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17" w:rsidRPr="003C18D2" w:rsidRDefault="00E32A17" w:rsidP="001B03B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r w:rsidRPr="003C18D2">
        <w:rPr>
          <w:rFonts w:ascii="Arial" w:hAnsi="Arial" w:cs="Arial"/>
          <w:sz w:val="24"/>
          <w:szCs w:val="24"/>
        </w:rPr>
        <w:t>АДМИНИСТРАЦИЯ ГОРОДА НОРИЛЬСКА</w:t>
      </w:r>
    </w:p>
    <w:p w:rsidR="00E32A17" w:rsidRPr="003C18D2" w:rsidRDefault="00E32A17" w:rsidP="001B03B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КРАСНОЯРСКОГО КРАЯ</w:t>
      </w:r>
    </w:p>
    <w:p w:rsidR="00E32A17" w:rsidRPr="003C18D2" w:rsidRDefault="00E32A17" w:rsidP="001B03B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32A17" w:rsidRPr="003C18D2" w:rsidRDefault="00E32A17" w:rsidP="001B03B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ПОСТАНОВЛЕНИЕ</w:t>
      </w:r>
    </w:p>
    <w:p w:rsidR="00E32A17" w:rsidRPr="003C18D2" w:rsidRDefault="00E32A17" w:rsidP="001B03B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от 2 декабря 2016 г. N 579</w:t>
      </w:r>
    </w:p>
    <w:p w:rsidR="00E32A17" w:rsidRPr="003C18D2" w:rsidRDefault="00E32A17" w:rsidP="001B03B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32A17" w:rsidRPr="003C18D2" w:rsidRDefault="00E32A17" w:rsidP="001B03B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ОБ УТВЕРЖДЕНИИ МУНИЦИПАЛЬНОЙ ПРОГРАММЫ "ЗАЩИТА НАСЕЛЕНИЯ</w:t>
      </w:r>
    </w:p>
    <w:p w:rsidR="00E32A17" w:rsidRPr="003C18D2" w:rsidRDefault="00E32A17" w:rsidP="001B03B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И ТЕРРИТОРИИ ОТ ЧРЕЗВЫЧАЙНЫХ СИТУАЦИЙ" НА 2017 - 2020 ГОДЫ</w:t>
      </w:r>
    </w:p>
    <w:p w:rsidR="00E32A17" w:rsidRPr="003C18D2" w:rsidRDefault="00E32A17" w:rsidP="001B03B8">
      <w:pPr>
        <w:rPr>
          <w:rFonts w:ascii="Arial" w:hAnsi="Arial" w:cs="Arial"/>
          <w:sz w:val="24"/>
          <w:szCs w:val="24"/>
        </w:rPr>
      </w:pPr>
    </w:p>
    <w:p w:rsidR="00E32A17" w:rsidRPr="003C18D2" w:rsidRDefault="00E32A17" w:rsidP="001B03B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E32A17" w:rsidRPr="003C18D2" w:rsidRDefault="00E32A17" w:rsidP="001B03B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(в ред. Постановлений Администрации г. Норильска Красноярского края</w:t>
      </w:r>
    </w:p>
    <w:p w:rsidR="00E32A17" w:rsidRPr="003C18D2" w:rsidRDefault="00E32A17" w:rsidP="001B03B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от 02.05.2017 N 186, от 18.09.2017 N 366, от 09.11.2017 N 505, от 08.12.2017 N 565</w:t>
      </w:r>
      <w:r w:rsidR="009C04D8" w:rsidRPr="003C18D2">
        <w:rPr>
          <w:rFonts w:ascii="Arial" w:hAnsi="Arial" w:cs="Arial"/>
          <w:sz w:val="24"/>
          <w:szCs w:val="24"/>
        </w:rPr>
        <w:t xml:space="preserve">, от 23.04.2018 </w:t>
      </w:r>
      <w:r w:rsidR="009C04D8" w:rsidRPr="003C18D2">
        <w:rPr>
          <w:rFonts w:ascii="Arial" w:hAnsi="Arial" w:cs="Arial"/>
          <w:sz w:val="24"/>
          <w:szCs w:val="24"/>
          <w:lang w:val="en-US"/>
        </w:rPr>
        <w:t>N</w:t>
      </w:r>
      <w:r w:rsidR="009C04D8" w:rsidRPr="003C18D2">
        <w:rPr>
          <w:rFonts w:ascii="Arial" w:hAnsi="Arial" w:cs="Arial"/>
          <w:sz w:val="24"/>
          <w:szCs w:val="24"/>
        </w:rPr>
        <w:t xml:space="preserve"> 151, от 01.11.2018 </w:t>
      </w:r>
      <w:r w:rsidR="009C04D8" w:rsidRPr="003C18D2">
        <w:rPr>
          <w:rFonts w:ascii="Arial" w:hAnsi="Arial" w:cs="Arial"/>
          <w:sz w:val="24"/>
          <w:szCs w:val="24"/>
          <w:lang w:val="en-US"/>
        </w:rPr>
        <w:t>N</w:t>
      </w:r>
      <w:r w:rsidR="009C04D8" w:rsidRPr="003C18D2">
        <w:rPr>
          <w:rFonts w:ascii="Arial" w:hAnsi="Arial" w:cs="Arial"/>
          <w:sz w:val="24"/>
          <w:szCs w:val="24"/>
        </w:rPr>
        <w:t xml:space="preserve"> 412</w:t>
      </w:r>
      <w:r w:rsidRPr="003C18D2">
        <w:rPr>
          <w:rFonts w:ascii="Arial" w:hAnsi="Arial" w:cs="Arial"/>
          <w:sz w:val="24"/>
          <w:szCs w:val="24"/>
        </w:rPr>
        <w:t>)</w:t>
      </w:r>
    </w:p>
    <w:p w:rsidR="00E32A17" w:rsidRPr="003C18D2" w:rsidRDefault="00E32A17" w:rsidP="001B03B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32A17" w:rsidRPr="003C18D2" w:rsidRDefault="00E32A17" w:rsidP="001B03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В целях обеспечения эффективности использования бюджетных средств и внедрения программно-целевых методов планирования, в соответствии со статьей 179 Бюджетного кодекса Российской Федерации постановляю:</w:t>
      </w:r>
    </w:p>
    <w:p w:rsidR="00E32A17" w:rsidRPr="003C18D2" w:rsidRDefault="00E32A17" w:rsidP="001B03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1. Утвердить муниципальную программу "Защита населения и территории от чрезвычайных ситуаций" на 2017 - 2020 гг. (прилагается).</w:t>
      </w:r>
    </w:p>
    <w:p w:rsidR="00E32A17" w:rsidRPr="003C18D2" w:rsidRDefault="00E32A17" w:rsidP="001B03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2. Признать утратившими силу:</w:t>
      </w:r>
    </w:p>
    <w:p w:rsidR="00E32A17" w:rsidRPr="003C18D2" w:rsidRDefault="00E32A17" w:rsidP="001B03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2.1. пункт 1 Постановления Администрации города Норильска от 07.12.2015 N 594 "Об утверждении муниципальной программы "Защита населения и территории от чрезвычайных ситуаций" на 2016 - 2018 годы";</w:t>
      </w:r>
    </w:p>
    <w:p w:rsidR="00E32A17" w:rsidRPr="003C18D2" w:rsidRDefault="00E32A17" w:rsidP="001B03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2.2. Постановление Администрации города Норильска от 01.06.2016 N 316 "О внесении изменений в Постановление Администрации города Норильска от 07.12.2015 N 594".</w:t>
      </w:r>
    </w:p>
    <w:p w:rsidR="00E32A17" w:rsidRPr="003C18D2" w:rsidRDefault="00E32A17" w:rsidP="001B03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3. Разместить настоящее Постановление на официальном сайте муниципального образования город Норильск.</w:t>
      </w:r>
    </w:p>
    <w:p w:rsidR="00E32A17" w:rsidRPr="003C18D2" w:rsidRDefault="00E32A17" w:rsidP="001B03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4. Настоящее Постановление вступает в силу с 01.01.2017.</w:t>
      </w:r>
    </w:p>
    <w:p w:rsidR="00E32A17" w:rsidRPr="003C18D2" w:rsidRDefault="00E32A17" w:rsidP="001B03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32A17" w:rsidRPr="003C18D2" w:rsidRDefault="00E32A17" w:rsidP="001B03B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Руководитель</w:t>
      </w:r>
    </w:p>
    <w:p w:rsidR="00E32A17" w:rsidRPr="003C18D2" w:rsidRDefault="00E32A17" w:rsidP="001B03B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E32A17" w:rsidRPr="003C18D2" w:rsidRDefault="00E32A17" w:rsidP="001B03B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Е.Ю.ПОЗДНЯКОВ</w:t>
      </w:r>
    </w:p>
    <w:p w:rsidR="00FA5461" w:rsidRPr="003C18D2" w:rsidRDefault="00FA5461">
      <w:pPr>
        <w:spacing w:after="160" w:line="259" w:lineRule="auto"/>
        <w:rPr>
          <w:rFonts w:ascii="Arial" w:hAnsi="Arial" w:cs="Arial"/>
          <w:sz w:val="24"/>
          <w:szCs w:val="24"/>
        </w:rPr>
      </w:pPr>
      <w:bookmarkStart w:id="1" w:name="P29"/>
      <w:bookmarkEnd w:id="1"/>
      <w:r w:rsidRPr="003C18D2">
        <w:rPr>
          <w:rFonts w:ascii="Arial" w:hAnsi="Arial" w:cs="Arial"/>
          <w:sz w:val="24"/>
          <w:szCs w:val="24"/>
        </w:rPr>
        <w:br w:type="page"/>
      </w:r>
    </w:p>
    <w:p w:rsidR="00E32A17" w:rsidRPr="003C18D2" w:rsidRDefault="00E32A17" w:rsidP="001B03B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E32A17" w:rsidRPr="003C18D2" w:rsidRDefault="00E32A17" w:rsidP="001B03B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Постановлением</w:t>
      </w:r>
    </w:p>
    <w:p w:rsidR="00E32A17" w:rsidRPr="003C18D2" w:rsidRDefault="00E32A17" w:rsidP="001B03B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E32A17" w:rsidRPr="003C18D2" w:rsidRDefault="00E32A17" w:rsidP="001B03B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от 2 декабря 2016 г. N 579</w:t>
      </w:r>
    </w:p>
    <w:p w:rsidR="00E32A17" w:rsidRPr="003C18D2" w:rsidRDefault="00E32A17" w:rsidP="001B03B8">
      <w:pPr>
        <w:rPr>
          <w:rFonts w:ascii="Arial" w:hAnsi="Arial" w:cs="Arial"/>
          <w:sz w:val="24"/>
          <w:szCs w:val="24"/>
        </w:rPr>
      </w:pPr>
    </w:p>
    <w:p w:rsidR="00E32A17" w:rsidRPr="003C18D2" w:rsidRDefault="00E32A17" w:rsidP="001B03B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E32A17" w:rsidRPr="003C18D2" w:rsidRDefault="00E32A17" w:rsidP="001B03B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(в ред. Постановлений Администрации г. Норильска Красноярского края</w:t>
      </w:r>
    </w:p>
    <w:p w:rsidR="00E32A17" w:rsidRPr="003C18D2" w:rsidRDefault="00E32A17" w:rsidP="001B03B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от 02.05.2017 N 186, от 18.09.2017 N 366, от 09.11.2017 N 505, от 08.12.2017 N 565</w:t>
      </w:r>
      <w:r w:rsidR="00333B6D" w:rsidRPr="003C18D2">
        <w:rPr>
          <w:rFonts w:ascii="Arial" w:hAnsi="Arial" w:cs="Arial"/>
          <w:sz w:val="24"/>
          <w:szCs w:val="24"/>
        </w:rPr>
        <w:t xml:space="preserve">, от 23.04.2018 </w:t>
      </w:r>
      <w:r w:rsidR="00333B6D" w:rsidRPr="003C18D2">
        <w:rPr>
          <w:rFonts w:ascii="Arial" w:hAnsi="Arial" w:cs="Arial"/>
          <w:sz w:val="24"/>
          <w:szCs w:val="24"/>
          <w:lang w:val="en-US"/>
        </w:rPr>
        <w:t>N</w:t>
      </w:r>
      <w:r w:rsidR="00333B6D" w:rsidRPr="003C18D2">
        <w:rPr>
          <w:rFonts w:ascii="Arial" w:hAnsi="Arial" w:cs="Arial"/>
          <w:sz w:val="24"/>
          <w:szCs w:val="24"/>
        </w:rPr>
        <w:t xml:space="preserve"> 151, от 01.11.2018 </w:t>
      </w:r>
      <w:r w:rsidR="00333B6D" w:rsidRPr="003C18D2">
        <w:rPr>
          <w:rFonts w:ascii="Arial" w:hAnsi="Arial" w:cs="Arial"/>
          <w:sz w:val="24"/>
          <w:szCs w:val="24"/>
          <w:lang w:val="en-US"/>
        </w:rPr>
        <w:t>N</w:t>
      </w:r>
      <w:r w:rsidR="00333B6D" w:rsidRPr="003C18D2">
        <w:rPr>
          <w:rFonts w:ascii="Arial" w:hAnsi="Arial" w:cs="Arial"/>
          <w:sz w:val="24"/>
          <w:szCs w:val="24"/>
        </w:rPr>
        <w:t xml:space="preserve"> 412</w:t>
      </w:r>
      <w:r w:rsidRPr="003C18D2">
        <w:rPr>
          <w:rFonts w:ascii="Arial" w:hAnsi="Arial" w:cs="Arial"/>
          <w:sz w:val="24"/>
          <w:szCs w:val="24"/>
        </w:rPr>
        <w:t>)</w:t>
      </w:r>
    </w:p>
    <w:p w:rsidR="00E32A17" w:rsidRPr="003C18D2" w:rsidRDefault="00E32A17" w:rsidP="001B03B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32A17" w:rsidRPr="003C18D2" w:rsidRDefault="00E32A17" w:rsidP="001B03B8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1. ПАСПОРТ МП</w:t>
      </w:r>
    </w:p>
    <w:p w:rsidR="00E32A17" w:rsidRPr="003C18D2" w:rsidRDefault="00E32A17" w:rsidP="001B03B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"ЗАЩИТА НАСЕЛЕНИЯ И ТЕРРИТОРИИ ОТ ЧРЕЗВЫЧАЙНЫХ СИТУАЦИЙ"</w:t>
      </w:r>
    </w:p>
    <w:p w:rsidR="00E32A17" w:rsidRPr="003C18D2" w:rsidRDefault="00E32A17" w:rsidP="001B03B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НА 2017 - 2020 ГГ. (ДАЛЕЕ - МП)</w:t>
      </w:r>
    </w:p>
    <w:p w:rsidR="00E32A17" w:rsidRPr="003C18D2" w:rsidRDefault="00E32A17" w:rsidP="001B03B8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3C18D2" w:rsidRPr="003C18D2" w:rsidTr="003671BC">
        <w:tc>
          <w:tcPr>
            <w:tcW w:w="2694" w:type="dxa"/>
          </w:tcPr>
          <w:p w:rsidR="003671BC" w:rsidRPr="003C18D2" w:rsidRDefault="003671BC" w:rsidP="00CB34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C18D2">
              <w:rPr>
                <w:rFonts w:ascii="Arial" w:hAnsi="Arial" w:cs="Arial"/>
                <w:sz w:val="24"/>
                <w:szCs w:val="24"/>
              </w:rPr>
              <w:t>Основание для разработки МП (наименование, номер и дата правового акта, утверждающего Перечень МП)</w:t>
            </w:r>
          </w:p>
        </w:tc>
        <w:tc>
          <w:tcPr>
            <w:tcW w:w="6520" w:type="dxa"/>
          </w:tcPr>
          <w:p w:rsidR="003671BC" w:rsidRPr="003C18D2" w:rsidRDefault="003671BC" w:rsidP="00CB34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C18D2">
              <w:rPr>
                <w:rFonts w:ascii="Arial" w:hAnsi="Arial" w:cs="Arial"/>
                <w:sz w:val="24"/>
                <w:szCs w:val="24"/>
              </w:rPr>
              <w:t>Распоряжение Администрации города Норильска от 18.10.2013 N 3864 "Об утверждении Перечня муниципальных программ муниципального образования город Норильск"</w:t>
            </w:r>
          </w:p>
        </w:tc>
      </w:tr>
      <w:tr w:rsidR="003C18D2" w:rsidRPr="003C18D2" w:rsidTr="003671BC">
        <w:tc>
          <w:tcPr>
            <w:tcW w:w="2694" w:type="dxa"/>
          </w:tcPr>
          <w:p w:rsidR="003671BC" w:rsidRPr="003C18D2" w:rsidRDefault="003671BC" w:rsidP="00CB34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C18D2">
              <w:rPr>
                <w:rFonts w:ascii="Arial" w:hAnsi="Arial" w:cs="Arial"/>
                <w:sz w:val="24"/>
                <w:szCs w:val="24"/>
              </w:rPr>
              <w:t>Заказчик МП</w:t>
            </w:r>
          </w:p>
        </w:tc>
        <w:tc>
          <w:tcPr>
            <w:tcW w:w="6520" w:type="dxa"/>
          </w:tcPr>
          <w:p w:rsidR="003671BC" w:rsidRPr="003C18D2" w:rsidRDefault="003671BC" w:rsidP="00CB34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C18D2">
              <w:rPr>
                <w:rFonts w:ascii="Arial" w:hAnsi="Arial" w:cs="Arial"/>
                <w:sz w:val="24"/>
                <w:szCs w:val="24"/>
              </w:rPr>
              <w:t>Администрация города Норильска</w:t>
            </w:r>
          </w:p>
        </w:tc>
      </w:tr>
      <w:tr w:rsidR="003C18D2" w:rsidRPr="003C18D2" w:rsidTr="003671BC">
        <w:tc>
          <w:tcPr>
            <w:tcW w:w="2694" w:type="dxa"/>
          </w:tcPr>
          <w:p w:rsidR="003671BC" w:rsidRPr="003C18D2" w:rsidRDefault="003671BC" w:rsidP="00CB34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C18D2">
              <w:rPr>
                <w:rFonts w:ascii="Arial" w:hAnsi="Arial" w:cs="Arial"/>
                <w:sz w:val="24"/>
                <w:szCs w:val="24"/>
              </w:rPr>
              <w:t>Ответственный исполнитель (разработчик) МП</w:t>
            </w:r>
          </w:p>
        </w:tc>
        <w:tc>
          <w:tcPr>
            <w:tcW w:w="6520" w:type="dxa"/>
          </w:tcPr>
          <w:p w:rsidR="003671BC" w:rsidRPr="003C18D2" w:rsidRDefault="003671BC" w:rsidP="00CB34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C18D2">
              <w:rPr>
                <w:rFonts w:ascii="Arial" w:hAnsi="Arial" w:cs="Arial"/>
                <w:sz w:val="24"/>
                <w:szCs w:val="24"/>
              </w:rPr>
              <w:t>Управление по делам гражданской обороны и чрезвычайным ситуациям Администрации города Норильска (далее - Управление ГО и ЧС г. Норильска)</w:t>
            </w:r>
          </w:p>
        </w:tc>
      </w:tr>
      <w:tr w:rsidR="003C18D2" w:rsidRPr="003C18D2" w:rsidTr="003671BC">
        <w:tc>
          <w:tcPr>
            <w:tcW w:w="2694" w:type="dxa"/>
          </w:tcPr>
          <w:p w:rsidR="003671BC" w:rsidRPr="003C18D2" w:rsidRDefault="003671BC" w:rsidP="00CB34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C18D2">
              <w:rPr>
                <w:rFonts w:ascii="Arial" w:hAnsi="Arial" w:cs="Arial"/>
                <w:sz w:val="24"/>
                <w:szCs w:val="24"/>
              </w:rPr>
              <w:t>Участник МП</w:t>
            </w:r>
          </w:p>
        </w:tc>
        <w:tc>
          <w:tcPr>
            <w:tcW w:w="6520" w:type="dxa"/>
          </w:tcPr>
          <w:p w:rsidR="003671BC" w:rsidRPr="003C18D2" w:rsidRDefault="003671BC" w:rsidP="00CB34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C18D2">
              <w:rPr>
                <w:rFonts w:ascii="Arial" w:hAnsi="Arial" w:cs="Arial"/>
                <w:sz w:val="24"/>
                <w:szCs w:val="24"/>
              </w:rPr>
              <w:t>МКУ "Служба спасения"</w:t>
            </w:r>
          </w:p>
        </w:tc>
      </w:tr>
      <w:tr w:rsidR="003C18D2" w:rsidRPr="003C18D2" w:rsidTr="003671BC">
        <w:tc>
          <w:tcPr>
            <w:tcW w:w="2694" w:type="dxa"/>
          </w:tcPr>
          <w:p w:rsidR="003671BC" w:rsidRPr="003C18D2" w:rsidRDefault="003671BC" w:rsidP="00CB34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C18D2">
              <w:rPr>
                <w:rFonts w:ascii="Arial" w:hAnsi="Arial" w:cs="Arial"/>
                <w:sz w:val="24"/>
                <w:szCs w:val="24"/>
              </w:rPr>
              <w:t>Цели МП</w:t>
            </w:r>
          </w:p>
        </w:tc>
        <w:tc>
          <w:tcPr>
            <w:tcW w:w="6520" w:type="dxa"/>
          </w:tcPr>
          <w:p w:rsidR="003671BC" w:rsidRPr="003C18D2" w:rsidRDefault="003671BC" w:rsidP="00CB34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C18D2">
              <w:rPr>
                <w:rFonts w:ascii="Arial" w:hAnsi="Arial" w:cs="Arial"/>
                <w:sz w:val="24"/>
                <w:szCs w:val="24"/>
              </w:rPr>
              <w:t>- предупреждение чрезвычайных ситуаций природного и техногенного характера на территории муниципального образования город Норильск и ликвидация их последствий;</w:t>
            </w:r>
          </w:p>
          <w:p w:rsidR="003671BC" w:rsidRPr="003C18D2" w:rsidRDefault="003671BC" w:rsidP="00CB34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C18D2">
              <w:rPr>
                <w:rFonts w:ascii="Arial" w:hAnsi="Arial" w:cs="Arial"/>
                <w:sz w:val="24"/>
                <w:szCs w:val="24"/>
              </w:rPr>
              <w:t>- минимизация социального, экономического и экологического ущерба, наносимого населению, экономике и природной среде от ведения и вследствие ведения военных действий, совершения террористических акций,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3C18D2" w:rsidRPr="003C18D2" w:rsidTr="003671BC">
        <w:tc>
          <w:tcPr>
            <w:tcW w:w="2694" w:type="dxa"/>
            <w:tcBorders>
              <w:bottom w:val="single" w:sz="4" w:space="0" w:color="auto"/>
            </w:tcBorders>
          </w:tcPr>
          <w:p w:rsidR="003671BC" w:rsidRPr="003C18D2" w:rsidRDefault="003671BC" w:rsidP="00CB34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C18D2">
              <w:rPr>
                <w:rFonts w:ascii="Arial" w:hAnsi="Arial" w:cs="Arial"/>
                <w:sz w:val="24"/>
                <w:szCs w:val="24"/>
              </w:rPr>
              <w:t>Задачи МП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671BC" w:rsidRPr="003C18D2" w:rsidRDefault="003671BC" w:rsidP="00CB34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C18D2">
              <w:rPr>
                <w:rFonts w:ascii="Arial" w:hAnsi="Arial" w:cs="Arial"/>
                <w:sz w:val="24"/>
                <w:szCs w:val="24"/>
              </w:rPr>
              <w:t>- обеспечение и поддержание высокой готовности сил и средств систем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  <w:p w:rsidR="003671BC" w:rsidRPr="003C18D2" w:rsidRDefault="003671BC" w:rsidP="00CB34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C18D2">
              <w:rPr>
                <w:rFonts w:ascii="Arial" w:hAnsi="Arial" w:cs="Arial"/>
                <w:sz w:val="24"/>
                <w:szCs w:val="24"/>
              </w:rPr>
              <w:t>- развитие единой дежурно-диспетчерской службы (далее - ЕДДС) города Норильска;</w:t>
            </w:r>
          </w:p>
          <w:p w:rsidR="003671BC" w:rsidRPr="003C18D2" w:rsidRDefault="003671BC" w:rsidP="00CB34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C18D2">
              <w:rPr>
                <w:rFonts w:ascii="Arial" w:hAnsi="Arial" w:cs="Arial"/>
                <w:sz w:val="24"/>
                <w:szCs w:val="24"/>
              </w:rPr>
              <w:t xml:space="preserve">- организация и осуществление на муниципальном уровне мероприятий по гражданской обороне, защите населения и территории муниципального образования город Норильск, включая создание и поддержание в </w:t>
            </w:r>
            <w:r w:rsidRPr="003C18D2">
              <w:rPr>
                <w:rFonts w:ascii="Arial" w:hAnsi="Arial" w:cs="Arial"/>
                <w:sz w:val="24"/>
                <w:szCs w:val="24"/>
              </w:rPr>
              <w:lastRenderedPageBreak/>
              <w:t>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      </w:r>
          </w:p>
          <w:p w:rsidR="003671BC" w:rsidRPr="003C18D2" w:rsidRDefault="003671BC" w:rsidP="00CB34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C18D2">
              <w:rPr>
                <w:rFonts w:ascii="Arial" w:hAnsi="Arial" w:cs="Arial"/>
                <w:sz w:val="24"/>
                <w:szCs w:val="24"/>
              </w:rPr>
              <w:t>- организация на территории муниципального образования город Норильск системы обеспечения вызова экстренных оперативных служб по единому номеру "112";</w:t>
            </w:r>
          </w:p>
          <w:p w:rsidR="003671BC" w:rsidRPr="003C18D2" w:rsidRDefault="003671BC" w:rsidP="00CB34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C18D2">
              <w:rPr>
                <w:rFonts w:ascii="Arial" w:hAnsi="Arial" w:cs="Arial"/>
                <w:sz w:val="24"/>
                <w:szCs w:val="24"/>
              </w:rPr>
              <w:t>- подготовка, обучение и повышение квалификации руководителей и специалистов гражданской обороны и чрезвычайным ситуациям (далее - ГО и ЧС) в области безопасности жизнедеятельности, обеспечения пожарной безопасности и безопасности людей на водных объектах</w:t>
            </w:r>
          </w:p>
        </w:tc>
      </w:tr>
      <w:tr w:rsidR="003C18D2" w:rsidRPr="003C18D2" w:rsidTr="003671BC">
        <w:tc>
          <w:tcPr>
            <w:tcW w:w="2694" w:type="dxa"/>
            <w:tcBorders>
              <w:bottom w:val="single" w:sz="4" w:space="0" w:color="auto"/>
            </w:tcBorders>
          </w:tcPr>
          <w:p w:rsidR="003671BC" w:rsidRPr="003C18D2" w:rsidRDefault="003671BC" w:rsidP="00CB34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C18D2">
              <w:rPr>
                <w:rFonts w:ascii="Arial" w:hAnsi="Arial" w:cs="Arial"/>
                <w:sz w:val="24"/>
                <w:szCs w:val="24"/>
              </w:rPr>
              <w:t>Срок реализации МП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671BC" w:rsidRPr="003C18D2" w:rsidRDefault="003671BC" w:rsidP="00CB34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C18D2">
              <w:rPr>
                <w:rFonts w:ascii="Arial" w:hAnsi="Arial" w:cs="Arial"/>
                <w:sz w:val="24"/>
                <w:szCs w:val="24"/>
              </w:rPr>
              <w:t>2017 - 2020 годы</w:t>
            </w:r>
          </w:p>
        </w:tc>
      </w:tr>
      <w:tr w:rsidR="003C18D2" w:rsidRPr="003C18D2" w:rsidTr="003671BC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5" w:type="nil"/>
        </w:trPr>
        <w:tc>
          <w:tcPr>
            <w:tcW w:w="2694" w:type="dxa"/>
            <w:shd w:val="clear" w:color="auto" w:fill="auto"/>
          </w:tcPr>
          <w:p w:rsidR="00333B6D" w:rsidRPr="003C18D2" w:rsidRDefault="00333B6D" w:rsidP="001F5CF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C18D2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МП по годам реализации (тыс. руб.) </w:t>
            </w:r>
          </w:p>
        </w:tc>
        <w:tc>
          <w:tcPr>
            <w:tcW w:w="6520" w:type="dxa"/>
            <w:shd w:val="clear" w:color="auto" w:fill="auto"/>
          </w:tcPr>
          <w:p w:rsidR="00333B6D" w:rsidRPr="003C18D2" w:rsidRDefault="00333B6D" w:rsidP="001F5C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C18D2">
              <w:rPr>
                <w:rFonts w:ascii="Arial" w:hAnsi="Arial" w:cs="Arial"/>
                <w:sz w:val="24"/>
                <w:szCs w:val="24"/>
              </w:rPr>
              <w:t>Объем бюджетных ассигнований на реализацию МП за счет всех источников финансирования составляет 1 032 491,5 тыс. рублей, в том числе:</w:t>
            </w:r>
          </w:p>
          <w:p w:rsidR="00333B6D" w:rsidRPr="003C18D2" w:rsidRDefault="00333B6D" w:rsidP="001F5C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C18D2">
              <w:rPr>
                <w:rFonts w:ascii="Arial" w:hAnsi="Arial" w:cs="Arial"/>
                <w:sz w:val="24"/>
                <w:szCs w:val="24"/>
              </w:rPr>
              <w:t>за счет средств местного бюджета – 384 712,6 тыс. рублей, в том числе по годам:</w:t>
            </w:r>
          </w:p>
          <w:p w:rsidR="00333B6D" w:rsidRPr="003C18D2" w:rsidRDefault="00333B6D" w:rsidP="001F5C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C18D2">
              <w:rPr>
                <w:rFonts w:ascii="Arial" w:hAnsi="Arial" w:cs="Arial"/>
                <w:sz w:val="24"/>
                <w:szCs w:val="24"/>
              </w:rPr>
              <w:t>2017 год – 68 285,4 тыс. руб.;</w:t>
            </w:r>
          </w:p>
          <w:p w:rsidR="00333B6D" w:rsidRPr="003C18D2" w:rsidRDefault="00333B6D" w:rsidP="001F5C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C18D2">
              <w:rPr>
                <w:rFonts w:ascii="Arial" w:hAnsi="Arial" w:cs="Arial"/>
                <w:sz w:val="24"/>
                <w:szCs w:val="24"/>
              </w:rPr>
              <w:t>2018 год – 148 029,0 тыс. рублей;</w:t>
            </w:r>
          </w:p>
          <w:p w:rsidR="00333B6D" w:rsidRPr="003C18D2" w:rsidRDefault="00333B6D" w:rsidP="001F5C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C18D2">
              <w:rPr>
                <w:rFonts w:ascii="Arial" w:hAnsi="Arial" w:cs="Arial"/>
                <w:sz w:val="24"/>
                <w:szCs w:val="24"/>
              </w:rPr>
              <w:t>2019 год – 84 250,5 тыс. рублей;</w:t>
            </w:r>
          </w:p>
          <w:p w:rsidR="00333B6D" w:rsidRPr="003C18D2" w:rsidRDefault="00333B6D" w:rsidP="001F5C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C18D2">
              <w:rPr>
                <w:rFonts w:ascii="Arial" w:hAnsi="Arial" w:cs="Arial"/>
                <w:sz w:val="24"/>
                <w:szCs w:val="24"/>
              </w:rPr>
              <w:t>2020 год – 84 147,7 тыс. рублей.</w:t>
            </w:r>
          </w:p>
          <w:p w:rsidR="00333B6D" w:rsidRPr="003C18D2" w:rsidRDefault="00333B6D" w:rsidP="001F5C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C18D2">
              <w:rPr>
                <w:rFonts w:ascii="Arial" w:hAnsi="Arial" w:cs="Arial"/>
                <w:sz w:val="24"/>
                <w:szCs w:val="24"/>
              </w:rPr>
              <w:t>за счет средств краевого бюджета – 647 778,9 тыс. рублей, в том числе по годам:</w:t>
            </w:r>
          </w:p>
          <w:p w:rsidR="00333B6D" w:rsidRPr="003C18D2" w:rsidRDefault="00333B6D" w:rsidP="001F5C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C18D2">
              <w:rPr>
                <w:rFonts w:ascii="Arial" w:hAnsi="Arial" w:cs="Arial"/>
                <w:sz w:val="24"/>
                <w:szCs w:val="24"/>
              </w:rPr>
              <w:t>2017 год – 188 973,3 тыс. руб.;</w:t>
            </w:r>
          </w:p>
          <w:p w:rsidR="00333B6D" w:rsidRPr="003C18D2" w:rsidRDefault="00333B6D" w:rsidP="001F5C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C18D2">
              <w:rPr>
                <w:rFonts w:ascii="Arial" w:hAnsi="Arial" w:cs="Arial"/>
                <w:sz w:val="24"/>
                <w:szCs w:val="24"/>
              </w:rPr>
              <w:t>2018 год – 157 385,0 тыс. рублей;</w:t>
            </w:r>
          </w:p>
          <w:p w:rsidR="00333B6D" w:rsidRPr="003C18D2" w:rsidRDefault="00333B6D" w:rsidP="001F5C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C18D2">
              <w:rPr>
                <w:rFonts w:ascii="Arial" w:hAnsi="Arial" w:cs="Arial"/>
                <w:sz w:val="24"/>
                <w:szCs w:val="24"/>
              </w:rPr>
              <w:t>2019 год – 150 710,3 тыс. рублей;</w:t>
            </w:r>
          </w:p>
          <w:p w:rsidR="00333B6D" w:rsidRPr="003C18D2" w:rsidRDefault="00333B6D" w:rsidP="001F5CF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C18D2">
              <w:rPr>
                <w:rFonts w:ascii="Arial" w:hAnsi="Arial" w:cs="Arial"/>
                <w:sz w:val="24"/>
                <w:szCs w:val="24"/>
              </w:rPr>
              <w:t>2020 год – 150 710,3 тыс. рублей.</w:t>
            </w:r>
          </w:p>
        </w:tc>
      </w:tr>
      <w:tr w:rsidR="003C18D2" w:rsidRPr="003C18D2" w:rsidTr="003671BC">
        <w:tc>
          <w:tcPr>
            <w:tcW w:w="2694" w:type="dxa"/>
            <w:tcBorders>
              <w:bottom w:val="single" w:sz="4" w:space="0" w:color="auto"/>
            </w:tcBorders>
          </w:tcPr>
          <w:p w:rsidR="003671BC" w:rsidRPr="003C18D2" w:rsidRDefault="003671BC" w:rsidP="00CB34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C18D2">
              <w:rPr>
                <w:rFonts w:ascii="Arial" w:hAnsi="Arial" w:cs="Arial"/>
                <w:sz w:val="24"/>
                <w:szCs w:val="24"/>
              </w:rPr>
              <w:t>Основные ожидаемые результаты МП (индикаторы результативности МП с ожидаемыми значениями на конец периода реализации МП)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671BC" w:rsidRPr="003C18D2" w:rsidRDefault="003671BC" w:rsidP="00CB34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C18D2">
              <w:rPr>
                <w:rFonts w:ascii="Arial" w:hAnsi="Arial" w:cs="Arial"/>
                <w:sz w:val="24"/>
                <w:szCs w:val="24"/>
              </w:rPr>
              <w:t xml:space="preserve">- доля прошедших подготовку должностных лиц на курсах ГО и ЧС, по вопросам гражданской обороны, защиты от чрезвычайных ситуаций и террористических актов - не менее </w:t>
            </w:r>
            <w:r w:rsidRPr="003C18D2">
              <w:rPr>
                <w:rFonts w:ascii="Arial" w:eastAsia="Calibri" w:hAnsi="Arial" w:cs="Arial"/>
                <w:sz w:val="24"/>
                <w:szCs w:val="24"/>
              </w:rPr>
              <w:t>91,6% ежегодно;</w:t>
            </w:r>
          </w:p>
          <w:p w:rsidR="003671BC" w:rsidRPr="003C18D2" w:rsidRDefault="003671BC" w:rsidP="00CB34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C18D2">
              <w:rPr>
                <w:rFonts w:ascii="Arial" w:eastAsia="Calibri" w:hAnsi="Arial" w:cs="Arial"/>
                <w:sz w:val="24"/>
                <w:szCs w:val="24"/>
              </w:rPr>
              <w:t>– доля подготовленного населения в области гражданской обороны и защиты от чрезвычайных ситуаций по категориям населения – не менее 90,9% ежегодно;</w:t>
            </w:r>
          </w:p>
          <w:p w:rsidR="003671BC" w:rsidRPr="003C18D2" w:rsidRDefault="003671BC" w:rsidP="00CB34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C18D2">
              <w:rPr>
                <w:rFonts w:ascii="Arial" w:eastAsia="Calibri" w:hAnsi="Arial" w:cs="Arial"/>
                <w:sz w:val="24"/>
                <w:szCs w:val="24"/>
              </w:rPr>
              <w:t>– индекс завершенности создания муниципальной системы г. Норильска по видам оповещения - не ниже 52,5%;</w:t>
            </w:r>
          </w:p>
          <w:p w:rsidR="003671BC" w:rsidRPr="003C18D2" w:rsidRDefault="003671BC" w:rsidP="00CB34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C18D2">
              <w:rPr>
                <w:rFonts w:ascii="Arial" w:eastAsia="Calibri" w:hAnsi="Arial" w:cs="Arial"/>
                <w:sz w:val="24"/>
                <w:szCs w:val="24"/>
              </w:rPr>
              <w:t xml:space="preserve">– </w:t>
            </w:r>
            <w:r w:rsidRPr="003C18D2">
              <w:rPr>
                <w:rFonts w:ascii="Arial" w:hAnsi="Arial" w:cs="Arial"/>
                <w:sz w:val="24"/>
                <w:szCs w:val="24"/>
              </w:rPr>
              <w:t xml:space="preserve">доля вызовов экстренных оперативных служб через единый телефонный номер «112» от общего количества вызовов </w:t>
            </w:r>
            <w:r w:rsidRPr="003C18D2">
              <w:rPr>
                <w:rFonts w:ascii="Arial" w:eastAsia="Calibri" w:hAnsi="Arial" w:cs="Arial"/>
                <w:sz w:val="24"/>
                <w:szCs w:val="24"/>
              </w:rPr>
              <w:t>– не ниже 90,0</w:t>
            </w:r>
            <w:r w:rsidRPr="003C18D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E32A17" w:rsidRPr="003C18D2" w:rsidRDefault="00E32A17" w:rsidP="001B03B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2A17" w:rsidRPr="003C18D2" w:rsidRDefault="00E32A17" w:rsidP="001B03B8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2. ТЕКУЩЕЕ СОСТОЯНИЕ</w:t>
      </w:r>
    </w:p>
    <w:p w:rsidR="00E32A17" w:rsidRPr="003C18D2" w:rsidRDefault="00E32A17" w:rsidP="001B03B8">
      <w:pPr>
        <w:pStyle w:val="ConsPlusNormal"/>
        <w:rPr>
          <w:rFonts w:ascii="Arial" w:hAnsi="Arial" w:cs="Arial"/>
          <w:sz w:val="24"/>
          <w:szCs w:val="24"/>
        </w:rPr>
      </w:pPr>
    </w:p>
    <w:p w:rsidR="003671BC" w:rsidRPr="003C18D2" w:rsidRDefault="003671BC" w:rsidP="003671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 xml:space="preserve">Обладая обширной территорией и большим количеством крупных </w:t>
      </w:r>
      <w:r w:rsidRPr="003C18D2">
        <w:rPr>
          <w:rFonts w:ascii="Arial" w:hAnsi="Arial" w:cs="Arial"/>
          <w:sz w:val="24"/>
          <w:szCs w:val="24"/>
        </w:rPr>
        <w:lastRenderedPageBreak/>
        <w:t>промышленных объектов муниципальное образование город Норильск подвержено широкому спектру опасных природных явлений и аварийных ситуаций техногенного характера:</w:t>
      </w:r>
    </w:p>
    <w:p w:rsidR="003671BC" w:rsidRPr="003C18D2" w:rsidRDefault="003671BC" w:rsidP="003671BC">
      <w:pPr>
        <w:pStyle w:val="ConsPlusNormal"/>
        <w:widowControl/>
        <w:ind w:left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- аварий на химически опасных объектах;</w:t>
      </w:r>
    </w:p>
    <w:p w:rsidR="003671BC" w:rsidRPr="003C18D2" w:rsidRDefault="003671BC" w:rsidP="003671BC">
      <w:pPr>
        <w:pStyle w:val="ConsPlusNormal"/>
        <w:widowControl/>
        <w:ind w:left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- крупных производственных аварий и пожаров;</w:t>
      </w:r>
    </w:p>
    <w:p w:rsidR="003671BC" w:rsidRPr="003C18D2" w:rsidRDefault="003671BC" w:rsidP="003671BC">
      <w:pPr>
        <w:pStyle w:val="ConsPlusNormal"/>
        <w:widowControl/>
        <w:ind w:left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- аварий и крушений на железнодорожном транспорте;</w:t>
      </w:r>
    </w:p>
    <w:p w:rsidR="003671BC" w:rsidRPr="003C18D2" w:rsidRDefault="003671BC" w:rsidP="003671BC">
      <w:pPr>
        <w:pStyle w:val="ConsPlusNormal"/>
        <w:widowControl/>
        <w:ind w:left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- авиакатастроф;</w:t>
      </w:r>
    </w:p>
    <w:p w:rsidR="003671BC" w:rsidRPr="003C18D2" w:rsidRDefault="003671BC" w:rsidP="003671BC">
      <w:pPr>
        <w:pStyle w:val="ConsPlusNormal"/>
        <w:widowControl/>
        <w:ind w:left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- аварий на коммунально-энергетических сетях;</w:t>
      </w:r>
    </w:p>
    <w:p w:rsidR="003671BC" w:rsidRPr="003C18D2" w:rsidRDefault="003671BC" w:rsidP="003671BC">
      <w:pPr>
        <w:pStyle w:val="ConsPlusNormal"/>
        <w:widowControl/>
        <w:ind w:left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- снежных лавин и заносов;</w:t>
      </w:r>
    </w:p>
    <w:p w:rsidR="003671BC" w:rsidRPr="003C18D2" w:rsidRDefault="003671BC" w:rsidP="003671BC">
      <w:pPr>
        <w:pStyle w:val="ConsPlusNormal"/>
        <w:widowControl/>
        <w:ind w:left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- взрывов при транспортировке и хранении взрывчатых материалов;</w:t>
      </w:r>
    </w:p>
    <w:p w:rsidR="003671BC" w:rsidRPr="003C18D2" w:rsidRDefault="003671BC" w:rsidP="003671BC">
      <w:pPr>
        <w:pStyle w:val="ConsPlusNormal"/>
        <w:widowControl/>
        <w:ind w:left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- тундровых пожаров.</w:t>
      </w:r>
    </w:p>
    <w:p w:rsidR="003671BC" w:rsidRPr="003C18D2" w:rsidRDefault="003671BC" w:rsidP="003671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На территории муниципального образования город Норильск расположены 12 организаций, эксплуатирующих потенциально опасные объекты, из них:</w:t>
      </w:r>
    </w:p>
    <w:p w:rsidR="003671BC" w:rsidRPr="003C18D2" w:rsidRDefault="003671BC" w:rsidP="003671BC">
      <w:pPr>
        <w:pStyle w:val="ConsPlusNormal"/>
        <w:widowControl/>
        <w:ind w:left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- химически опасных объектов – 3;</w:t>
      </w:r>
    </w:p>
    <w:p w:rsidR="003671BC" w:rsidRPr="003C18D2" w:rsidRDefault="003671BC" w:rsidP="003671BC">
      <w:pPr>
        <w:pStyle w:val="ConsPlusNormal"/>
        <w:widowControl/>
        <w:ind w:left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C18D2">
        <w:rPr>
          <w:rFonts w:ascii="Arial" w:hAnsi="Arial" w:cs="Arial"/>
          <w:sz w:val="24"/>
          <w:szCs w:val="24"/>
        </w:rPr>
        <w:t>пожаро</w:t>
      </w:r>
      <w:proofErr w:type="spellEnd"/>
      <w:r w:rsidRPr="003C18D2">
        <w:rPr>
          <w:rFonts w:ascii="Arial" w:hAnsi="Arial" w:cs="Arial"/>
          <w:sz w:val="24"/>
          <w:szCs w:val="24"/>
        </w:rPr>
        <w:t>-взрывоопасных объектов – 9.</w:t>
      </w:r>
    </w:p>
    <w:p w:rsidR="003671BC" w:rsidRPr="003C18D2" w:rsidRDefault="003671BC" w:rsidP="003671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В 2015–2017 годы на территории муниципального образования город Норильск произошла одна чрезвычайная ситуация.</w:t>
      </w:r>
    </w:p>
    <w:p w:rsidR="003671BC" w:rsidRPr="003C18D2" w:rsidRDefault="003671BC" w:rsidP="003671BC">
      <w:pPr>
        <w:tabs>
          <w:tab w:val="left" w:pos="709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В связи с комплексом неблагоприятных метеорологических явлений погоды (сильный снег и ветер), повлекших за собой человеческие жертвы, ущерб здоровью людей, а также значительные материальные потери и нарушение условий жизнедеятельности людей на территории муниципального образования город Норильск, Постановлением Главы города Норильска от 23.03.2016 № 14 на территории муниципального образования город Норильск вводился режим функционирования органов управления и сил городского звена муниципального образования город Норильск территориальной подсистемы единой государственной системы предупреждения и ликвидации чрезвычайных ситуаций Красноярского края «ПОВЫШЕННАЯ ГОТОВНОСТЬ», а затем Постановлением Главы города Норильска от 24.03.2016 № 15 и режим «ЧРЕЗВЫЧАЙНАЯ СИТУАЦИЯ».</w:t>
      </w:r>
    </w:p>
    <w:p w:rsidR="003671BC" w:rsidRPr="003C18D2" w:rsidRDefault="003671BC" w:rsidP="003671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Из происшествий, произошедших в 2015 – 2017 годах, следует отметить:</w:t>
      </w:r>
    </w:p>
    <w:p w:rsidR="003671BC" w:rsidRPr="003C18D2" w:rsidRDefault="003671BC" w:rsidP="003671BC">
      <w:pPr>
        <w:pStyle w:val="ConsPlusNormal"/>
        <w:widowControl/>
        <w:ind w:left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 xml:space="preserve">- аварии на объектах ЖКХ – 87; </w:t>
      </w:r>
    </w:p>
    <w:p w:rsidR="003671BC" w:rsidRPr="003C18D2" w:rsidRDefault="003671BC" w:rsidP="003671BC">
      <w:pPr>
        <w:pStyle w:val="ConsPlusNormal"/>
        <w:widowControl/>
        <w:ind w:left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- происшествия на воздушном транспорте – 5.</w:t>
      </w:r>
    </w:p>
    <w:p w:rsidR="003671BC" w:rsidRPr="003C18D2" w:rsidRDefault="003671BC" w:rsidP="003671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 xml:space="preserve">С целью осуществления полномочий Администрации города Норильска, на территории муниципального образования город Норильск по организации и осуществлению мероприятий по гражданской обороне, защите населения и территории от чрезвычайных ситуаций природного и техногенного характера, по участию в предупреждении и ликвидации последствий ЧС, по созданию, содержанию и организации деятельности аварийно-спасательных формирований, а также по обеспечению первичных мер пожарной безопасности и осуществлению мероприятий по обеспечению безопасности людей на водных объектах, охране их жизни и здоровья, в соответствии с требованиями нормативных правовых актов органов местного самоуправления муниципального образования город Норильск при Администрации города Норильска созданы Управление ГО и ЧС г. Норильска численностью 28 человек и МКУ «Служба спасения» численностью 118 человек. </w:t>
      </w:r>
    </w:p>
    <w:p w:rsidR="003671BC" w:rsidRPr="003C18D2" w:rsidRDefault="003671BC" w:rsidP="003671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Одной из задач МП является выполнение решений Постановления Правительства Российской Федерации от 31.12.2004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служб».</w:t>
      </w:r>
    </w:p>
    <w:p w:rsidR="003671BC" w:rsidRPr="003C18D2" w:rsidRDefault="003671BC" w:rsidP="003671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С 2008 года осуществляется переход на номер «112», как единый номер для вызова экстренных оперативных служб на всей территории Российской Федерации.</w:t>
      </w:r>
    </w:p>
    <w:p w:rsidR="003671BC" w:rsidRPr="003C18D2" w:rsidRDefault="003671BC" w:rsidP="003671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 xml:space="preserve">В настоящее время осуществлен переезд ЕДДС города Норильска по адресу: </w:t>
      </w:r>
      <w:r w:rsidRPr="003C18D2">
        <w:rPr>
          <w:rFonts w:ascii="Arial" w:hAnsi="Arial" w:cs="Arial"/>
          <w:sz w:val="24"/>
          <w:szCs w:val="24"/>
        </w:rPr>
        <w:lastRenderedPageBreak/>
        <w:t>г. Норильск, Ленинский проспект 44, (4 этаж здания ЗАО «Норильск-Телеком»). Ведутся работы по наращиванию технической составляющей (оснащение программно-техническими средствами автоматизации управления).</w:t>
      </w:r>
    </w:p>
    <w:p w:rsidR="003671BC" w:rsidRPr="003C18D2" w:rsidRDefault="003671BC" w:rsidP="003671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С 01 января 2016 года в штат МКУ «Служба спасения», для организации работы ЕДДС, введены 23 штатных единицы диспетчерского и технического персонала, в том числе 18 штатных единиц операторов диспетчерской службы (Система – 112). Количество автоматизированных рабочих мест оперативной дежурной смены увеличено с 3 до 7.</w:t>
      </w:r>
    </w:p>
    <w:p w:rsidR="003671BC" w:rsidRPr="003C18D2" w:rsidRDefault="003671BC" w:rsidP="003671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ЕДДС города Норильска за период 2015–2017 годов принято сообщений по телефонному номеру – «112» – 95808;</w:t>
      </w:r>
    </w:p>
    <w:p w:rsidR="003671BC" w:rsidRPr="003C18D2" w:rsidRDefault="003671BC" w:rsidP="003671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Из них:</w:t>
      </w:r>
    </w:p>
    <w:p w:rsidR="003671BC" w:rsidRPr="003C18D2" w:rsidRDefault="003671BC" w:rsidP="003671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отработано сообщений ЕДДС – 1642;</w:t>
      </w:r>
    </w:p>
    <w:p w:rsidR="003671BC" w:rsidRPr="003C18D2" w:rsidRDefault="003671BC" w:rsidP="003671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переадресовано сообщений в другие ведомства – 94166 из них:</w:t>
      </w:r>
    </w:p>
    <w:p w:rsidR="003671BC" w:rsidRPr="003C18D2" w:rsidRDefault="003671BC" w:rsidP="003671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службе 01 – 2974;</w:t>
      </w:r>
    </w:p>
    <w:p w:rsidR="003671BC" w:rsidRPr="003C18D2" w:rsidRDefault="003671BC" w:rsidP="003671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службе 02 – 30143;</w:t>
      </w:r>
    </w:p>
    <w:p w:rsidR="003671BC" w:rsidRPr="003C18D2" w:rsidRDefault="003671BC" w:rsidP="003671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службе 03 – 27032;</w:t>
      </w:r>
    </w:p>
    <w:p w:rsidR="003671BC" w:rsidRPr="003C18D2" w:rsidRDefault="003671BC" w:rsidP="003671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прочие (ДДС, УГХ и др.) – 34017.</w:t>
      </w:r>
    </w:p>
    <w:p w:rsidR="003671BC" w:rsidRPr="003C18D2" w:rsidRDefault="003671BC" w:rsidP="003671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Планируется, что все сообщения будут приниматься на номер «112» и обрабатываться ЕДДС города Норильска, что увеличит загруженность диспетчерского состава в несколько раз.</w:t>
      </w:r>
    </w:p>
    <w:p w:rsidR="003671BC" w:rsidRPr="003C18D2" w:rsidRDefault="003671BC" w:rsidP="003671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Развитие ЕДДС города Норильска по переходу на единый номер «112» позволит:</w:t>
      </w:r>
    </w:p>
    <w:p w:rsidR="003671BC" w:rsidRPr="003C18D2" w:rsidRDefault="003671BC" w:rsidP="003671B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- повысить оперативность реагирования на угрозы или возникновение ЧС;</w:t>
      </w:r>
    </w:p>
    <w:p w:rsidR="003671BC" w:rsidRPr="003C18D2" w:rsidRDefault="003671BC" w:rsidP="003671BC">
      <w:pPr>
        <w:pStyle w:val="ConsPlusNormal"/>
        <w:widowControl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- сократить время на оповещение населения и предприятий о фактах возникновения ЧС;</w:t>
      </w:r>
    </w:p>
    <w:p w:rsidR="003671BC" w:rsidRPr="003C18D2" w:rsidRDefault="003671BC" w:rsidP="003671BC">
      <w:pPr>
        <w:pStyle w:val="ConsPlusNormal"/>
        <w:widowControl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- повысить эффективность взаимодействия привлекаемых сил и средств, слаженность совместных действий;</w:t>
      </w:r>
    </w:p>
    <w:p w:rsidR="003671BC" w:rsidRPr="003C18D2" w:rsidRDefault="003671BC" w:rsidP="003671BC">
      <w:pPr>
        <w:pStyle w:val="ConsPlusNormal"/>
        <w:widowControl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- сократить время на обращение к экстренным оперативным службам по типу «одного окна»;</w:t>
      </w:r>
    </w:p>
    <w:p w:rsidR="003671BC" w:rsidRPr="003C18D2" w:rsidRDefault="003671BC" w:rsidP="003671BC">
      <w:pPr>
        <w:pStyle w:val="ConsPlusNormal"/>
        <w:widowControl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- повысить уровень помощи руководству муниципального образования город Норильск по организации реагирования на ЧС.</w:t>
      </w:r>
    </w:p>
    <w:p w:rsidR="003671BC" w:rsidRPr="003C18D2" w:rsidRDefault="003671BC" w:rsidP="003671B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В городе создан и действует аварийно-спасательный отряд экстренного реагирования (далее – АСОЭР) в составе МКУ «Служба спасения» в количестве 41 штатной единицы.</w:t>
      </w:r>
    </w:p>
    <w:p w:rsidR="003671BC" w:rsidRPr="003C18D2" w:rsidRDefault="003671BC" w:rsidP="003671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АСОЭР за период 2015 – 2017 на спасательные работы привлекался 1431 раз, из них:</w:t>
      </w:r>
    </w:p>
    <w:p w:rsidR="00F6498B" w:rsidRPr="003C18D2" w:rsidRDefault="00F6498B" w:rsidP="001B03B8">
      <w:pPr>
        <w:tabs>
          <w:tab w:val="left" w:pos="8418"/>
        </w:tabs>
        <w:ind w:left="817"/>
        <w:rPr>
          <w:rFonts w:ascii="Arial" w:hAnsi="Arial" w:cs="Arial"/>
          <w:bCs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Оказание помощи ГИБДД</w:t>
      </w:r>
      <w:r w:rsidRPr="003C18D2">
        <w:rPr>
          <w:rFonts w:ascii="Arial" w:hAnsi="Arial" w:cs="Arial"/>
          <w:sz w:val="24"/>
          <w:szCs w:val="24"/>
        </w:rPr>
        <w:tab/>
      </w:r>
      <w:r w:rsidRPr="003C18D2">
        <w:rPr>
          <w:rFonts w:ascii="Arial" w:hAnsi="Arial" w:cs="Arial"/>
          <w:bCs/>
          <w:sz w:val="24"/>
          <w:szCs w:val="24"/>
        </w:rPr>
        <w:t>41</w:t>
      </w:r>
    </w:p>
    <w:p w:rsidR="00F6498B" w:rsidRPr="003C18D2" w:rsidRDefault="00F6498B" w:rsidP="001B03B8">
      <w:pPr>
        <w:tabs>
          <w:tab w:val="left" w:pos="8418"/>
        </w:tabs>
        <w:ind w:left="817"/>
        <w:rPr>
          <w:rFonts w:ascii="Arial" w:hAnsi="Arial" w:cs="Arial"/>
          <w:bCs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Оказание помощи ОМВД, службе «</w:t>
      </w:r>
      <w:proofErr w:type="gramStart"/>
      <w:r w:rsidRPr="003C18D2">
        <w:rPr>
          <w:rFonts w:ascii="Arial" w:hAnsi="Arial" w:cs="Arial"/>
          <w:sz w:val="24"/>
          <w:szCs w:val="24"/>
        </w:rPr>
        <w:t>02»</w:t>
      </w:r>
      <w:r w:rsidRPr="003C18D2">
        <w:rPr>
          <w:rFonts w:ascii="Arial" w:hAnsi="Arial" w:cs="Arial"/>
          <w:sz w:val="24"/>
          <w:szCs w:val="24"/>
        </w:rPr>
        <w:tab/>
      </w:r>
      <w:proofErr w:type="gramEnd"/>
      <w:r w:rsidRPr="003C18D2">
        <w:rPr>
          <w:rFonts w:ascii="Arial" w:hAnsi="Arial" w:cs="Arial"/>
          <w:bCs/>
          <w:sz w:val="24"/>
          <w:szCs w:val="24"/>
        </w:rPr>
        <w:t>305</w:t>
      </w:r>
    </w:p>
    <w:p w:rsidR="00F6498B" w:rsidRPr="003C18D2" w:rsidRDefault="00F6498B" w:rsidP="001B03B8">
      <w:pPr>
        <w:tabs>
          <w:tab w:val="left" w:pos="8418"/>
        </w:tabs>
        <w:ind w:left="817"/>
        <w:rPr>
          <w:rFonts w:ascii="Arial" w:hAnsi="Arial" w:cs="Arial"/>
          <w:bCs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Оказание помощи 7 ОФПС, службе «</w:t>
      </w:r>
      <w:proofErr w:type="gramStart"/>
      <w:r w:rsidRPr="003C18D2">
        <w:rPr>
          <w:rFonts w:ascii="Arial" w:hAnsi="Arial" w:cs="Arial"/>
          <w:sz w:val="24"/>
          <w:szCs w:val="24"/>
        </w:rPr>
        <w:t>01»</w:t>
      </w:r>
      <w:r w:rsidRPr="003C18D2">
        <w:rPr>
          <w:rFonts w:ascii="Arial" w:hAnsi="Arial" w:cs="Arial"/>
          <w:sz w:val="24"/>
          <w:szCs w:val="24"/>
        </w:rPr>
        <w:tab/>
      </w:r>
      <w:proofErr w:type="gramEnd"/>
      <w:r w:rsidRPr="003C18D2">
        <w:rPr>
          <w:rFonts w:ascii="Arial" w:hAnsi="Arial" w:cs="Arial"/>
          <w:bCs/>
          <w:sz w:val="24"/>
          <w:szCs w:val="24"/>
        </w:rPr>
        <w:t>22</w:t>
      </w:r>
    </w:p>
    <w:p w:rsidR="00F6498B" w:rsidRPr="003C18D2" w:rsidRDefault="00F6498B" w:rsidP="001B03B8">
      <w:pPr>
        <w:tabs>
          <w:tab w:val="left" w:pos="8418"/>
        </w:tabs>
        <w:ind w:left="817"/>
        <w:rPr>
          <w:rFonts w:ascii="Arial" w:hAnsi="Arial" w:cs="Arial"/>
          <w:bCs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Оказание помощи службе «</w:t>
      </w:r>
      <w:proofErr w:type="gramStart"/>
      <w:r w:rsidRPr="003C18D2">
        <w:rPr>
          <w:rFonts w:ascii="Arial" w:hAnsi="Arial" w:cs="Arial"/>
          <w:sz w:val="24"/>
          <w:szCs w:val="24"/>
        </w:rPr>
        <w:t>03»</w:t>
      </w:r>
      <w:r w:rsidRPr="003C18D2">
        <w:rPr>
          <w:rFonts w:ascii="Arial" w:hAnsi="Arial" w:cs="Arial"/>
          <w:sz w:val="24"/>
          <w:szCs w:val="24"/>
        </w:rPr>
        <w:tab/>
      </w:r>
      <w:proofErr w:type="gramEnd"/>
      <w:r w:rsidRPr="003C18D2">
        <w:rPr>
          <w:rFonts w:ascii="Arial" w:hAnsi="Arial" w:cs="Arial"/>
          <w:bCs/>
          <w:sz w:val="24"/>
          <w:szCs w:val="24"/>
        </w:rPr>
        <w:t>116</w:t>
      </w:r>
    </w:p>
    <w:p w:rsidR="00F6498B" w:rsidRPr="003C18D2" w:rsidRDefault="00F6498B" w:rsidP="001B03B8">
      <w:pPr>
        <w:tabs>
          <w:tab w:val="left" w:pos="8418"/>
        </w:tabs>
        <w:ind w:left="817"/>
        <w:rPr>
          <w:rFonts w:ascii="Arial" w:hAnsi="Arial" w:cs="Arial"/>
          <w:bCs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Оказание помощи населению</w:t>
      </w:r>
      <w:r w:rsidRPr="003C18D2">
        <w:rPr>
          <w:rFonts w:ascii="Arial" w:hAnsi="Arial" w:cs="Arial"/>
          <w:sz w:val="24"/>
          <w:szCs w:val="24"/>
        </w:rPr>
        <w:tab/>
      </w:r>
      <w:r w:rsidRPr="003C18D2">
        <w:rPr>
          <w:rFonts w:ascii="Arial" w:hAnsi="Arial" w:cs="Arial"/>
          <w:bCs/>
          <w:sz w:val="24"/>
          <w:szCs w:val="24"/>
        </w:rPr>
        <w:t>264</w:t>
      </w:r>
    </w:p>
    <w:p w:rsidR="00F6498B" w:rsidRPr="003C18D2" w:rsidRDefault="00F6498B" w:rsidP="001B03B8">
      <w:pPr>
        <w:tabs>
          <w:tab w:val="left" w:pos="8418"/>
        </w:tabs>
        <w:ind w:left="817"/>
        <w:rPr>
          <w:rFonts w:ascii="Arial" w:hAnsi="Arial" w:cs="Arial"/>
          <w:bCs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Оказание помощи животным</w:t>
      </w:r>
      <w:r w:rsidRPr="003C18D2">
        <w:rPr>
          <w:rFonts w:ascii="Arial" w:hAnsi="Arial" w:cs="Arial"/>
          <w:sz w:val="24"/>
          <w:szCs w:val="24"/>
        </w:rPr>
        <w:tab/>
      </w:r>
      <w:r w:rsidRPr="003C18D2">
        <w:rPr>
          <w:rFonts w:ascii="Arial" w:hAnsi="Arial" w:cs="Arial"/>
          <w:bCs/>
          <w:sz w:val="24"/>
          <w:szCs w:val="24"/>
        </w:rPr>
        <w:t>20</w:t>
      </w:r>
    </w:p>
    <w:p w:rsidR="00F6498B" w:rsidRPr="003C18D2" w:rsidRDefault="00F6498B" w:rsidP="001B03B8">
      <w:pPr>
        <w:tabs>
          <w:tab w:val="left" w:pos="8418"/>
        </w:tabs>
        <w:ind w:left="817"/>
        <w:rPr>
          <w:rFonts w:ascii="Arial" w:hAnsi="Arial" w:cs="Arial"/>
          <w:bCs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Досмотр объекта на предмет наличия угрозы</w:t>
      </w:r>
      <w:r w:rsidRPr="003C18D2">
        <w:rPr>
          <w:rFonts w:ascii="Arial" w:hAnsi="Arial" w:cs="Arial"/>
          <w:sz w:val="24"/>
          <w:szCs w:val="24"/>
        </w:rPr>
        <w:tab/>
      </w:r>
      <w:r w:rsidRPr="003C18D2">
        <w:rPr>
          <w:rFonts w:ascii="Arial" w:hAnsi="Arial" w:cs="Arial"/>
          <w:bCs/>
          <w:sz w:val="24"/>
          <w:szCs w:val="24"/>
        </w:rPr>
        <w:t>164</w:t>
      </w:r>
    </w:p>
    <w:p w:rsidR="00F6498B" w:rsidRPr="003C18D2" w:rsidRDefault="00F6498B" w:rsidP="001B03B8">
      <w:pPr>
        <w:tabs>
          <w:tab w:val="left" w:pos="8418"/>
        </w:tabs>
        <w:ind w:left="817"/>
        <w:rPr>
          <w:rFonts w:ascii="Arial" w:hAnsi="Arial" w:cs="Arial"/>
          <w:bCs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Работа с ртутью, АХОВ</w:t>
      </w:r>
      <w:r w:rsidRPr="003C18D2">
        <w:rPr>
          <w:rFonts w:ascii="Arial" w:hAnsi="Arial" w:cs="Arial"/>
          <w:sz w:val="24"/>
          <w:szCs w:val="24"/>
        </w:rPr>
        <w:tab/>
      </w:r>
      <w:r w:rsidRPr="003C18D2">
        <w:rPr>
          <w:rFonts w:ascii="Arial" w:hAnsi="Arial" w:cs="Arial"/>
          <w:bCs/>
          <w:sz w:val="24"/>
          <w:szCs w:val="24"/>
        </w:rPr>
        <w:t>5</w:t>
      </w:r>
    </w:p>
    <w:p w:rsidR="00F6498B" w:rsidRPr="003C18D2" w:rsidRDefault="00F6498B" w:rsidP="001B03B8">
      <w:pPr>
        <w:tabs>
          <w:tab w:val="left" w:pos="8418"/>
        </w:tabs>
        <w:ind w:left="817"/>
        <w:rPr>
          <w:rFonts w:ascii="Arial" w:hAnsi="Arial" w:cs="Arial"/>
          <w:bCs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Спасено людей</w:t>
      </w:r>
      <w:r w:rsidRPr="003C18D2">
        <w:rPr>
          <w:rFonts w:ascii="Arial" w:hAnsi="Arial" w:cs="Arial"/>
          <w:sz w:val="24"/>
          <w:szCs w:val="24"/>
        </w:rPr>
        <w:tab/>
      </w:r>
      <w:r w:rsidRPr="003C18D2">
        <w:rPr>
          <w:rFonts w:ascii="Arial" w:hAnsi="Arial" w:cs="Arial"/>
          <w:bCs/>
          <w:sz w:val="24"/>
          <w:szCs w:val="24"/>
        </w:rPr>
        <w:t>217</w:t>
      </w:r>
    </w:p>
    <w:p w:rsidR="00F6498B" w:rsidRPr="003C18D2" w:rsidRDefault="00F6498B" w:rsidP="001B03B8">
      <w:pPr>
        <w:tabs>
          <w:tab w:val="left" w:pos="8418"/>
        </w:tabs>
        <w:ind w:left="817"/>
        <w:rPr>
          <w:rFonts w:ascii="Arial" w:hAnsi="Arial" w:cs="Arial"/>
          <w:bCs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АСР, ПСР в тундре</w:t>
      </w:r>
      <w:r w:rsidRPr="003C18D2">
        <w:rPr>
          <w:rFonts w:ascii="Arial" w:hAnsi="Arial" w:cs="Arial"/>
          <w:sz w:val="24"/>
          <w:szCs w:val="24"/>
        </w:rPr>
        <w:tab/>
      </w:r>
      <w:r w:rsidRPr="003C18D2">
        <w:rPr>
          <w:rFonts w:ascii="Arial" w:hAnsi="Arial" w:cs="Arial"/>
          <w:bCs/>
          <w:sz w:val="24"/>
          <w:szCs w:val="24"/>
        </w:rPr>
        <w:t>199</w:t>
      </w:r>
    </w:p>
    <w:p w:rsidR="00F6498B" w:rsidRPr="003C18D2" w:rsidRDefault="00F6498B" w:rsidP="001B03B8">
      <w:pPr>
        <w:tabs>
          <w:tab w:val="left" w:pos="8418"/>
        </w:tabs>
        <w:ind w:left="817"/>
        <w:rPr>
          <w:rFonts w:ascii="Arial" w:hAnsi="Arial" w:cs="Arial"/>
          <w:bCs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Обеспечение безопасности соревнований, городских мероприятий</w:t>
      </w:r>
      <w:r w:rsidRPr="003C18D2">
        <w:rPr>
          <w:rFonts w:ascii="Arial" w:hAnsi="Arial" w:cs="Arial"/>
          <w:sz w:val="24"/>
          <w:szCs w:val="24"/>
        </w:rPr>
        <w:tab/>
      </w:r>
      <w:r w:rsidRPr="003C18D2">
        <w:rPr>
          <w:rFonts w:ascii="Arial" w:hAnsi="Arial" w:cs="Arial"/>
          <w:bCs/>
          <w:sz w:val="24"/>
          <w:szCs w:val="24"/>
        </w:rPr>
        <w:t>66</w:t>
      </w:r>
    </w:p>
    <w:p w:rsidR="00F6498B" w:rsidRPr="003C18D2" w:rsidRDefault="00F6498B" w:rsidP="001B03B8">
      <w:pPr>
        <w:tabs>
          <w:tab w:val="left" w:pos="8418"/>
        </w:tabs>
        <w:ind w:left="817"/>
        <w:rPr>
          <w:rFonts w:ascii="Arial" w:hAnsi="Arial" w:cs="Arial"/>
          <w:bCs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Учения, тренировки</w:t>
      </w:r>
      <w:r w:rsidRPr="003C18D2">
        <w:rPr>
          <w:rFonts w:ascii="Arial" w:hAnsi="Arial" w:cs="Arial"/>
          <w:sz w:val="24"/>
          <w:szCs w:val="24"/>
        </w:rPr>
        <w:tab/>
      </w:r>
      <w:r w:rsidRPr="003C18D2">
        <w:rPr>
          <w:rFonts w:ascii="Arial" w:hAnsi="Arial" w:cs="Arial"/>
          <w:bCs/>
          <w:sz w:val="24"/>
          <w:szCs w:val="24"/>
        </w:rPr>
        <w:t>7</w:t>
      </w:r>
    </w:p>
    <w:p w:rsidR="00F6498B" w:rsidRPr="003C18D2" w:rsidRDefault="00F6498B" w:rsidP="001B03B8">
      <w:pPr>
        <w:tabs>
          <w:tab w:val="left" w:pos="8418"/>
        </w:tabs>
        <w:ind w:left="817"/>
        <w:rPr>
          <w:rFonts w:ascii="Arial" w:hAnsi="Arial" w:cs="Arial"/>
          <w:bCs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Водолазные работы</w:t>
      </w:r>
      <w:r w:rsidRPr="003C18D2">
        <w:rPr>
          <w:rFonts w:ascii="Arial" w:hAnsi="Arial" w:cs="Arial"/>
          <w:sz w:val="24"/>
          <w:szCs w:val="24"/>
        </w:rPr>
        <w:tab/>
      </w:r>
      <w:r w:rsidRPr="003C18D2">
        <w:rPr>
          <w:rFonts w:ascii="Arial" w:hAnsi="Arial" w:cs="Arial"/>
          <w:bCs/>
          <w:sz w:val="24"/>
          <w:szCs w:val="24"/>
        </w:rPr>
        <w:t>3</w:t>
      </w:r>
    </w:p>
    <w:p w:rsidR="00F6498B" w:rsidRPr="003C18D2" w:rsidRDefault="00F6498B" w:rsidP="001B03B8">
      <w:pPr>
        <w:tabs>
          <w:tab w:val="left" w:pos="8418"/>
        </w:tabs>
        <w:ind w:left="817"/>
        <w:rPr>
          <w:rFonts w:ascii="Arial" w:hAnsi="Arial" w:cs="Arial"/>
          <w:bCs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Высотные работы</w:t>
      </w:r>
      <w:r w:rsidRPr="003C18D2">
        <w:rPr>
          <w:rFonts w:ascii="Arial" w:hAnsi="Arial" w:cs="Arial"/>
          <w:sz w:val="24"/>
          <w:szCs w:val="24"/>
        </w:rPr>
        <w:tab/>
      </w:r>
      <w:r w:rsidRPr="003C18D2">
        <w:rPr>
          <w:rFonts w:ascii="Arial" w:hAnsi="Arial" w:cs="Arial"/>
          <w:bCs/>
          <w:sz w:val="24"/>
          <w:szCs w:val="24"/>
        </w:rPr>
        <w:t>2</w:t>
      </w:r>
    </w:p>
    <w:p w:rsidR="003671BC" w:rsidRPr="003C18D2" w:rsidRDefault="003671BC" w:rsidP="003671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 xml:space="preserve">В целях обеспечения безопасности людей на водных объектах муниципального образования город Норильск в летний период 2015 – 2017 годов и </w:t>
      </w:r>
      <w:r w:rsidRPr="003C18D2">
        <w:rPr>
          <w:rFonts w:ascii="Arial" w:hAnsi="Arial" w:cs="Arial"/>
          <w:sz w:val="24"/>
          <w:szCs w:val="24"/>
        </w:rPr>
        <w:lastRenderedPageBreak/>
        <w:t xml:space="preserve">в соответствии с Календарным планом мероприятий по предупреждению происшествий и гибели людей на водных объектах в муниципальном образовании город Норильск, утвержденным председателем КЧС города Норильска, проводились предупредительные мероприятия: земельные участки, примыкающие к поверхностным водам, оборудовались стендами с информацией о запрете купания, через средства массовой информации проводилась профилактическая работа с населением о недопущении купания в запрещенных местах, о правилах поведения и происшествиях на воде, а также в выходные и праздничные дни было организовано патрулирование возможных мест отдыха населения у воды силами Аварийно-спасательного отряда МКУ «Служба спасения». </w:t>
      </w:r>
    </w:p>
    <w:p w:rsidR="003671BC" w:rsidRPr="003C18D2" w:rsidRDefault="003671BC" w:rsidP="003671BC">
      <w:pPr>
        <w:tabs>
          <w:tab w:val="left" w:pos="709"/>
        </w:tabs>
        <w:ind w:right="15"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За летний период 2015 – 2017 годов было зафиксировано (получено) 45 обращений о несчастных случаях на водных объектах, в том числе и на водных объектах территории Таймырского муниципального района с жителями Норильска. Спасено 52 человека. Погибли 13 человек, в том числе 1 ребенок в жилом образовании Оганер.</w:t>
      </w:r>
    </w:p>
    <w:p w:rsidR="003671BC" w:rsidRPr="003C18D2" w:rsidRDefault="003671BC" w:rsidP="003671BC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За 2015 – 2017 годы на территории муниципального образования город Норильск произошло 554 пожара. Из них в жилом секторе – 277, что составляет 50,0% от общего количества пожаров; на объектах экономики – 32, прочих – 213. Общий ущерб составил 3605500,00 руб. В результате на пожаре погибло 18 чел., травмировано – 39 чел., госпитализировано – 26 чел., спасено – 1629 чел.</w:t>
      </w:r>
    </w:p>
    <w:p w:rsidR="003671BC" w:rsidRPr="003C18D2" w:rsidRDefault="003671BC" w:rsidP="003671BC">
      <w:pPr>
        <w:tabs>
          <w:tab w:val="left" w:pos="709"/>
        </w:tabs>
        <w:ind w:right="15"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За летний пожароопасный период 2017 на территории муниципального образования город Норильск зафиксировано 15 случаев загорания тундровой зоны, на площади около 15275 м</w:t>
      </w:r>
      <w:r w:rsidRPr="003C18D2">
        <w:rPr>
          <w:rFonts w:ascii="Arial" w:hAnsi="Arial" w:cs="Arial"/>
          <w:sz w:val="24"/>
          <w:szCs w:val="24"/>
          <w:vertAlign w:val="superscript"/>
        </w:rPr>
        <w:t>2</w:t>
      </w:r>
      <w:r w:rsidRPr="003C18D2">
        <w:rPr>
          <w:rFonts w:ascii="Arial" w:hAnsi="Arial" w:cs="Arial"/>
          <w:sz w:val="24"/>
          <w:szCs w:val="24"/>
        </w:rPr>
        <w:t>. В 2016 году на территории муниципального образования город Норильск зафиксировано 117 случаев загорания тундровой зоны, на площади около 748190 м</w:t>
      </w:r>
      <w:r w:rsidRPr="003C18D2">
        <w:rPr>
          <w:rFonts w:ascii="Arial" w:hAnsi="Arial" w:cs="Arial"/>
          <w:sz w:val="24"/>
          <w:szCs w:val="24"/>
          <w:vertAlign w:val="superscript"/>
        </w:rPr>
        <w:t>2</w:t>
      </w:r>
      <w:r w:rsidRPr="003C18D2">
        <w:rPr>
          <w:rFonts w:ascii="Arial" w:hAnsi="Arial" w:cs="Arial"/>
          <w:sz w:val="24"/>
          <w:szCs w:val="24"/>
        </w:rPr>
        <w:t>. В 2015 году – 3 случая возгорания сухой травы на площади 0,48 м</w:t>
      </w:r>
      <w:r w:rsidRPr="003C18D2">
        <w:rPr>
          <w:rFonts w:ascii="Arial" w:hAnsi="Arial" w:cs="Arial"/>
          <w:sz w:val="24"/>
          <w:szCs w:val="24"/>
          <w:vertAlign w:val="superscript"/>
        </w:rPr>
        <w:t>2</w:t>
      </w:r>
      <w:r w:rsidRPr="003C18D2">
        <w:rPr>
          <w:rFonts w:ascii="Arial" w:hAnsi="Arial" w:cs="Arial"/>
          <w:sz w:val="24"/>
          <w:szCs w:val="24"/>
        </w:rPr>
        <w:t>. Для разведки площадей возгорания привлекался АСОЭР МКУ «Службы спасения». Для ликвидации возгораний привлекались силы ГЗ ТП РСЧС Красноярского края. Основным фактором увеличения количества и площади тундровых загораний явились – неблагоприятные климатические условия лета (высокий температурный режим, сухая, ветреная погода).</w:t>
      </w:r>
    </w:p>
    <w:p w:rsidR="003671BC" w:rsidRPr="003C18D2" w:rsidRDefault="003671BC" w:rsidP="003671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Исходя из опыта тушения пожаров, данных о них, степени защищенности от пожаров зданий, а также осведомленности населения об элементарных требованиях пожарной безопасности предполагается необходимым организация и проведение программных мероприятий, направленных на предупреждение пожаров.</w:t>
      </w:r>
    </w:p>
    <w:p w:rsidR="003671BC" w:rsidRPr="003C18D2" w:rsidRDefault="003671BC" w:rsidP="003671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В свою очередь МП позволит:</w:t>
      </w:r>
    </w:p>
    <w:p w:rsidR="003671BC" w:rsidRPr="003C18D2" w:rsidRDefault="003671BC" w:rsidP="003671B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- повысить оперативность реагирования на угрозы или возникновение ЧС;</w:t>
      </w:r>
    </w:p>
    <w:p w:rsidR="003671BC" w:rsidRPr="003C18D2" w:rsidRDefault="003671BC" w:rsidP="003671BC">
      <w:pPr>
        <w:pStyle w:val="ConsPlusNormal"/>
        <w:widowControl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- сократить время на оповещение населения и предприятий о фактах возникновения ЧС;</w:t>
      </w:r>
    </w:p>
    <w:p w:rsidR="003671BC" w:rsidRPr="003C18D2" w:rsidRDefault="003671BC" w:rsidP="003671BC">
      <w:pPr>
        <w:pStyle w:val="ConsPlusNormal"/>
        <w:widowControl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- повысить эффективность взаимодействия привлекаемых сил и средств, слаженность совместных действий;</w:t>
      </w:r>
    </w:p>
    <w:p w:rsidR="003671BC" w:rsidRPr="003C18D2" w:rsidRDefault="003671BC" w:rsidP="003671BC">
      <w:pPr>
        <w:pStyle w:val="ConsPlusNormal"/>
        <w:widowControl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- обеспечить необходимые условия для повышения пожарной безопасности объектов муниципальной собственности;</w:t>
      </w:r>
    </w:p>
    <w:p w:rsidR="003671BC" w:rsidRPr="003C18D2" w:rsidRDefault="003671BC" w:rsidP="003671B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- обеспечить безопасность людей на водных объектах в летний период.</w:t>
      </w:r>
    </w:p>
    <w:p w:rsidR="003671BC" w:rsidRPr="003C18D2" w:rsidRDefault="003671BC" w:rsidP="003671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Реализация МП с учетом реально сложившейся экономической обстановки на территории муниципального образования город Норильск,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наиболее целесообразна целевыми программными методами, сосредоточив основные усилия на решении главной задачи –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среде.</w:t>
      </w:r>
    </w:p>
    <w:p w:rsidR="003671BC" w:rsidRPr="003C18D2" w:rsidRDefault="003671BC" w:rsidP="003671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671BC" w:rsidRPr="003C18D2" w:rsidRDefault="003671BC" w:rsidP="003671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671BC" w:rsidRPr="003C18D2" w:rsidRDefault="003671BC" w:rsidP="003671B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3. ЦЕЛИ, ЗАДАЧИ И ПОДПРОГРАММЫ МП</w:t>
      </w:r>
    </w:p>
    <w:p w:rsidR="003671BC" w:rsidRPr="003C18D2" w:rsidRDefault="003671BC" w:rsidP="003671B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671BC" w:rsidRPr="003C18D2" w:rsidRDefault="003671BC" w:rsidP="003671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Целями МП являются:</w:t>
      </w:r>
    </w:p>
    <w:p w:rsidR="003671BC" w:rsidRPr="003C18D2" w:rsidRDefault="003671BC" w:rsidP="003671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- предупреждение чрезвычайных ситуаций природного и техногенного характера на территории муниципального образования город Норильск и ликвидация их последствий;</w:t>
      </w:r>
    </w:p>
    <w:p w:rsidR="003671BC" w:rsidRPr="003C18D2" w:rsidRDefault="003671BC" w:rsidP="003671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- минимизация социального, экономического и экологического ущерба, наносимого населению, экономике и природной среде от ведения и вследствие ведения военных действий, совершения террористических акций, чрезвычайных ситуаций природного и техногенного характера, пожаров и происшествий на водных объектах.</w:t>
      </w:r>
    </w:p>
    <w:p w:rsidR="003671BC" w:rsidRPr="003C18D2" w:rsidRDefault="003671BC" w:rsidP="003671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Достижение цели обеспечивается за счет решения следующих задач МП:</w:t>
      </w:r>
    </w:p>
    <w:p w:rsidR="003671BC" w:rsidRPr="003C18D2" w:rsidRDefault="003671BC" w:rsidP="003671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- обеспечение и поддержание высокой готовности сил и средств систем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объектах;</w:t>
      </w:r>
    </w:p>
    <w:p w:rsidR="003671BC" w:rsidRPr="003C18D2" w:rsidRDefault="003671BC" w:rsidP="003671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- развитие единой дежурно-диспетчерской службы города Норильска;</w:t>
      </w:r>
    </w:p>
    <w:p w:rsidR="003671BC" w:rsidRPr="003C18D2" w:rsidRDefault="003671BC" w:rsidP="003671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- организация и осуществление на муниципальном уровне мероприятий по гражданской обороне, защите населения и территории муниципального образования город Норильск, включая создание и поддержание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3671BC" w:rsidRPr="003C18D2" w:rsidRDefault="003671BC" w:rsidP="003671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- организация на территории муниципального образования город Норильск системы обеспечения вызова экстренных оперативных служб по единому номеру "112";</w:t>
      </w:r>
    </w:p>
    <w:p w:rsidR="003671BC" w:rsidRPr="003C18D2" w:rsidRDefault="003671BC" w:rsidP="003671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- подготовка, обучение и повышение квалификации руководителей и специалистов гражданской обороны и чрезвычайным ситуациям в области безопасности жизнедеятельности, обеспечения пожарной безопасности и безопасности людей на водных объектах.</w:t>
      </w:r>
    </w:p>
    <w:p w:rsidR="003671BC" w:rsidRPr="003C18D2" w:rsidRDefault="003671BC" w:rsidP="003671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Поставленные цели и задачи МП планируются к решению посредством реализации основного мероприятия 1 "Предупреждение чрезвычайных ситуаций, развитие гражданской обороны, защита населения и территорий города от чрезвычайных ситуаций природного и техногенного характера, обеспечение безопасности людей на водных объектах", которое состоит из следующих мероприятий:</w:t>
      </w:r>
    </w:p>
    <w:p w:rsidR="003671BC" w:rsidRPr="003C18D2" w:rsidRDefault="003671BC" w:rsidP="003671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- мероприятие 1.1 "Обеспечение выполнения функций органами местного самоуправления в части решения вопросов местного значения";</w:t>
      </w:r>
    </w:p>
    <w:p w:rsidR="003671BC" w:rsidRPr="003C18D2" w:rsidRDefault="003671BC" w:rsidP="003671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- мероприятие 1.2 "Совершенствование материально-технической базы".</w:t>
      </w:r>
    </w:p>
    <w:p w:rsidR="003671BC" w:rsidRPr="003C18D2" w:rsidRDefault="003671BC" w:rsidP="003671B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671BC" w:rsidRPr="003C18D2" w:rsidRDefault="003671BC" w:rsidP="003671B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4. МЕХАНИЗМ РЕАЛИЗАЦИИ МП</w:t>
      </w:r>
    </w:p>
    <w:p w:rsidR="003671BC" w:rsidRPr="003C18D2" w:rsidRDefault="003671BC" w:rsidP="003671B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671BC" w:rsidRPr="003C18D2" w:rsidRDefault="003671BC" w:rsidP="003671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МП подлежит реализации на территории муниципального образования город Норильск после ее утверждения постановлением Администрации города Норильска.</w:t>
      </w:r>
    </w:p>
    <w:p w:rsidR="003671BC" w:rsidRPr="003C18D2" w:rsidRDefault="003671BC" w:rsidP="003671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Ответственным исполнителем (разработчиком) МП является управление ГО и ЧС г. Норильска.</w:t>
      </w:r>
    </w:p>
    <w:p w:rsidR="003671BC" w:rsidRPr="003C18D2" w:rsidRDefault="003671BC" w:rsidP="003671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Главным распорядителем бюджетных средств является управление ГО и ЧС города Норильска.</w:t>
      </w:r>
    </w:p>
    <w:p w:rsidR="003671BC" w:rsidRPr="003C18D2" w:rsidRDefault="003671BC" w:rsidP="003671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МП разработана в соответствии с Федеральными законами от 06.10.2003 N 131-ФЗ "Об общих принципах организации местного самоуправления в Российской Федерации", от 21.12.1994 N 68-ФЗ "О защите населения и территорий от чрезвычайных ситуаций природного и техногенного характера", от 21.12.1994 N 69-ФЗ "О пожарной безопасности".</w:t>
      </w:r>
    </w:p>
    <w:p w:rsidR="003671BC" w:rsidRPr="003C18D2" w:rsidRDefault="003671BC" w:rsidP="003671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Финансирование расходов, связанных с приобретением товаров и услуг, осуществляется на основании муниципальных контрактов, заключенных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3671BC" w:rsidRPr="003C18D2" w:rsidRDefault="003671BC" w:rsidP="003671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 xml:space="preserve">Ответственный исполнитель (разработчик) </w:t>
      </w:r>
      <w:proofErr w:type="gramStart"/>
      <w:r w:rsidRPr="003C18D2">
        <w:rPr>
          <w:rFonts w:ascii="Arial" w:hAnsi="Arial" w:cs="Arial"/>
          <w:sz w:val="24"/>
          <w:szCs w:val="24"/>
        </w:rPr>
        <w:t>МП</w:t>
      </w:r>
      <w:proofErr w:type="gramEnd"/>
      <w:r w:rsidRPr="003C18D2">
        <w:rPr>
          <w:rFonts w:ascii="Arial" w:hAnsi="Arial" w:cs="Arial"/>
          <w:sz w:val="24"/>
          <w:szCs w:val="24"/>
        </w:rPr>
        <w:t xml:space="preserve"> и ее участник несут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МП.</w:t>
      </w:r>
    </w:p>
    <w:p w:rsidR="003671BC" w:rsidRPr="003C18D2" w:rsidRDefault="003671BC" w:rsidP="003671B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671BC" w:rsidRPr="003C18D2" w:rsidRDefault="003671BC" w:rsidP="003671B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5. РЕСУРСНОЕ ОБЕСПЕЧЕНИЕ МП</w:t>
      </w:r>
    </w:p>
    <w:p w:rsidR="003671BC" w:rsidRPr="003C18D2" w:rsidRDefault="003671BC" w:rsidP="003671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671BC" w:rsidRPr="003C18D2" w:rsidRDefault="003671BC" w:rsidP="003671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Источником финансирования МП являются средства местного и краевого бюджетов.</w:t>
      </w:r>
    </w:p>
    <w:p w:rsidR="003671BC" w:rsidRPr="003C18D2" w:rsidRDefault="003671BC" w:rsidP="003671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Ресурсное обеспечение МП представлено в приложении 1 к настоящей МП.</w:t>
      </w:r>
    </w:p>
    <w:p w:rsidR="003671BC" w:rsidRPr="003C18D2" w:rsidRDefault="003671BC" w:rsidP="003671BC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3671BC" w:rsidRPr="003C18D2" w:rsidRDefault="003671BC" w:rsidP="003671B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6. ИНДИКАТОРЫ РЕЗУЛЬТАТИВНОСТИ МП</w:t>
      </w:r>
    </w:p>
    <w:p w:rsidR="003671BC" w:rsidRPr="003C18D2" w:rsidRDefault="003671BC" w:rsidP="003671B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671BC" w:rsidRPr="003C18D2" w:rsidRDefault="003671BC" w:rsidP="003671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Целевые индикаторы результативности, количественно характеризующие ход реализации МП, решение основных задач и достижение целей, представлены в приложении 2 к настоящей МП.</w:t>
      </w:r>
    </w:p>
    <w:p w:rsidR="00E32A17" w:rsidRPr="003C18D2" w:rsidRDefault="00E32A17" w:rsidP="001B03B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32A17" w:rsidRPr="003C18D2" w:rsidRDefault="00E32A17" w:rsidP="001B03B8">
      <w:pPr>
        <w:rPr>
          <w:rFonts w:ascii="Arial" w:hAnsi="Arial" w:cs="Arial"/>
          <w:sz w:val="24"/>
          <w:szCs w:val="24"/>
        </w:rPr>
        <w:sectPr w:rsidR="00E32A17" w:rsidRPr="003C18D2" w:rsidSect="006126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03B8" w:rsidRPr="003C18D2" w:rsidRDefault="001B03B8" w:rsidP="00195B01">
      <w:pPr>
        <w:tabs>
          <w:tab w:val="left" w:pos="555"/>
          <w:tab w:val="left" w:pos="2206"/>
          <w:tab w:val="left" w:pos="3236"/>
          <w:tab w:val="left" w:pos="3786"/>
          <w:tab w:val="left" w:pos="4957"/>
          <w:tab w:val="left" w:pos="6332"/>
          <w:tab w:val="left" w:pos="6894"/>
          <w:tab w:val="left" w:pos="7456"/>
          <w:tab w:val="left" w:pos="7881"/>
          <w:tab w:val="left" w:pos="8882"/>
          <w:tab w:val="left" w:pos="9444"/>
        </w:tabs>
        <w:jc w:val="right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Приложение 1</w:t>
      </w:r>
    </w:p>
    <w:p w:rsidR="001B03B8" w:rsidRPr="003C18D2" w:rsidRDefault="001B03B8" w:rsidP="00195B01">
      <w:pPr>
        <w:tabs>
          <w:tab w:val="left" w:pos="555"/>
          <w:tab w:val="left" w:pos="2206"/>
          <w:tab w:val="left" w:pos="3236"/>
          <w:tab w:val="left" w:pos="3786"/>
          <w:tab w:val="left" w:pos="4957"/>
          <w:tab w:val="left" w:pos="6332"/>
          <w:tab w:val="left" w:pos="6894"/>
          <w:tab w:val="left" w:pos="7456"/>
          <w:tab w:val="left" w:pos="7881"/>
          <w:tab w:val="left" w:pos="8882"/>
          <w:tab w:val="left" w:pos="9444"/>
        </w:tabs>
        <w:jc w:val="right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к муниципальной программе</w:t>
      </w:r>
    </w:p>
    <w:p w:rsidR="00FA5461" w:rsidRPr="003C18D2" w:rsidRDefault="001B03B8" w:rsidP="00195B01">
      <w:pPr>
        <w:tabs>
          <w:tab w:val="left" w:pos="555"/>
          <w:tab w:val="left" w:pos="2206"/>
          <w:tab w:val="left" w:pos="3236"/>
          <w:tab w:val="left" w:pos="3786"/>
          <w:tab w:val="left" w:pos="4957"/>
          <w:tab w:val="left" w:pos="6332"/>
          <w:tab w:val="left" w:pos="6894"/>
          <w:tab w:val="left" w:pos="7456"/>
          <w:tab w:val="left" w:pos="7881"/>
          <w:tab w:val="left" w:pos="8882"/>
          <w:tab w:val="left" w:pos="9444"/>
        </w:tabs>
        <w:jc w:val="right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«З</w:t>
      </w:r>
      <w:r w:rsidR="00FA5461" w:rsidRPr="003C18D2">
        <w:rPr>
          <w:rFonts w:ascii="Arial" w:hAnsi="Arial" w:cs="Arial"/>
          <w:sz w:val="24"/>
          <w:szCs w:val="24"/>
        </w:rPr>
        <w:t>ащита населения и территории от</w:t>
      </w:r>
    </w:p>
    <w:p w:rsidR="00FA5461" w:rsidRPr="003C18D2" w:rsidRDefault="001B03B8" w:rsidP="00195B01">
      <w:pPr>
        <w:tabs>
          <w:tab w:val="left" w:pos="555"/>
          <w:tab w:val="left" w:pos="2206"/>
          <w:tab w:val="left" w:pos="3236"/>
          <w:tab w:val="left" w:pos="3786"/>
          <w:tab w:val="left" w:pos="4957"/>
          <w:tab w:val="left" w:pos="6332"/>
          <w:tab w:val="left" w:pos="6894"/>
          <w:tab w:val="left" w:pos="7456"/>
          <w:tab w:val="left" w:pos="7881"/>
          <w:tab w:val="left" w:pos="8882"/>
          <w:tab w:val="left" w:pos="9444"/>
        </w:tabs>
        <w:jc w:val="right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чрезвычайных ситуаций» на 2018-2020</w:t>
      </w:r>
      <w:r w:rsidR="00FA5461" w:rsidRPr="003C18D2">
        <w:rPr>
          <w:rFonts w:ascii="Arial" w:hAnsi="Arial" w:cs="Arial"/>
          <w:sz w:val="24"/>
          <w:szCs w:val="24"/>
        </w:rPr>
        <w:t xml:space="preserve"> </w:t>
      </w:r>
      <w:r w:rsidRPr="003C18D2">
        <w:rPr>
          <w:rFonts w:ascii="Arial" w:hAnsi="Arial" w:cs="Arial"/>
          <w:sz w:val="24"/>
          <w:szCs w:val="24"/>
        </w:rPr>
        <w:t>гг.,</w:t>
      </w:r>
    </w:p>
    <w:p w:rsidR="00195B01" w:rsidRPr="003C18D2" w:rsidRDefault="001B03B8" w:rsidP="00195B01">
      <w:pPr>
        <w:tabs>
          <w:tab w:val="left" w:pos="555"/>
          <w:tab w:val="left" w:pos="2206"/>
          <w:tab w:val="left" w:pos="3236"/>
          <w:tab w:val="left" w:pos="3786"/>
          <w:tab w:val="left" w:pos="4957"/>
          <w:tab w:val="left" w:pos="6332"/>
          <w:tab w:val="left" w:pos="6894"/>
          <w:tab w:val="left" w:pos="7456"/>
          <w:tab w:val="left" w:pos="7881"/>
          <w:tab w:val="left" w:pos="8882"/>
          <w:tab w:val="left" w:pos="9444"/>
        </w:tabs>
        <w:jc w:val="right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утвержденной постановлением</w:t>
      </w:r>
    </w:p>
    <w:p w:rsidR="00195B01" w:rsidRPr="003C18D2" w:rsidRDefault="001B03B8" w:rsidP="00195B01">
      <w:pPr>
        <w:tabs>
          <w:tab w:val="left" w:pos="555"/>
          <w:tab w:val="left" w:pos="2206"/>
          <w:tab w:val="left" w:pos="3236"/>
          <w:tab w:val="left" w:pos="3786"/>
          <w:tab w:val="left" w:pos="4957"/>
          <w:tab w:val="left" w:pos="6332"/>
          <w:tab w:val="left" w:pos="6894"/>
          <w:tab w:val="left" w:pos="7456"/>
          <w:tab w:val="left" w:pos="7881"/>
          <w:tab w:val="left" w:pos="8882"/>
          <w:tab w:val="left" w:pos="9444"/>
        </w:tabs>
        <w:jc w:val="right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1B03B8" w:rsidRPr="003C18D2" w:rsidRDefault="001B03B8" w:rsidP="00195B01">
      <w:pPr>
        <w:tabs>
          <w:tab w:val="left" w:pos="555"/>
          <w:tab w:val="left" w:pos="2206"/>
          <w:tab w:val="left" w:pos="3236"/>
          <w:tab w:val="left" w:pos="3786"/>
          <w:tab w:val="left" w:pos="4957"/>
          <w:tab w:val="left" w:pos="6332"/>
          <w:tab w:val="left" w:pos="6894"/>
          <w:tab w:val="left" w:pos="7456"/>
          <w:tab w:val="left" w:pos="7881"/>
          <w:tab w:val="left" w:pos="8882"/>
          <w:tab w:val="left" w:pos="9444"/>
        </w:tabs>
        <w:jc w:val="right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от 02.12.2016 № 579</w:t>
      </w:r>
    </w:p>
    <w:p w:rsidR="00E32A17" w:rsidRPr="003C18D2" w:rsidRDefault="00E32A17" w:rsidP="00195B0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32A17" w:rsidRPr="003C18D2" w:rsidRDefault="00E32A17" w:rsidP="001B03B8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208"/>
      <w:bookmarkEnd w:id="2"/>
      <w:r w:rsidRPr="003C18D2">
        <w:rPr>
          <w:rFonts w:ascii="Arial" w:hAnsi="Arial" w:cs="Arial"/>
          <w:sz w:val="24"/>
          <w:szCs w:val="24"/>
        </w:rPr>
        <w:t>НАПРАВЛЕНИЕ И ОБЪЕМЫ ФИНАНСИРОВАНИЯ МУНИЦИПАЛЬНОЙ ПРОГРАММЫ</w:t>
      </w:r>
    </w:p>
    <w:p w:rsidR="00E32A17" w:rsidRPr="003C18D2" w:rsidRDefault="00E32A17" w:rsidP="001B03B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"ЗАЩИТА НАСЕЛЕНИЯ И ТЕРРИТОРИИ ОТ ЧРЕЗВЫЧАЙНЫХ СИТУАЦИЙ"</w:t>
      </w:r>
    </w:p>
    <w:p w:rsidR="00E32A17" w:rsidRPr="003C18D2" w:rsidRDefault="00E32A17" w:rsidP="001B03B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НА 2017 - 20</w:t>
      </w:r>
      <w:r w:rsidR="001B03B8" w:rsidRPr="003C18D2">
        <w:rPr>
          <w:rFonts w:ascii="Arial" w:hAnsi="Arial" w:cs="Arial"/>
          <w:sz w:val="24"/>
          <w:szCs w:val="24"/>
        </w:rPr>
        <w:t>20</w:t>
      </w:r>
      <w:r w:rsidRPr="003C18D2">
        <w:rPr>
          <w:rFonts w:ascii="Arial" w:hAnsi="Arial" w:cs="Arial"/>
          <w:sz w:val="24"/>
          <w:szCs w:val="24"/>
        </w:rPr>
        <w:t xml:space="preserve"> ГГ.</w:t>
      </w:r>
    </w:p>
    <w:p w:rsidR="00E32A17" w:rsidRPr="003C18D2" w:rsidRDefault="00E32A17" w:rsidP="001B03B8">
      <w:pPr>
        <w:rPr>
          <w:rFonts w:ascii="Arial" w:hAnsi="Arial" w:cs="Arial"/>
          <w:sz w:val="24"/>
          <w:szCs w:val="24"/>
        </w:rPr>
      </w:pPr>
    </w:p>
    <w:p w:rsidR="001B03B8" w:rsidRPr="003C18D2" w:rsidRDefault="001B03B8" w:rsidP="001B03B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1B03B8" w:rsidRPr="003C18D2" w:rsidRDefault="001B03B8" w:rsidP="001B03B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 xml:space="preserve">(в ред. Постановления Администрации г. Норильска Красноярского края от 09.11.2017 N 505, от 08.12.2017 </w:t>
      </w:r>
      <w:r w:rsidRPr="003C18D2">
        <w:rPr>
          <w:rFonts w:ascii="Arial" w:hAnsi="Arial" w:cs="Arial"/>
          <w:sz w:val="24"/>
          <w:szCs w:val="24"/>
          <w:lang w:val="en-US"/>
        </w:rPr>
        <w:t>N</w:t>
      </w:r>
      <w:r w:rsidRPr="003C18D2">
        <w:rPr>
          <w:rFonts w:ascii="Arial" w:hAnsi="Arial" w:cs="Arial"/>
          <w:sz w:val="24"/>
          <w:szCs w:val="24"/>
        </w:rPr>
        <w:t xml:space="preserve"> 565</w:t>
      </w:r>
      <w:r w:rsidR="00333B6D" w:rsidRPr="003C18D2">
        <w:rPr>
          <w:rFonts w:ascii="Arial" w:hAnsi="Arial" w:cs="Arial"/>
          <w:sz w:val="24"/>
          <w:szCs w:val="24"/>
        </w:rPr>
        <w:t xml:space="preserve">, от 23.04.2018 </w:t>
      </w:r>
      <w:r w:rsidR="00333B6D" w:rsidRPr="003C18D2">
        <w:rPr>
          <w:rFonts w:ascii="Arial" w:hAnsi="Arial" w:cs="Arial"/>
          <w:sz w:val="24"/>
          <w:szCs w:val="24"/>
          <w:lang w:val="en-US"/>
        </w:rPr>
        <w:t>N</w:t>
      </w:r>
      <w:r w:rsidR="00333B6D" w:rsidRPr="003C18D2">
        <w:rPr>
          <w:rFonts w:ascii="Arial" w:hAnsi="Arial" w:cs="Arial"/>
          <w:sz w:val="24"/>
          <w:szCs w:val="24"/>
        </w:rPr>
        <w:t xml:space="preserve"> 151, от 01.11.2018 </w:t>
      </w:r>
      <w:r w:rsidR="00333B6D" w:rsidRPr="003C18D2">
        <w:rPr>
          <w:rFonts w:ascii="Arial" w:hAnsi="Arial" w:cs="Arial"/>
          <w:sz w:val="24"/>
          <w:szCs w:val="24"/>
          <w:lang w:val="en-US"/>
        </w:rPr>
        <w:t>N</w:t>
      </w:r>
      <w:r w:rsidR="00333B6D" w:rsidRPr="003C18D2">
        <w:rPr>
          <w:rFonts w:ascii="Arial" w:hAnsi="Arial" w:cs="Arial"/>
          <w:sz w:val="24"/>
          <w:szCs w:val="24"/>
        </w:rPr>
        <w:t xml:space="preserve"> 412</w:t>
      </w:r>
      <w:r w:rsidRPr="003C18D2">
        <w:rPr>
          <w:rFonts w:ascii="Arial" w:hAnsi="Arial" w:cs="Arial"/>
          <w:sz w:val="24"/>
          <w:szCs w:val="24"/>
        </w:rPr>
        <w:t>)</w:t>
      </w:r>
    </w:p>
    <w:p w:rsidR="00E32A17" w:rsidRPr="003C18D2" w:rsidRDefault="00E32A17" w:rsidP="001B03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1330"/>
        <w:gridCol w:w="975"/>
        <w:gridCol w:w="1003"/>
        <w:gridCol w:w="1115"/>
        <w:gridCol w:w="490"/>
        <w:gridCol w:w="490"/>
        <w:gridCol w:w="368"/>
        <w:gridCol w:w="1087"/>
        <w:gridCol w:w="490"/>
        <w:gridCol w:w="490"/>
        <w:gridCol w:w="368"/>
        <w:gridCol w:w="1087"/>
        <w:gridCol w:w="490"/>
        <w:gridCol w:w="490"/>
        <w:gridCol w:w="368"/>
        <w:gridCol w:w="1087"/>
        <w:gridCol w:w="490"/>
        <w:gridCol w:w="490"/>
        <w:gridCol w:w="368"/>
        <w:gridCol w:w="1087"/>
      </w:tblGrid>
      <w:tr w:rsidR="003C18D2" w:rsidRPr="003C18D2" w:rsidTr="00333B6D">
        <w:trPr>
          <w:trHeight w:val="300"/>
        </w:trPr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333B6D" w:rsidRPr="003C18D2" w:rsidRDefault="00333B6D" w:rsidP="009C0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Подпрограммы, основные мероприятия и отдельные мероприятия МП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Наименование ГРБС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:rsidR="00333B6D" w:rsidRPr="003C18D2" w:rsidRDefault="00333B6D" w:rsidP="009C0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Общий объем финансирования, тыс. руб.</w:t>
            </w:r>
          </w:p>
        </w:tc>
        <w:tc>
          <w:tcPr>
            <w:tcW w:w="786" w:type="pct"/>
            <w:gridSpan w:val="4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2017 год</w:t>
            </w:r>
          </w:p>
        </w:tc>
        <w:tc>
          <w:tcPr>
            <w:tcW w:w="786" w:type="pct"/>
            <w:gridSpan w:val="4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2018 год</w:t>
            </w:r>
          </w:p>
        </w:tc>
        <w:tc>
          <w:tcPr>
            <w:tcW w:w="883" w:type="pct"/>
            <w:gridSpan w:val="4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2019 год</w:t>
            </w:r>
          </w:p>
        </w:tc>
        <w:tc>
          <w:tcPr>
            <w:tcW w:w="786" w:type="pct"/>
            <w:gridSpan w:val="4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2020 год</w:t>
            </w:r>
          </w:p>
        </w:tc>
      </w:tr>
      <w:tr w:rsidR="003C18D2" w:rsidRPr="003C18D2" w:rsidTr="00333B6D">
        <w:trPr>
          <w:trHeight w:val="300"/>
        </w:trPr>
        <w:tc>
          <w:tcPr>
            <w:tcW w:w="144" w:type="pct"/>
            <w:vMerge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pct"/>
            <w:gridSpan w:val="4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786" w:type="pct"/>
            <w:gridSpan w:val="4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883" w:type="pct"/>
            <w:gridSpan w:val="4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786" w:type="pct"/>
            <w:gridSpan w:val="4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Объем финансирования, тыс. руб.</w:t>
            </w:r>
          </w:p>
        </w:tc>
      </w:tr>
      <w:tr w:rsidR="003C18D2" w:rsidRPr="003C18D2" w:rsidTr="00333B6D">
        <w:trPr>
          <w:trHeight w:val="1005"/>
        </w:trPr>
        <w:tc>
          <w:tcPr>
            <w:tcW w:w="144" w:type="pct"/>
            <w:vMerge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 xml:space="preserve">КБ </w:t>
            </w:r>
          </w:p>
        </w:tc>
        <w:tc>
          <w:tcPr>
            <w:tcW w:w="133" w:type="pct"/>
            <w:vMerge w:val="restar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 xml:space="preserve">ВИ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333B6D" w:rsidRPr="003C18D2" w:rsidRDefault="00333B6D" w:rsidP="009C0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Итого финансирование 2017 год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 xml:space="preserve">КБ </w:t>
            </w:r>
          </w:p>
        </w:tc>
        <w:tc>
          <w:tcPr>
            <w:tcW w:w="133" w:type="pct"/>
            <w:vMerge w:val="restar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 xml:space="preserve">ВИ 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333B6D" w:rsidRPr="003C18D2" w:rsidRDefault="00333B6D" w:rsidP="009C0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Итого финансирование 2018 год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 xml:space="preserve">КБ </w:t>
            </w:r>
          </w:p>
        </w:tc>
        <w:tc>
          <w:tcPr>
            <w:tcW w:w="130" w:type="pct"/>
            <w:vMerge w:val="restar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 xml:space="preserve">ВИ 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Итого финансирование 2019 год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 xml:space="preserve">КБ </w:t>
            </w:r>
          </w:p>
        </w:tc>
        <w:tc>
          <w:tcPr>
            <w:tcW w:w="130" w:type="pct"/>
            <w:vMerge w:val="restar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 xml:space="preserve">ВИ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33B6D" w:rsidRPr="003C18D2" w:rsidRDefault="00333B6D" w:rsidP="009C0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Итого финансирование 2020 год</w:t>
            </w:r>
          </w:p>
        </w:tc>
      </w:tr>
      <w:tr w:rsidR="003C18D2" w:rsidRPr="003C18D2" w:rsidTr="00333B6D">
        <w:trPr>
          <w:trHeight w:val="345"/>
        </w:trPr>
        <w:tc>
          <w:tcPr>
            <w:tcW w:w="144" w:type="pct"/>
            <w:vMerge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(9+13+17+21)</w:t>
            </w:r>
          </w:p>
        </w:tc>
        <w:tc>
          <w:tcPr>
            <w:tcW w:w="175" w:type="pct"/>
            <w:vMerge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(6+7+8)</w:t>
            </w:r>
          </w:p>
        </w:tc>
        <w:tc>
          <w:tcPr>
            <w:tcW w:w="178" w:type="pct"/>
            <w:vMerge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(10+11+12)</w:t>
            </w:r>
          </w:p>
        </w:tc>
        <w:tc>
          <w:tcPr>
            <w:tcW w:w="178" w:type="pct"/>
            <w:vMerge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vMerge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(14+15+16)</w:t>
            </w:r>
          </w:p>
        </w:tc>
        <w:tc>
          <w:tcPr>
            <w:tcW w:w="178" w:type="pct"/>
            <w:vMerge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vMerge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(18+19+20)</w:t>
            </w:r>
          </w:p>
        </w:tc>
      </w:tr>
      <w:tr w:rsidR="003C18D2" w:rsidRPr="003C18D2" w:rsidTr="00333B6D">
        <w:trPr>
          <w:trHeight w:val="300"/>
        </w:trPr>
        <w:tc>
          <w:tcPr>
            <w:tcW w:w="144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3C18D2" w:rsidRPr="003C18D2" w:rsidTr="00333B6D">
        <w:trPr>
          <w:trHeight w:val="2475"/>
        </w:trPr>
        <w:tc>
          <w:tcPr>
            <w:tcW w:w="144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Основное мероприятие 1 «Предупреждение чрезвычайных ситуаций, развитие гражданской обороны, защита населения и территорий города от чрезвычайных ситуаций природного и техногенного характера, обеспечение безопасности людей на водных объектах»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05.1.00.00100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1 032 491,5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68 285,4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188 973,3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257 258,7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148 029,0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157 385,0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305 414,0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84 250,5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150 710,3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234 960,8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84 147,7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150 710,3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234 858,0</w:t>
            </w:r>
          </w:p>
        </w:tc>
      </w:tr>
      <w:tr w:rsidR="003C18D2" w:rsidRPr="003C18D2" w:rsidTr="00333B6D">
        <w:trPr>
          <w:trHeight w:val="630"/>
        </w:trPr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Мероприятие 1.1. «Обеспечение выполнения функций органами местного самоуправления в части решения вопросов местного значения»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УГО и ЧС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  <w:hideMark/>
          </w:tcPr>
          <w:p w:rsidR="00333B6D" w:rsidRPr="003C18D2" w:rsidRDefault="00333B6D" w:rsidP="009C04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05.1.00.00110; 05.1.00.75110; 05.1.00.10470; 05.1.00.S5110; 05.1.00.10400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196 504,6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7 137,1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41 133,3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48 270,4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50 220,5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1 916,1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52 136,6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47 971,1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47 971,1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48 126,5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48 126,5</w:t>
            </w:r>
          </w:p>
        </w:tc>
      </w:tr>
      <w:tr w:rsidR="003C18D2" w:rsidRPr="003C18D2" w:rsidTr="00333B6D">
        <w:trPr>
          <w:trHeight w:val="840"/>
        </w:trPr>
        <w:tc>
          <w:tcPr>
            <w:tcW w:w="144" w:type="pct"/>
            <w:vMerge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МКУ "Служба спасения"</w:t>
            </w:r>
          </w:p>
        </w:tc>
        <w:tc>
          <w:tcPr>
            <w:tcW w:w="370" w:type="pct"/>
            <w:vMerge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700 177,3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21 288,6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147 840,0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169 128,6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34 658,6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155 208,9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189 867,5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20 009,4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150 710,3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170 719,7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19 751,2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150 710,3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170 461,5</w:t>
            </w:r>
          </w:p>
        </w:tc>
      </w:tr>
      <w:tr w:rsidR="003C18D2" w:rsidRPr="003C18D2" w:rsidTr="00333B6D">
        <w:trPr>
          <w:trHeight w:val="720"/>
        </w:trPr>
        <w:tc>
          <w:tcPr>
            <w:tcW w:w="144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Мероприятие 1.2. «Совершенствование материально-технической базы»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МКУ "Служба спасения"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05.1.00.00120; 05.1.00.74130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135 809,6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39 859,7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39 859,7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63 149,9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63 409,9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16 270,0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16 270,0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16 270,0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16 270,0</w:t>
            </w:r>
          </w:p>
        </w:tc>
      </w:tr>
      <w:tr w:rsidR="003C18D2" w:rsidRPr="003C18D2" w:rsidTr="00333B6D">
        <w:trPr>
          <w:trHeight w:val="300"/>
        </w:trPr>
        <w:tc>
          <w:tcPr>
            <w:tcW w:w="144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ИТОГО по МП: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1 032 491,5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68 285,4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188 973,3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257 258,7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148 029,0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157 385,0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305 414,0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84 250,5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150 710,3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234 960,8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84 147,7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150 710,3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33B6D" w:rsidRPr="003C18D2" w:rsidRDefault="00333B6D" w:rsidP="001F5C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234 858,0</w:t>
            </w:r>
          </w:p>
        </w:tc>
      </w:tr>
    </w:tbl>
    <w:p w:rsidR="00195B01" w:rsidRPr="003C18D2" w:rsidRDefault="00195B01" w:rsidP="001B03B8">
      <w:pPr>
        <w:tabs>
          <w:tab w:val="left" w:pos="490"/>
          <w:tab w:val="left" w:pos="2221"/>
          <w:tab w:val="left" w:pos="2644"/>
          <w:tab w:val="left" w:pos="3147"/>
          <w:tab w:val="left" w:pos="3607"/>
          <w:tab w:val="left" w:pos="4097"/>
          <w:tab w:val="left" w:pos="4744"/>
          <w:tab w:val="left" w:pos="5205"/>
          <w:tab w:val="left" w:pos="5666"/>
          <w:tab w:val="left" w:pos="6127"/>
          <w:tab w:val="left" w:pos="7322"/>
          <w:tab w:val="left" w:pos="10481"/>
        </w:tabs>
        <w:ind w:left="10206"/>
        <w:rPr>
          <w:rFonts w:ascii="Arial" w:hAnsi="Arial" w:cs="Arial"/>
          <w:sz w:val="24"/>
          <w:szCs w:val="24"/>
        </w:rPr>
      </w:pPr>
    </w:p>
    <w:p w:rsidR="00195B01" w:rsidRPr="003C18D2" w:rsidRDefault="00195B01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br w:type="page"/>
      </w:r>
    </w:p>
    <w:p w:rsidR="001B03B8" w:rsidRPr="003C18D2" w:rsidRDefault="001B03B8" w:rsidP="00195B01">
      <w:pPr>
        <w:tabs>
          <w:tab w:val="left" w:pos="490"/>
          <w:tab w:val="left" w:pos="2221"/>
          <w:tab w:val="left" w:pos="2644"/>
          <w:tab w:val="left" w:pos="3147"/>
          <w:tab w:val="left" w:pos="3607"/>
          <w:tab w:val="left" w:pos="4097"/>
          <w:tab w:val="left" w:pos="4744"/>
          <w:tab w:val="left" w:pos="5205"/>
          <w:tab w:val="left" w:pos="5666"/>
          <w:tab w:val="left" w:pos="6127"/>
          <w:tab w:val="left" w:pos="7322"/>
          <w:tab w:val="left" w:pos="10481"/>
        </w:tabs>
        <w:jc w:val="right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Приложение 2</w:t>
      </w:r>
    </w:p>
    <w:p w:rsidR="00195B01" w:rsidRPr="003C18D2" w:rsidRDefault="001B03B8" w:rsidP="00195B01">
      <w:pPr>
        <w:tabs>
          <w:tab w:val="left" w:pos="490"/>
          <w:tab w:val="left" w:pos="2221"/>
          <w:tab w:val="left" w:pos="2644"/>
          <w:tab w:val="left" w:pos="3147"/>
          <w:tab w:val="left" w:pos="3607"/>
          <w:tab w:val="left" w:pos="4097"/>
          <w:tab w:val="left" w:pos="4744"/>
          <w:tab w:val="left" w:pos="5205"/>
          <w:tab w:val="left" w:pos="5666"/>
          <w:tab w:val="left" w:pos="6127"/>
          <w:tab w:val="left" w:pos="7322"/>
          <w:tab w:val="left" w:pos="10481"/>
        </w:tabs>
        <w:jc w:val="right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к муниципальной программе</w:t>
      </w:r>
    </w:p>
    <w:p w:rsidR="00195B01" w:rsidRPr="003C18D2" w:rsidRDefault="001B03B8" w:rsidP="00195B01">
      <w:pPr>
        <w:tabs>
          <w:tab w:val="left" w:pos="490"/>
          <w:tab w:val="left" w:pos="2221"/>
          <w:tab w:val="left" w:pos="2644"/>
          <w:tab w:val="left" w:pos="3147"/>
          <w:tab w:val="left" w:pos="3607"/>
          <w:tab w:val="left" w:pos="4097"/>
          <w:tab w:val="left" w:pos="4744"/>
          <w:tab w:val="left" w:pos="5205"/>
          <w:tab w:val="left" w:pos="5666"/>
          <w:tab w:val="left" w:pos="6127"/>
          <w:tab w:val="left" w:pos="7322"/>
          <w:tab w:val="left" w:pos="10481"/>
        </w:tabs>
        <w:jc w:val="right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«Защита населения и территории</w:t>
      </w:r>
    </w:p>
    <w:p w:rsidR="00195B01" w:rsidRPr="003C18D2" w:rsidRDefault="001B03B8" w:rsidP="00195B01">
      <w:pPr>
        <w:tabs>
          <w:tab w:val="left" w:pos="490"/>
          <w:tab w:val="left" w:pos="2221"/>
          <w:tab w:val="left" w:pos="2644"/>
          <w:tab w:val="left" w:pos="3147"/>
          <w:tab w:val="left" w:pos="3607"/>
          <w:tab w:val="left" w:pos="4097"/>
          <w:tab w:val="left" w:pos="4744"/>
          <w:tab w:val="left" w:pos="5205"/>
          <w:tab w:val="left" w:pos="5666"/>
          <w:tab w:val="left" w:pos="6127"/>
          <w:tab w:val="left" w:pos="7322"/>
          <w:tab w:val="left" w:pos="10481"/>
        </w:tabs>
        <w:jc w:val="right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от чрезвычайных ситуаций» на 2017-2020 гг.,</w:t>
      </w:r>
    </w:p>
    <w:p w:rsidR="00195B01" w:rsidRPr="003C18D2" w:rsidRDefault="001B03B8" w:rsidP="00195B01">
      <w:pPr>
        <w:tabs>
          <w:tab w:val="left" w:pos="490"/>
          <w:tab w:val="left" w:pos="2221"/>
          <w:tab w:val="left" w:pos="2644"/>
          <w:tab w:val="left" w:pos="3147"/>
          <w:tab w:val="left" w:pos="3607"/>
          <w:tab w:val="left" w:pos="4097"/>
          <w:tab w:val="left" w:pos="4744"/>
          <w:tab w:val="left" w:pos="5205"/>
          <w:tab w:val="left" w:pos="5666"/>
          <w:tab w:val="left" w:pos="6127"/>
          <w:tab w:val="left" w:pos="7322"/>
          <w:tab w:val="left" w:pos="10481"/>
        </w:tabs>
        <w:jc w:val="right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утвержденной постановлением</w:t>
      </w:r>
    </w:p>
    <w:p w:rsidR="00195B01" w:rsidRPr="003C18D2" w:rsidRDefault="001B03B8" w:rsidP="00195B01">
      <w:pPr>
        <w:tabs>
          <w:tab w:val="left" w:pos="490"/>
          <w:tab w:val="left" w:pos="2221"/>
          <w:tab w:val="left" w:pos="2644"/>
          <w:tab w:val="left" w:pos="3147"/>
          <w:tab w:val="left" w:pos="3607"/>
          <w:tab w:val="left" w:pos="4097"/>
          <w:tab w:val="left" w:pos="4744"/>
          <w:tab w:val="left" w:pos="5205"/>
          <w:tab w:val="left" w:pos="5666"/>
          <w:tab w:val="left" w:pos="6127"/>
          <w:tab w:val="left" w:pos="7322"/>
          <w:tab w:val="left" w:pos="10481"/>
        </w:tabs>
        <w:jc w:val="right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1B03B8" w:rsidRPr="003C18D2" w:rsidRDefault="001B03B8" w:rsidP="00195B01">
      <w:pPr>
        <w:tabs>
          <w:tab w:val="left" w:pos="490"/>
          <w:tab w:val="left" w:pos="2221"/>
          <w:tab w:val="left" w:pos="2644"/>
          <w:tab w:val="left" w:pos="3147"/>
          <w:tab w:val="left" w:pos="3607"/>
          <w:tab w:val="left" w:pos="4097"/>
          <w:tab w:val="left" w:pos="4744"/>
          <w:tab w:val="left" w:pos="5205"/>
          <w:tab w:val="left" w:pos="5666"/>
          <w:tab w:val="left" w:pos="6127"/>
          <w:tab w:val="left" w:pos="7322"/>
          <w:tab w:val="left" w:pos="10481"/>
        </w:tabs>
        <w:jc w:val="right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от 02.12.2016 № 579</w:t>
      </w:r>
    </w:p>
    <w:p w:rsidR="001B03B8" w:rsidRPr="003C18D2" w:rsidRDefault="001B03B8" w:rsidP="001B03B8">
      <w:pPr>
        <w:tabs>
          <w:tab w:val="left" w:pos="490"/>
          <w:tab w:val="left" w:pos="2221"/>
          <w:tab w:val="left" w:pos="2644"/>
          <w:tab w:val="left" w:pos="3147"/>
          <w:tab w:val="left" w:pos="3607"/>
          <w:tab w:val="left" w:pos="4097"/>
          <w:tab w:val="left" w:pos="4744"/>
          <w:tab w:val="left" w:pos="5205"/>
          <w:tab w:val="left" w:pos="5666"/>
          <w:tab w:val="left" w:pos="6127"/>
          <w:tab w:val="left" w:pos="7322"/>
          <w:tab w:val="left" w:pos="10481"/>
          <w:tab w:val="left" w:pos="12934"/>
        </w:tabs>
        <w:ind w:left="113"/>
        <w:rPr>
          <w:rFonts w:ascii="Arial" w:hAnsi="Arial" w:cs="Arial"/>
          <w:sz w:val="24"/>
          <w:szCs w:val="24"/>
        </w:rPr>
      </w:pPr>
    </w:p>
    <w:p w:rsidR="001B03B8" w:rsidRPr="003C18D2" w:rsidRDefault="006863AD" w:rsidP="001B03B8">
      <w:pPr>
        <w:ind w:left="113"/>
        <w:jc w:val="center"/>
        <w:rPr>
          <w:rFonts w:ascii="Arial" w:hAnsi="Arial" w:cs="Arial"/>
          <w:b/>
          <w:bCs/>
          <w:sz w:val="24"/>
          <w:szCs w:val="24"/>
        </w:rPr>
      </w:pPr>
      <w:r w:rsidRPr="003C18D2">
        <w:rPr>
          <w:rFonts w:ascii="Arial" w:hAnsi="Arial" w:cs="Arial"/>
          <w:bCs/>
          <w:sz w:val="24"/>
          <w:szCs w:val="24"/>
        </w:rPr>
        <w:t>ЦЕЛЕВЫЕ ИНДИКАТОРЫ РЕЗУЛЬТАТИВНОСТИ МП</w:t>
      </w:r>
    </w:p>
    <w:p w:rsidR="006863AD" w:rsidRPr="003C18D2" w:rsidRDefault="006863AD" w:rsidP="006863AD">
      <w:pPr>
        <w:ind w:left="113"/>
        <w:rPr>
          <w:rFonts w:ascii="Arial" w:hAnsi="Arial" w:cs="Arial"/>
          <w:b/>
          <w:bCs/>
          <w:sz w:val="24"/>
          <w:szCs w:val="24"/>
        </w:rPr>
      </w:pPr>
    </w:p>
    <w:p w:rsidR="006863AD" w:rsidRPr="003C18D2" w:rsidRDefault="006863AD" w:rsidP="006863A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6863AD" w:rsidRPr="003C18D2" w:rsidRDefault="006863AD" w:rsidP="006863A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C18D2">
        <w:rPr>
          <w:rFonts w:ascii="Arial" w:hAnsi="Arial" w:cs="Arial"/>
          <w:sz w:val="24"/>
          <w:szCs w:val="24"/>
        </w:rPr>
        <w:t xml:space="preserve">(в ред. Постановления Администрации г. Норильска Красноярского края от 08.12.2017 </w:t>
      </w:r>
      <w:r w:rsidRPr="003C18D2">
        <w:rPr>
          <w:rFonts w:ascii="Arial" w:hAnsi="Arial" w:cs="Arial"/>
          <w:sz w:val="24"/>
          <w:szCs w:val="24"/>
          <w:lang w:val="en-US"/>
        </w:rPr>
        <w:t>N</w:t>
      </w:r>
      <w:r w:rsidRPr="003C18D2">
        <w:rPr>
          <w:rFonts w:ascii="Arial" w:hAnsi="Arial" w:cs="Arial"/>
          <w:sz w:val="24"/>
          <w:szCs w:val="24"/>
        </w:rPr>
        <w:t xml:space="preserve"> 565)</w:t>
      </w:r>
    </w:p>
    <w:p w:rsidR="006863AD" w:rsidRPr="003C18D2" w:rsidRDefault="006863AD" w:rsidP="006863AD">
      <w:pPr>
        <w:ind w:left="113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9"/>
        <w:gridCol w:w="2172"/>
        <w:gridCol w:w="384"/>
        <w:gridCol w:w="524"/>
        <w:gridCol w:w="480"/>
        <w:gridCol w:w="478"/>
        <w:gridCol w:w="658"/>
        <w:gridCol w:w="530"/>
        <w:gridCol w:w="515"/>
        <w:gridCol w:w="504"/>
        <w:gridCol w:w="1189"/>
        <w:gridCol w:w="3952"/>
        <w:gridCol w:w="1555"/>
        <w:gridCol w:w="1290"/>
      </w:tblGrid>
      <w:tr w:rsidR="003C18D2" w:rsidRPr="003C18D2" w:rsidTr="006863AD">
        <w:trPr>
          <w:trHeight w:val="916"/>
        </w:trPr>
        <w:tc>
          <w:tcPr>
            <w:tcW w:w="113" w:type="pct"/>
            <w:vMerge w:val="restart"/>
            <w:shd w:val="clear" w:color="auto" w:fill="auto"/>
            <w:hideMark/>
          </w:tcPr>
          <w:p w:rsidR="001B03B8" w:rsidRPr="003C18D2" w:rsidRDefault="001B03B8" w:rsidP="00543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746" w:type="pct"/>
            <w:vMerge w:val="restart"/>
            <w:shd w:val="clear" w:color="auto" w:fill="auto"/>
            <w:hideMark/>
          </w:tcPr>
          <w:p w:rsidR="001B03B8" w:rsidRPr="003C18D2" w:rsidRDefault="001B03B8" w:rsidP="00543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Целевые индикаторы результативности МП</w:t>
            </w:r>
          </w:p>
        </w:tc>
        <w:tc>
          <w:tcPr>
            <w:tcW w:w="132" w:type="pct"/>
            <w:vMerge w:val="restart"/>
            <w:shd w:val="clear" w:color="auto" w:fill="auto"/>
            <w:hideMark/>
          </w:tcPr>
          <w:p w:rsidR="001B03B8" w:rsidRPr="003C18D2" w:rsidRDefault="001B03B8" w:rsidP="00543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Ед. изм.</w:t>
            </w:r>
          </w:p>
        </w:tc>
        <w:tc>
          <w:tcPr>
            <w:tcW w:w="735" w:type="pct"/>
            <w:gridSpan w:val="4"/>
            <w:shd w:val="clear" w:color="auto" w:fill="auto"/>
            <w:hideMark/>
          </w:tcPr>
          <w:p w:rsidR="001B03B8" w:rsidRPr="003C18D2" w:rsidRDefault="001B03B8" w:rsidP="00543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Значения индикаторов результативности МП за отчетный период (текущий и два предыдущих года)</w:t>
            </w:r>
          </w:p>
        </w:tc>
        <w:tc>
          <w:tcPr>
            <w:tcW w:w="532" w:type="pct"/>
            <w:gridSpan w:val="3"/>
            <w:shd w:val="clear" w:color="auto" w:fill="auto"/>
            <w:hideMark/>
          </w:tcPr>
          <w:p w:rsidR="001B03B8" w:rsidRPr="003C18D2" w:rsidRDefault="001B03B8" w:rsidP="00543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Значения индикаторов результативности по периодам реализации МП</w:t>
            </w:r>
          </w:p>
        </w:tc>
        <w:tc>
          <w:tcPr>
            <w:tcW w:w="408" w:type="pct"/>
            <w:vMerge w:val="restart"/>
            <w:shd w:val="clear" w:color="auto" w:fill="auto"/>
            <w:hideMark/>
          </w:tcPr>
          <w:p w:rsidR="001B03B8" w:rsidRPr="003C18D2" w:rsidRDefault="001B03B8" w:rsidP="00543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Уд вес индикатора в МП (подпрограмме МП)</w:t>
            </w:r>
          </w:p>
        </w:tc>
        <w:tc>
          <w:tcPr>
            <w:tcW w:w="1357" w:type="pct"/>
            <w:vMerge w:val="restart"/>
            <w:shd w:val="clear" w:color="auto" w:fill="auto"/>
            <w:hideMark/>
          </w:tcPr>
          <w:p w:rsidR="001B03B8" w:rsidRPr="003C18D2" w:rsidRDefault="001B03B8" w:rsidP="00543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Формула расчета индикатора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1B03B8" w:rsidRPr="003C18D2" w:rsidRDefault="001B03B8" w:rsidP="00543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Источник информации</w:t>
            </w:r>
          </w:p>
        </w:tc>
        <w:tc>
          <w:tcPr>
            <w:tcW w:w="443" w:type="pct"/>
            <w:vMerge w:val="restart"/>
            <w:shd w:val="clear" w:color="auto" w:fill="auto"/>
            <w:hideMark/>
          </w:tcPr>
          <w:p w:rsidR="001B03B8" w:rsidRPr="003C18D2" w:rsidRDefault="001B03B8" w:rsidP="00543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Мероприятия, влияющие на значение индикатора (номер мероприятий по МП)</w:t>
            </w:r>
          </w:p>
        </w:tc>
      </w:tr>
      <w:tr w:rsidR="003C18D2" w:rsidRPr="003C18D2" w:rsidTr="006863AD">
        <w:trPr>
          <w:trHeight w:val="263"/>
        </w:trPr>
        <w:tc>
          <w:tcPr>
            <w:tcW w:w="113" w:type="pct"/>
            <w:vMerge/>
            <w:vAlign w:val="center"/>
            <w:hideMark/>
          </w:tcPr>
          <w:p w:rsidR="001B03B8" w:rsidRPr="003C18D2" w:rsidRDefault="001B03B8" w:rsidP="005435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pct"/>
            <w:vMerge/>
            <w:vAlign w:val="center"/>
            <w:hideMark/>
          </w:tcPr>
          <w:p w:rsidR="001B03B8" w:rsidRPr="003C18D2" w:rsidRDefault="001B03B8" w:rsidP="005435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1B03B8" w:rsidRPr="003C18D2" w:rsidRDefault="001B03B8" w:rsidP="005435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1B03B8" w:rsidRPr="003C18D2" w:rsidRDefault="001B03B8" w:rsidP="00543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2015 год</w:t>
            </w:r>
          </w:p>
        </w:tc>
        <w:tc>
          <w:tcPr>
            <w:tcW w:w="165" w:type="pct"/>
            <w:shd w:val="clear" w:color="auto" w:fill="auto"/>
            <w:hideMark/>
          </w:tcPr>
          <w:p w:rsidR="001B03B8" w:rsidRPr="003C18D2" w:rsidRDefault="001B03B8" w:rsidP="00543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2016 год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1B03B8" w:rsidRPr="003C18D2" w:rsidRDefault="001B03B8" w:rsidP="00543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2017 год (текущий)</w:t>
            </w:r>
          </w:p>
        </w:tc>
        <w:tc>
          <w:tcPr>
            <w:tcW w:w="182" w:type="pct"/>
            <w:shd w:val="clear" w:color="auto" w:fill="auto"/>
            <w:hideMark/>
          </w:tcPr>
          <w:p w:rsidR="001B03B8" w:rsidRPr="003C18D2" w:rsidRDefault="001B03B8" w:rsidP="00543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2018 год</w:t>
            </w:r>
          </w:p>
        </w:tc>
        <w:tc>
          <w:tcPr>
            <w:tcW w:w="177" w:type="pct"/>
            <w:shd w:val="clear" w:color="auto" w:fill="auto"/>
            <w:hideMark/>
          </w:tcPr>
          <w:p w:rsidR="001B03B8" w:rsidRPr="003C18D2" w:rsidRDefault="001B03B8" w:rsidP="00543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173" w:type="pct"/>
            <w:shd w:val="clear" w:color="auto" w:fill="auto"/>
            <w:hideMark/>
          </w:tcPr>
          <w:p w:rsidR="001B03B8" w:rsidRPr="003C18D2" w:rsidRDefault="001B03B8" w:rsidP="00543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408" w:type="pct"/>
            <w:vMerge/>
            <w:vAlign w:val="center"/>
            <w:hideMark/>
          </w:tcPr>
          <w:p w:rsidR="001B03B8" w:rsidRPr="003C18D2" w:rsidRDefault="001B03B8" w:rsidP="005435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pct"/>
            <w:vMerge/>
            <w:vAlign w:val="center"/>
            <w:hideMark/>
          </w:tcPr>
          <w:p w:rsidR="001B03B8" w:rsidRPr="003C18D2" w:rsidRDefault="001B03B8" w:rsidP="005435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1B03B8" w:rsidRPr="003C18D2" w:rsidRDefault="001B03B8" w:rsidP="005435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1B03B8" w:rsidRPr="003C18D2" w:rsidRDefault="001B03B8" w:rsidP="005435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18D2" w:rsidRPr="003C18D2" w:rsidTr="006863AD">
        <w:trPr>
          <w:trHeight w:val="147"/>
        </w:trPr>
        <w:tc>
          <w:tcPr>
            <w:tcW w:w="113" w:type="pct"/>
            <w:vMerge/>
            <w:vAlign w:val="center"/>
            <w:hideMark/>
          </w:tcPr>
          <w:p w:rsidR="001B03B8" w:rsidRPr="003C18D2" w:rsidRDefault="001B03B8" w:rsidP="005435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pct"/>
            <w:vMerge/>
            <w:vAlign w:val="center"/>
            <w:hideMark/>
          </w:tcPr>
          <w:p w:rsidR="001B03B8" w:rsidRPr="003C18D2" w:rsidRDefault="001B03B8" w:rsidP="005435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1B03B8" w:rsidRPr="003C18D2" w:rsidRDefault="001B03B8" w:rsidP="005435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1B03B8" w:rsidRPr="003C18D2" w:rsidRDefault="001B03B8" w:rsidP="00543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165" w:type="pct"/>
            <w:shd w:val="clear" w:color="auto" w:fill="auto"/>
            <w:hideMark/>
          </w:tcPr>
          <w:p w:rsidR="001B03B8" w:rsidRPr="003C18D2" w:rsidRDefault="001B03B8" w:rsidP="00543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164" w:type="pct"/>
            <w:shd w:val="clear" w:color="auto" w:fill="auto"/>
            <w:hideMark/>
          </w:tcPr>
          <w:p w:rsidR="001B03B8" w:rsidRPr="003C18D2" w:rsidRDefault="001B03B8" w:rsidP="00543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226" w:type="pct"/>
            <w:shd w:val="clear" w:color="auto" w:fill="auto"/>
            <w:hideMark/>
          </w:tcPr>
          <w:p w:rsidR="001B03B8" w:rsidRPr="003C18D2" w:rsidRDefault="001B03B8" w:rsidP="00543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532" w:type="pct"/>
            <w:gridSpan w:val="3"/>
            <w:shd w:val="clear" w:color="auto" w:fill="auto"/>
            <w:hideMark/>
          </w:tcPr>
          <w:p w:rsidR="001B03B8" w:rsidRPr="003C18D2" w:rsidRDefault="001B03B8" w:rsidP="00543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408" w:type="pct"/>
            <w:vMerge/>
            <w:vAlign w:val="center"/>
            <w:hideMark/>
          </w:tcPr>
          <w:p w:rsidR="001B03B8" w:rsidRPr="003C18D2" w:rsidRDefault="001B03B8" w:rsidP="005435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pct"/>
            <w:vMerge/>
            <w:vAlign w:val="center"/>
            <w:hideMark/>
          </w:tcPr>
          <w:p w:rsidR="001B03B8" w:rsidRPr="003C18D2" w:rsidRDefault="001B03B8" w:rsidP="005435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1B03B8" w:rsidRPr="003C18D2" w:rsidRDefault="001B03B8" w:rsidP="005435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1B03B8" w:rsidRPr="003C18D2" w:rsidRDefault="001B03B8" w:rsidP="005435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18D2" w:rsidRPr="003C18D2" w:rsidTr="00CB347E">
        <w:trPr>
          <w:trHeight w:val="2684"/>
        </w:trPr>
        <w:tc>
          <w:tcPr>
            <w:tcW w:w="113" w:type="pct"/>
            <w:shd w:val="clear" w:color="auto" w:fill="auto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46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Доля, прошедших подготовку должностных лиц на курсах ГО и ЧС, по вопросам гражданской обороны, защиты от чрезвычайных ситуаций и террористических актов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91,4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95,8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91,6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91,6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91,6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91,6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91,6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357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Дпк</w:t>
            </w:r>
            <w:proofErr w:type="spellEnd"/>
            <w:r w:rsidRPr="003C18D2">
              <w:rPr>
                <w:rFonts w:ascii="Arial" w:hAnsi="Arial" w:cs="Arial"/>
                <w:bCs/>
                <w:sz w:val="16"/>
                <w:szCs w:val="16"/>
              </w:rPr>
              <w:t xml:space="preserve"> =Ф/К*100%,</w:t>
            </w:r>
          </w:p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8D2">
              <w:rPr>
                <w:rFonts w:ascii="Arial" w:hAnsi="Arial" w:cs="Arial"/>
                <w:sz w:val="16"/>
                <w:szCs w:val="16"/>
              </w:rPr>
              <w:t>Д</w:t>
            </w:r>
            <w:r w:rsidRPr="003C18D2">
              <w:rPr>
                <w:rFonts w:ascii="Arial" w:hAnsi="Arial" w:cs="Arial"/>
                <w:bCs/>
                <w:sz w:val="16"/>
                <w:szCs w:val="16"/>
              </w:rPr>
              <w:t>пк</w:t>
            </w:r>
            <w:proofErr w:type="spellEnd"/>
            <w:r w:rsidRPr="003C18D2">
              <w:rPr>
                <w:rFonts w:ascii="Arial" w:hAnsi="Arial" w:cs="Arial"/>
                <w:sz w:val="16"/>
                <w:szCs w:val="16"/>
              </w:rPr>
              <w:t xml:space="preserve"> – доля, прошедших подготовку должностных лиц на курсах ГО и ЧС;</w:t>
            </w:r>
          </w:p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Ф</w:t>
            </w:r>
            <w:r w:rsidRPr="003C18D2">
              <w:rPr>
                <w:rFonts w:ascii="Arial" w:hAnsi="Arial" w:cs="Arial"/>
                <w:sz w:val="16"/>
                <w:szCs w:val="16"/>
              </w:rPr>
              <w:t xml:space="preserve"> – количество фактически подготовленных должностных лиц за отчетный период;</w:t>
            </w:r>
          </w:p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К</w:t>
            </w:r>
            <w:r w:rsidRPr="003C18D2">
              <w:rPr>
                <w:rFonts w:ascii="Arial" w:hAnsi="Arial" w:cs="Arial"/>
                <w:sz w:val="16"/>
                <w:szCs w:val="16"/>
              </w:rPr>
              <w:t xml:space="preserve"> – количество должностных лиц, подлежащих обучению согласно плана комплектования слушателями за отчетный период.</w:t>
            </w:r>
          </w:p>
        </w:tc>
        <w:tc>
          <w:tcPr>
            <w:tcW w:w="534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Годовой план комплектования слушателями курсов гражданской обороны и их обучения, утвержденный руководителем Администрации города Норильска;</w:t>
            </w:r>
          </w:p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Статистические данные о количестве слушателей, прошедших обучение.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C18D2" w:rsidRPr="003C18D2" w:rsidTr="00CB347E">
        <w:trPr>
          <w:trHeight w:val="1691"/>
        </w:trPr>
        <w:tc>
          <w:tcPr>
            <w:tcW w:w="113" w:type="pct"/>
            <w:shd w:val="clear" w:color="auto" w:fill="auto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46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Доля подготовленного населения в области гражданской обороны и защиты от чрезвычайных ситуаций по категориям населения: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93,1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357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Дп</w:t>
            </w:r>
            <w:proofErr w:type="spellEnd"/>
            <w:r w:rsidRPr="003C18D2">
              <w:rPr>
                <w:rFonts w:ascii="Arial" w:hAnsi="Arial" w:cs="Arial"/>
                <w:bCs/>
                <w:sz w:val="16"/>
                <w:szCs w:val="16"/>
              </w:rPr>
              <w:t xml:space="preserve"> =Дп</w:t>
            </w:r>
            <w:r w:rsidRPr="003C18D2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1</w:t>
            </w:r>
            <w:r w:rsidRPr="003C18D2">
              <w:rPr>
                <w:rFonts w:ascii="Arial" w:hAnsi="Arial" w:cs="Arial"/>
                <w:bCs/>
                <w:sz w:val="16"/>
                <w:szCs w:val="16"/>
              </w:rPr>
              <w:t>+Дп</w:t>
            </w:r>
            <w:r w:rsidRPr="003C18D2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2</w:t>
            </w:r>
            <w:r w:rsidRPr="003C18D2">
              <w:rPr>
                <w:rFonts w:ascii="Arial" w:hAnsi="Arial" w:cs="Arial"/>
                <w:bCs/>
                <w:sz w:val="16"/>
                <w:szCs w:val="16"/>
              </w:rPr>
              <w:t>+Дп</w:t>
            </w:r>
            <w:r w:rsidRPr="003C18D2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3</w:t>
            </w:r>
            <w:r w:rsidRPr="003C18D2">
              <w:rPr>
                <w:rFonts w:ascii="Arial" w:hAnsi="Arial" w:cs="Arial"/>
                <w:bCs/>
                <w:sz w:val="16"/>
                <w:szCs w:val="16"/>
              </w:rPr>
              <w:t>/3</w:t>
            </w:r>
            <w:r w:rsidRPr="003C18D2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8D2">
              <w:rPr>
                <w:rFonts w:ascii="Arial" w:hAnsi="Arial" w:cs="Arial"/>
                <w:sz w:val="16"/>
                <w:szCs w:val="16"/>
              </w:rPr>
              <w:t>Д</w:t>
            </w:r>
            <w:r w:rsidRPr="003C18D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r w:rsidRPr="003C18D2">
              <w:rPr>
                <w:rFonts w:ascii="Arial" w:hAnsi="Arial" w:cs="Arial"/>
                <w:sz w:val="16"/>
                <w:szCs w:val="16"/>
              </w:rPr>
              <w:t xml:space="preserve"> – доля подготовленного населения в области гражданской обороны и защиты от чрезвычайных ситуаций;</w:t>
            </w:r>
          </w:p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Дп</w:t>
            </w:r>
            <w:r w:rsidRPr="003C18D2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1</w:t>
            </w:r>
            <w:r w:rsidRPr="003C18D2">
              <w:rPr>
                <w:rFonts w:ascii="Arial" w:hAnsi="Arial" w:cs="Arial"/>
                <w:sz w:val="16"/>
                <w:szCs w:val="16"/>
              </w:rPr>
              <w:t xml:space="preserve"> – доля подготовленных учащихся образовательных учреждений за отчетный период;</w:t>
            </w:r>
          </w:p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Дп</w:t>
            </w:r>
            <w:r w:rsidRPr="003C18D2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2</w:t>
            </w:r>
            <w:r w:rsidRPr="003C18D2"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 w:rsidRPr="003C18D2">
              <w:rPr>
                <w:rFonts w:ascii="Arial" w:hAnsi="Arial" w:cs="Arial"/>
                <w:sz w:val="16"/>
                <w:szCs w:val="16"/>
              </w:rPr>
              <w:t>доля подготовленного работающего населения за отчетный период;</w:t>
            </w:r>
          </w:p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Дп</w:t>
            </w:r>
            <w:r w:rsidRPr="003C18D2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3</w:t>
            </w:r>
            <w:r w:rsidRPr="003C18D2"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 w:rsidRPr="003C18D2">
              <w:rPr>
                <w:rFonts w:ascii="Arial" w:hAnsi="Arial" w:cs="Arial"/>
                <w:sz w:val="16"/>
                <w:szCs w:val="16"/>
              </w:rPr>
              <w:t>доля подготовленного неработающего населения за отчетный период.</w:t>
            </w:r>
          </w:p>
        </w:tc>
        <w:tc>
          <w:tcPr>
            <w:tcW w:w="534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C18D2" w:rsidRPr="003C18D2" w:rsidTr="00CB347E">
        <w:trPr>
          <w:trHeight w:val="1829"/>
        </w:trPr>
        <w:tc>
          <w:tcPr>
            <w:tcW w:w="113" w:type="pct"/>
            <w:shd w:val="clear" w:color="auto" w:fill="auto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746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Доля подготовленных учащихся образовательных организаций (учреждений)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96,3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96,3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7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Дп</w:t>
            </w:r>
            <w:r w:rsidRPr="003C18D2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1</w:t>
            </w:r>
            <w:r w:rsidRPr="003C18D2">
              <w:rPr>
                <w:rFonts w:ascii="Arial" w:hAnsi="Arial" w:cs="Arial"/>
                <w:bCs/>
                <w:sz w:val="16"/>
                <w:szCs w:val="16"/>
              </w:rPr>
              <w:t xml:space="preserve"> =Ф</w:t>
            </w:r>
            <w:r w:rsidRPr="003C18D2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1</w:t>
            </w:r>
            <w:r w:rsidRPr="003C18D2">
              <w:rPr>
                <w:rFonts w:ascii="Arial" w:hAnsi="Arial" w:cs="Arial"/>
                <w:bCs/>
                <w:sz w:val="16"/>
                <w:szCs w:val="16"/>
              </w:rPr>
              <w:t>/К</w:t>
            </w:r>
            <w:r w:rsidRPr="003C18D2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1</w:t>
            </w:r>
            <w:r w:rsidRPr="003C18D2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Ф</w:t>
            </w:r>
            <w:r w:rsidRPr="003C18D2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1</w:t>
            </w:r>
            <w:r w:rsidRPr="003C18D2"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 w:rsidRPr="003C18D2">
              <w:rPr>
                <w:rFonts w:ascii="Arial" w:hAnsi="Arial" w:cs="Arial"/>
                <w:sz w:val="16"/>
                <w:szCs w:val="16"/>
              </w:rPr>
              <w:t>количество фактически подготовленных учащихся образовательных учреждений за отчетный период;</w:t>
            </w:r>
          </w:p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К</w:t>
            </w:r>
            <w:r w:rsidRPr="003C18D2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1</w:t>
            </w:r>
            <w:r w:rsidRPr="003C18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18D2">
              <w:rPr>
                <w:rFonts w:ascii="Arial" w:hAnsi="Arial" w:cs="Arial"/>
                <w:bCs/>
                <w:sz w:val="16"/>
                <w:szCs w:val="16"/>
              </w:rPr>
              <w:t xml:space="preserve">– </w:t>
            </w:r>
            <w:r w:rsidRPr="003C18D2">
              <w:rPr>
                <w:rFonts w:ascii="Arial" w:hAnsi="Arial" w:cs="Arial"/>
                <w:sz w:val="16"/>
                <w:szCs w:val="16"/>
              </w:rPr>
              <w:t>общая численность учащихся г. Норильска в отчетном периоде.</w:t>
            </w:r>
          </w:p>
        </w:tc>
        <w:tc>
          <w:tcPr>
            <w:tcW w:w="534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Статистические данные, размещенные на официальном сайте города Норильска и предоставляемые, образовательными учреждениями г. Норильска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C18D2" w:rsidRPr="003C18D2" w:rsidTr="00CB347E">
        <w:trPr>
          <w:trHeight w:val="1813"/>
        </w:trPr>
        <w:tc>
          <w:tcPr>
            <w:tcW w:w="113" w:type="pct"/>
            <w:shd w:val="clear" w:color="auto" w:fill="auto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746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Доля подготовленного работающего населения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91,0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92,4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92,1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92,1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94,4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94,4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94,4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7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Дп</w:t>
            </w:r>
            <w:r w:rsidRPr="003C18D2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2</w:t>
            </w:r>
            <w:r w:rsidRPr="003C18D2">
              <w:rPr>
                <w:rFonts w:ascii="Arial" w:hAnsi="Arial" w:cs="Arial"/>
                <w:bCs/>
                <w:sz w:val="16"/>
                <w:szCs w:val="16"/>
              </w:rPr>
              <w:t xml:space="preserve"> =Ф</w:t>
            </w:r>
            <w:r w:rsidRPr="003C18D2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2</w:t>
            </w:r>
            <w:r w:rsidRPr="003C18D2">
              <w:rPr>
                <w:rFonts w:ascii="Arial" w:hAnsi="Arial" w:cs="Arial"/>
                <w:bCs/>
                <w:sz w:val="16"/>
                <w:szCs w:val="16"/>
              </w:rPr>
              <w:t>/К</w:t>
            </w:r>
            <w:r w:rsidRPr="003C18D2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2</w:t>
            </w:r>
            <w:r w:rsidRPr="003C18D2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3C18D2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Ф</w:t>
            </w:r>
            <w:r w:rsidRPr="003C18D2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2</w:t>
            </w:r>
            <w:r w:rsidRPr="003C18D2">
              <w:rPr>
                <w:rFonts w:ascii="Arial" w:hAnsi="Arial" w:cs="Arial"/>
                <w:sz w:val="16"/>
                <w:szCs w:val="16"/>
              </w:rPr>
              <w:t xml:space="preserve"> – количество фактически подготовленного работающего населения за отчетный период;</w:t>
            </w:r>
            <w:r w:rsidRPr="003C18D2">
              <w:rPr>
                <w:rFonts w:ascii="Arial" w:hAnsi="Arial" w:cs="Arial"/>
                <w:sz w:val="16"/>
                <w:szCs w:val="16"/>
              </w:rPr>
              <w:br w:type="page"/>
            </w:r>
          </w:p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К</w:t>
            </w:r>
            <w:r w:rsidRPr="003C18D2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2</w:t>
            </w:r>
            <w:r w:rsidRPr="003C18D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C18D2">
              <w:rPr>
                <w:rFonts w:ascii="Arial" w:hAnsi="Arial" w:cs="Arial"/>
                <w:sz w:val="16"/>
                <w:szCs w:val="16"/>
              </w:rPr>
              <w:t>– общая численность работающего населения г. Норильска в отчетном периоде.</w:t>
            </w:r>
          </w:p>
        </w:tc>
        <w:tc>
          <w:tcPr>
            <w:tcW w:w="534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Статистические данные, размещенные на официальном сайте города Норильска и предоставляемые, предприятиями, организациями и учреждениями г. Норильска.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C18D2" w:rsidRPr="003C18D2" w:rsidTr="00CB347E">
        <w:trPr>
          <w:trHeight w:val="1062"/>
        </w:trPr>
        <w:tc>
          <w:tcPr>
            <w:tcW w:w="113" w:type="pct"/>
            <w:shd w:val="clear" w:color="auto" w:fill="auto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2.3.</w:t>
            </w:r>
          </w:p>
        </w:tc>
        <w:tc>
          <w:tcPr>
            <w:tcW w:w="746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Доля подготовленного неработающего населения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88,2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82,3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94,0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94,0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7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Дп</w:t>
            </w:r>
            <w:r w:rsidRPr="003C18D2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3</w:t>
            </w:r>
            <w:r w:rsidRPr="003C18D2">
              <w:rPr>
                <w:rFonts w:ascii="Arial" w:hAnsi="Arial" w:cs="Arial"/>
                <w:bCs/>
                <w:sz w:val="16"/>
                <w:szCs w:val="16"/>
              </w:rPr>
              <w:t xml:space="preserve"> =Ф</w:t>
            </w:r>
            <w:r w:rsidRPr="003C18D2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3</w:t>
            </w:r>
            <w:r w:rsidRPr="003C18D2">
              <w:rPr>
                <w:rFonts w:ascii="Arial" w:hAnsi="Arial" w:cs="Arial"/>
                <w:bCs/>
                <w:sz w:val="16"/>
                <w:szCs w:val="16"/>
              </w:rPr>
              <w:t>/К</w:t>
            </w:r>
            <w:r w:rsidRPr="003C18D2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3</w:t>
            </w:r>
            <w:r w:rsidRPr="003C18D2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Ф</w:t>
            </w:r>
            <w:r w:rsidRPr="003C18D2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3</w:t>
            </w:r>
            <w:r w:rsidRPr="003C18D2">
              <w:rPr>
                <w:rFonts w:ascii="Arial" w:hAnsi="Arial" w:cs="Arial"/>
                <w:sz w:val="16"/>
                <w:szCs w:val="16"/>
              </w:rPr>
              <w:t xml:space="preserve"> – количество фактически подготовленного неработающего населения за отчетный период;</w:t>
            </w:r>
          </w:p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К</w:t>
            </w:r>
            <w:r w:rsidRPr="003C18D2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3</w:t>
            </w:r>
            <w:r w:rsidRPr="003C18D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C18D2">
              <w:rPr>
                <w:rFonts w:ascii="Arial" w:hAnsi="Arial" w:cs="Arial"/>
                <w:sz w:val="16"/>
                <w:szCs w:val="16"/>
              </w:rPr>
              <w:t>– общая численность неработающего населения г. Норильска в отчетном периоде.</w:t>
            </w:r>
          </w:p>
        </w:tc>
        <w:tc>
          <w:tcPr>
            <w:tcW w:w="534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Статистические данные, размещенные на официальном сайте города Норильска</w:t>
            </w:r>
          </w:p>
        </w:tc>
        <w:tc>
          <w:tcPr>
            <w:tcW w:w="443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C18D2" w:rsidRPr="003C18D2" w:rsidTr="00CB347E">
        <w:trPr>
          <w:trHeight w:val="3391"/>
        </w:trPr>
        <w:tc>
          <w:tcPr>
            <w:tcW w:w="113" w:type="pct"/>
            <w:shd w:val="clear" w:color="auto" w:fill="auto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746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Индекс завершенности создания муниципальной системы г. Норильска по видам оповещения: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357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Имсо</w:t>
            </w:r>
            <w:proofErr w:type="spellEnd"/>
            <w:r w:rsidRPr="003C18D2">
              <w:rPr>
                <w:rFonts w:ascii="Arial" w:hAnsi="Arial" w:cs="Arial"/>
                <w:bCs/>
                <w:sz w:val="16"/>
                <w:szCs w:val="16"/>
              </w:rPr>
              <w:t xml:space="preserve"> = (</w:t>
            </w: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Итврв+Исосон+Ипу+Имо+</w:t>
            </w:r>
            <w:proofErr w:type="gram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Иркс</w:t>
            </w:r>
            <w:proofErr w:type="spellEnd"/>
            <w:r w:rsidRPr="003C18D2">
              <w:rPr>
                <w:rFonts w:ascii="Arial" w:hAnsi="Arial" w:cs="Arial"/>
                <w:bCs/>
                <w:sz w:val="16"/>
                <w:szCs w:val="16"/>
              </w:rPr>
              <w:t>)/</w:t>
            </w:r>
            <w:proofErr w:type="gramEnd"/>
            <w:r w:rsidRPr="003C18D2">
              <w:rPr>
                <w:rFonts w:ascii="Arial" w:hAnsi="Arial" w:cs="Arial"/>
                <w:bCs/>
                <w:sz w:val="16"/>
                <w:szCs w:val="16"/>
              </w:rPr>
              <w:t>5*100%,</w:t>
            </w:r>
          </w:p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Имсо</w:t>
            </w:r>
            <w:proofErr w:type="spellEnd"/>
            <w:r w:rsidRPr="003C18D2"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3C18D2">
              <w:rPr>
                <w:rFonts w:ascii="Arial" w:hAnsi="Arial" w:cs="Arial"/>
                <w:sz w:val="16"/>
                <w:szCs w:val="16"/>
              </w:rPr>
              <w:t>индекс завершенности создания муниципальной системы оповещения г. Норильска;</w:t>
            </w:r>
          </w:p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Итврв</w:t>
            </w:r>
            <w:proofErr w:type="spellEnd"/>
            <w:r w:rsidRPr="003C18D2">
              <w:rPr>
                <w:rFonts w:ascii="Arial" w:hAnsi="Arial" w:cs="Arial"/>
                <w:sz w:val="16"/>
                <w:szCs w:val="16"/>
              </w:rPr>
              <w:t xml:space="preserve"> - индекс охвата населения г. Норильска оповещением по эфирным телевизионным и радиовещательным каналам;</w:t>
            </w:r>
          </w:p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Исосон</w:t>
            </w:r>
            <w:proofErr w:type="spellEnd"/>
            <w:r w:rsidRPr="003C18D2">
              <w:rPr>
                <w:rFonts w:ascii="Arial" w:hAnsi="Arial" w:cs="Arial"/>
                <w:sz w:val="16"/>
                <w:szCs w:val="16"/>
              </w:rPr>
              <w:t xml:space="preserve"> - индекс охвата населения г. Норильска оповещением через специальные оконечные средства оповещения населения;</w:t>
            </w:r>
          </w:p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Ипу</w:t>
            </w:r>
            <w:proofErr w:type="spellEnd"/>
            <w:r w:rsidRPr="003C18D2">
              <w:rPr>
                <w:rFonts w:ascii="Arial" w:hAnsi="Arial" w:cs="Arial"/>
                <w:bCs/>
                <w:sz w:val="16"/>
                <w:szCs w:val="16"/>
              </w:rPr>
              <w:t xml:space="preserve"> -</w:t>
            </w:r>
            <w:r w:rsidRPr="003C18D2">
              <w:rPr>
                <w:rFonts w:ascii="Arial" w:hAnsi="Arial" w:cs="Arial"/>
                <w:sz w:val="16"/>
                <w:szCs w:val="16"/>
              </w:rPr>
              <w:t xml:space="preserve"> индекс оснащения пунктов управления ОМСУ г. Норильска и пунктов управления ЕДДС г. Норильска автоматизированными рабочими местами МСО г. Норильска;</w:t>
            </w:r>
          </w:p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Имо</w:t>
            </w:r>
            <w:proofErr w:type="spellEnd"/>
            <w:r w:rsidRPr="003C18D2">
              <w:rPr>
                <w:rFonts w:ascii="Arial" w:hAnsi="Arial" w:cs="Arial"/>
                <w:sz w:val="16"/>
                <w:szCs w:val="16"/>
              </w:rPr>
              <w:t xml:space="preserve"> - индекс охвата МСО г. Норильска муниципальных объектов (учреждений, предприятий и организаций) с массовым пребыванием населения;</w:t>
            </w:r>
          </w:p>
          <w:p w:rsidR="003671BC" w:rsidRPr="003C18D2" w:rsidRDefault="003671BC" w:rsidP="00CB347E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Иркс</w:t>
            </w:r>
            <w:proofErr w:type="spellEnd"/>
            <w:r w:rsidRPr="003C18D2">
              <w:rPr>
                <w:rFonts w:ascii="Arial" w:hAnsi="Arial" w:cs="Arial"/>
                <w:sz w:val="16"/>
                <w:szCs w:val="16"/>
              </w:rPr>
              <w:t xml:space="preserve"> - индекс создания резервных каналов связи и передачи данных.</w:t>
            </w:r>
          </w:p>
        </w:tc>
        <w:tc>
          <w:tcPr>
            <w:tcW w:w="534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C18D2" w:rsidRPr="003C18D2" w:rsidTr="00CB347E">
        <w:trPr>
          <w:trHeight w:val="4135"/>
        </w:trPr>
        <w:tc>
          <w:tcPr>
            <w:tcW w:w="113" w:type="pct"/>
            <w:shd w:val="clear" w:color="auto" w:fill="auto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746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Индекс охвата населения оповещением по эфирным телевизионным и радиовещательным каналам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7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Итврв</w:t>
            </w:r>
            <w:proofErr w:type="spellEnd"/>
            <w:r w:rsidRPr="003C18D2">
              <w:rPr>
                <w:rFonts w:ascii="Arial" w:hAnsi="Arial" w:cs="Arial"/>
                <w:bCs/>
                <w:sz w:val="16"/>
                <w:szCs w:val="16"/>
              </w:rPr>
              <w:t xml:space="preserve"> = </w:t>
            </w: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Нтврв</w:t>
            </w:r>
            <w:proofErr w:type="spellEnd"/>
            <w:r w:rsidRPr="003C18D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Нобщ</w:t>
            </w:r>
            <w:proofErr w:type="spellEnd"/>
            <w:r w:rsidRPr="003C18D2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Нтврв</w:t>
            </w:r>
            <w:proofErr w:type="spellEnd"/>
            <w:r w:rsidRPr="003C18D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C18D2">
              <w:rPr>
                <w:rFonts w:ascii="Arial" w:hAnsi="Arial" w:cs="Arial"/>
                <w:sz w:val="16"/>
                <w:szCs w:val="16"/>
              </w:rPr>
              <w:t>- численность населения г. Норильска, проживающего в зоне уверенного приёма эфирных телевизионных и радиовещательных каналов, перехватываемых МСО г. Норильска;</w:t>
            </w:r>
          </w:p>
          <w:p w:rsidR="003671BC" w:rsidRPr="003C18D2" w:rsidRDefault="003671BC" w:rsidP="00CB347E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Ноб</w:t>
            </w:r>
            <w:proofErr w:type="spellEnd"/>
            <w:r w:rsidRPr="003C18D2">
              <w:rPr>
                <w:rFonts w:ascii="Arial" w:hAnsi="Arial" w:cs="Arial"/>
                <w:sz w:val="16"/>
                <w:szCs w:val="16"/>
              </w:rPr>
              <w:t xml:space="preserve"> - общая численность населения г. Норильска.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Статистические данные, выдаваемые УЖКХ Администрации города Норильска.</w:t>
            </w:r>
          </w:p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Документации о приемке МСО г. Норильска в эксплуатацию.</w:t>
            </w:r>
          </w:p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Статистические данные, выдаваемые, филиалом ФГУП РТРС «Красноярский КРТПЦ».</w:t>
            </w:r>
          </w:p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Статистические данные, размещенные на официальном сайте города Норильска.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C18D2" w:rsidRPr="003C18D2" w:rsidTr="00CB347E">
        <w:trPr>
          <w:trHeight w:val="2116"/>
        </w:trPr>
        <w:tc>
          <w:tcPr>
            <w:tcW w:w="113" w:type="pct"/>
            <w:shd w:val="clear" w:color="auto" w:fill="auto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746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Индекс охвата населения г. Норильска оповещением через специальные оконечные средства оповещения населения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7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Исосон</w:t>
            </w:r>
            <w:proofErr w:type="spellEnd"/>
            <w:r w:rsidRPr="003C18D2">
              <w:rPr>
                <w:rFonts w:ascii="Arial" w:hAnsi="Arial" w:cs="Arial"/>
                <w:bCs/>
                <w:sz w:val="16"/>
                <w:szCs w:val="16"/>
              </w:rPr>
              <w:t xml:space="preserve"> = </w:t>
            </w: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Нсосон</w:t>
            </w:r>
            <w:proofErr w:type="spellEnd"/>
            <w:r w:rsidRPr="003C18D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Нобщ</w:t>
            </w:r>
            <w:proofErr w:type="spellEnd"/>
            <w:r w:rsidRPr="003C18D2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Нсосон</w:t>
            </w:r>
            <w:proofErr w:type="spellEnd"/>
            <w:r w:rsidRPr="003C18D2">
              <w:rPr>
                <w:rFonts w:ascii="Arial" w:hAnsi="Arial" w:cs="Arial"/>
                <w:sz w:val="16"/>
                <w:szCs w:val="16"/>
              </w:rPr>
              <w:t xml:space="preserve"> - численность населения г. Норильска, проживающего в зоне действия специальных оконечных средств оповещения населения;</w:t>
            </w:r>
          </w:p>
          <w:p w:rsidR="003671BC" w:rsidRPr="003C18D2" w:rsidRDefault="003671BC" w:rsidP="00CB347E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Ноб</w:t>
            </w:r>
            <w:proofErr w:type="spellEnd"/>
            <w:r w:rsidRPr="003C18D2">
              <w:rPr>
                <w:rFonts w:ascii="Arial" w:hAnsi="Arial" w:cs="Arial"/>
                <w:sz w:val="16"/>
                <w:szCs w:val="16"/>
              </w:rPr>
              <w:t xml:space="preserve"> - общая численность населения г. Норильска</w:t>
            </w:r>
          </w:p>
        </w:tc>
        <w:tc>
          <w:tcPr>
            <w:tcW w:w="534" w:type="pct"/>
            <w:vMerge/>
            <w:vAlign w:val="center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C18D2" w:rsidRPr="003C18D2" w:rsidTr="00CB347E">
        <w:trPr>
          <w:trHeight w:val="1407"/>
        </w:trPr>
        <w:tc>
          <w:tcPr>
            <w:tcW w:w="113" w:type="pct"/>
            <w:shd w:val="clear" w:color="auto" w:fill="auto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3.3.</w:t>
            </w:r>
          </w:p>
        </w:tc>
        <w:tc>
          <w:tcPr>
            <w:tcW w:w="746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Индекс оснащения пунктов управления ОМСУ г. Норильска и пунктов управления ЕДДС г. Норильска автоматизированными рабочими местами МСО г. Норильска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7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Ипу</w:t>
            </w:r>
            <w:proofErr w:type="spellEnd"/>
            <w:r w:rsidRPr="003C18D2">
              <w:rPr>
                <w:rFonts w:ascii="Arial" w:hAnsi="Arial" w:cs="Arial"/>
                <w:bCs/>
                <w:sz w:val="16"/>
                <w:szCs w:val="16"/>
              </w:rPr>
              <w:t xml:space="preserve"> = </w:t>
            </w: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Кпуарм</w:t>
            </w:r>
            <w:proofErr w:type="spellEnd"/>
            <w:r w:rsidRPr="003C18D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Кпу</w:t>
            </w:r>
            <w:proofErr w:type="spellEnd"/>
            <w:r w:rsidRPr="003C18D2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Кпуарм</w:t>
            </w:r>
            <w:proofErr w:type="spellEnd"/>
            <w:r w:rsidRPr="003C18D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C18D2">
              <w:rPr>
                <w:rFonts w:ascii="Arial" w:hAnsi="Arial" w:cs="Arial"/>
                <w:sz w:val="16"/>
                <w:szCs w:val="16"/>
              </w:rPr>
              <w:t>- количество пунктов управления ОМСУ г. Норильска и пунктов управления ЕДДС г. Норильска оснащенных автоматизированными рабочими местами МСО г. Норильска;</w:t>
            </w:r>
          </w:p>
          <w:p w:rsidR="003671BC" w:rsidRPr="003C18D2" w:rsidRDefault="003671BC" w:rsidP="00CB347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br w:type="page"/>
            </w: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Кпу</w:t>
            </w:r>
            <w:proofErr w:type="spellEnd"/>
            <w:r w:rsidRPr="003C18D2">
              <w:rPr>
                <w:rFonts w:ascii="Arial" w:hAnsi="Arial" w:cs="Arial"/>
                <w:sz w:val="16"/>
                <w:szCs w:val="16"/>
              </w:rPr>
              <w:t xml:space="preserve"> - общее количество пунктов управления ОМСУ г. Норильска и пунктов управления ЕДДС г. Норильска.</w:t>
            </w:r>
          </w:p>
        </w:tc>
        <w:tc>
          <w:tcPr>
            <w:tcW w:w="534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 xml:space="preserve">Документации о приемке МСО г. Норильска в эксплуатацию. Правовые акты </w:t>
            </w:r>
            <w:r w:rsidRPr="003C18D2">
              <w:rPr>
                <w:rFonts w:ascii="Arial" w:hAnsi="Arial" w:cs="Arial"/>
                <w:sz w:val="16"/>
                <w:szCs w:val="16"/>
              </w:rPr>
              <w:br w:type="page"/>
              <w:t xml:space="preserve">ОМСУ г. Норильска. </w:t>
            </w:r>
            <w:r w:rsidRPr="003C18D2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C18D2" w:rsidRPr="003C18D2" w:rsidTr="00CB347E">
        <w:trPr>
          <w:trHeight w:val="1974"/>
        </w:trPr>
        <w:tc>
          <w:tcPr>
            <w:tcW w:w="113" w:type="pct"/>
            <w:shd w:val="clear" w:color="auto" w:fill="auto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3.4.</w:t>
            </w:r>
          </w:p>
        </w:tc>
        <w:tc>
          <w:tcPr>
            <w:tcW w:w="746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Индекс охвата МСО г. Норильска муниципальных объектов (учреждений, предприятий и организаций) с массовым пребыванием населения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7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Имо</w:t>
            </w:r>
            <w:proofErr w:type="spellEnd"/>
            <w:r w:rsidRPr="003C18D2">
              <w:rPr>
                <w:rFonts w:ascii="Arial" w:hAnsi="Arial" w:cs="Arial"/>
                <w:bCs/>
                <w:sz w:val="16"/>
                <w:szCs w:val="16"/>
              </w:rPr>
              <w:t xml:space="preserve"> = </w:t>
            </w: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Кмосо</w:t>
            </w:r>
            <w:proofErr w:type="spellEnd"/>
            <w:r w:rsidRPr="003C18D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Кмо</w:t>
            </w:r>
            <w:proofErr w:type="spellEnd"/>
            <w:r w:rsidRPr="003C18D2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Кмосо</w:t>
            </w:r>
            <w:proofErr w:type="spellEnd"/>
            <w:r w:rsidRPr="003C18D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C18D2">
              <w:rPr>
                <w:rFonts w:ascii="Arial" w:hAnsi="Arial" w:cs="Arial"/>
                <w:sz w:val="16"/>
                <w:szCs w:val="16"/>
              </w:rPr>
              <w:t>- количество муниципальных объектов (учреждений, предприятий и организаций) с массовым пребыванием населения, на которых транслируются сигналы оповещения МСО г. Норильска;</w:t>
            </w:r>
          </w:p>
          <w:p w:rsidR="003671BC" w:rsidRPr="003C18D2" w:rsidRDefault="003671BC" w:rsidP="00CB347E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Кмо</w:t>
            </w:r>
            <w:proofErr w:type="spellEnd"/>
            <w:r w:rsidRPr="003C18D2">
              <w:rPr>
                <w:rFonts w:ascii="Arial" w:hAnsi="Arial" w:cs="Arial"/>
                <w:sz w:val="16"/>
                <w:szCs w:val="16"/>
              </w:rPr>
              <w:t xml:space="preserve"> - количество муниципальных объектов (учреждений, предприятий и организаций) с массовым пребыванием населения.</w:t>
            </w:r>
          </w:p>
        </w:tc>
        <w:tc>
          <w:tcPr>
            <w:tcW w:w="534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Документации о приемке МСО г. Норильска в эксплуатацию. Статистические данные, предоставляемые структурными подразделениями Администрации города Норильска.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C18D2" w:rsidRPr="003C18D2" w:rsidTr="00CB347E">
        <w:trPr>
          <w:trHeight w:val="924"/>
        </w:trPr>
        <w:tc>
          <w:tcPr>
            <w:tcW w:w="113" w:type="pct"/>
            <w:shd w:val="clear" w:color="auto" w:fill="auto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3.5.</w:t>
            </w:r>
          </w:p>
        </w:tc>
        <w:tc>
          <w:tcPr>
            <w:tcW w:w="746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Индекс создания резервных каналов связи и передачи данных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7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Иркс</w:t>
            </w:r>
            <w:proofErr w:type="spellEnd"/>
            <w:r w:rsidRPr="003C18D2">
              <w:rPr>
                <w:rFonts w:ascii="Arial" w:hAnsi="Arial" w:cs="Arial"/>
                <w:bCs/>
                <w:sz w:val="16"/>
                <w:szCs w:val="16"/>
              </w:rPr>
              <w:t xml:space="preserve"> = </w:t>
            </w: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Кркс</w:t>
            </w:r>
            <w:proofErr w:type="spellEnd"/>
            <w:r w:rsidRPr="003C18D2">
              <w:rPr>
                <w:rFonts w:ascii="Arial" w:hAnsi="Arial" w:cs="Arial"/>
                <w:bCs/>
                <w:sz w:val="16"/>
                <w:szCs w:val="16"/>
              </w:rPr>
              <w:t>/Кокс,</w:t>
            </w:r>
          </w:p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Кркс</w:t>
            </w:r>
            <w:proofErr w:type="spellEnd"/>
            <w:r w:rsidRPr="003C18D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C18D2">
              <w:rPr>
                <w:rFonts w:ascii="Arial" w:hAnsi="Arial" w:cs="Arial"/>
                <w:sz w:val="16"/>
                <w:szCs w:val="16"/>
              </w:rPr>
              <w:t>- количество резервных каналов связи и передачи данных созданных в МСО г. Норильска;</w:t>
            </w:r>
          </w:p>
          <w:p w:rsidR="003671BC" w:rsidRPr="003C18D2" w:rsidRDefault="003671BC" w:rsidP="00CB347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Кокс</w:t>
            </w:r>
            <w:r w:rsidRPr="003C18D2">
              <w:rPr>
                <w:rFonts w:ascii="Arial" w:hAnsi="Arial" w:cs="Arial"/>
                <w:sz w:val="16"/>
                <w:szCs w:val="16"/>
              </w:rPr>
              <w:t xml:space="preserve"> - количество основных каналов связи и передачи данных созданных в МСО г. Норильска.</w:t>
            </w:r>
          </w:p>
        </w:tc>
        <w:tc>
          <w:tcPr>
            <w:tcW w:w="534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 xml:space="preserve">Документации о приемке МСО г. Норильска в эксплуатацию. 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C18D2" w:rsidRPr="003C18D2" w:rsidTr="00CB347E">
        <w:trPr>
          <w:trHeight w:val="1831"/>
        </w:trPr>
        <w:tc>
          <w:tcPr>
            <w:tcW w:w="113" w:type="pct"/>
            <w:shd w:val="clear" w:color="auto" w:fill="auto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746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Доля вызовов экстренных оперативных служб через единый телефонный номер "112" от общего количества вызовов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63,4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66,3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69,8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76,8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357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Дв</w:t>
            </w:r>
            <w:proofErr w:type="spellEnd"/>
            <w:r w:rsidRPr="003C18D2">
              <w:rPr>
                <w:rFonts w:ascii="Arial" w:hAnsi="Arial" w:cs="Arial"/>
                <w:bCs/>
                <w:sz w:val="16"/>
                <w:szCs w:val="16"/>
              </w:rPr>
              <w:t xml:space="preserve"> =Ф/К*100%</w:t>
            </w:r>
            <w:r w:rsidRPr="003C18D2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8D2">
              <w:rPr>
                <w:rFonts w:ascii="Arial" w:hAnsi="Arial" w:cs="Arial"/>
                <w:bCs/>
                <w:sz w:val="16"/>
                <w:szCs w:val="16"/>
              </w:rPr>
              <w:t>Дв</w:t>
            </w:r>
            <w:proofErr w:type="spellEnd"/>
            <w:r w:rsidRPr="003C18D2">
              <w:rPr>
                <w:rFonts w:ascii="Arial" w:hAnsi="Arial" w:cs="Arial"/>
                <w:sz w:val="16"/>
                <w:szCs w:val="16"/>
              </w:rPr>
              <w:t xml:space="preserve"> – доля вызовов экстренных оперативных служб через единый телефонный номер "112" от общего количества вызовов;</w:t>
            </w:r>
          </w:p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Ф</w:t>
            </w:r>
            <w:r w:rsidRPr="003C18D2">
              <w:rPr>
                <w:rFonts w:ascii="Arial" w:hAnsi="Arial" w:cs="Arial"/>
                <w:sz w:val="16"/>
                <w:szCs w:val="16"/>
              </w:rPr>
              <w:t xml:space="preserve"> – количество фактически полученных (переадресованных) сообщений на тел. номерам «01», «02», «03» за отчетный период;</w:t>
            </w:r>
          </w:p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bCs/>
                <w:sz w:val="16"/>
                <w:szCs w:val="16"/>
              </w:rPr>
              <w:t>К</w:t>
            </w:r>
            <w:r w:rsidRPr="003C18D2">
              <w:rPr>
                <w:rFonts w:ascii="Arial" w:hAnsi="Arial" w:cs="Arial"/>
                <w:sz w:val="16"/>
                <w:szCs w:val="16"/>
              </w:rPr>
              <w:t xml:space="preserve"> – количество фактически полученных сообщений по тел. номеру «112» за отчетный период.</w:t>
            </w:r>
          </w:p>
        </w:tc>
        <w:tc>
          <w:tcPr>
            <w:tcW w:w="534" w:type="pct"/>
            <w:shd w:val="clear" w:color="auto" w:fill="auto"/>
            <w:hideMark/>
          </w:tcPr>
          <w:p w:rsidR="003671BC" w:rsidRPr="003C18D2" w:rsidRDefault="003671BC" w:rsidP="00CB347E">
            <w:pPr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Статистическая информация из ежесуточных оперативных сводок экстренных оперативных служб на территории муниципального образования город Норильск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671BC" w:rsidRPr="003C18D2" w:rsidRDefault="003671BC" w:rsidP="00CB3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8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bookmarkEnd w:id="0"/>
    </w:tbl>
    <w:p w:rsidR="00E7628F" w:rsidRPr="003C18D2" w:rsidRDefault="00E7628F" w:rsidP="001B03B8">
      <w:pPr>
        <w:rPr>
          <w:rFonts w:ascii="Arial" w:hAnsi="Arial" w:cs="Arial"/>
          <w:sz w:val="24"/>
          <w:szCs w:val="24"/>
        </w:rPr>
      </w:pPr>
    </w:p>
    <w:sectPr w:rsidR="00E7628F" w:rsidRPr="003C18D2" w:rsidSect="006863AD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17"/>
    <w:rsid w:val="00195B01"/>
    <w:rsid w:val="001B03B8"/>
    <w:rsid w:val="00333B6D"/>
    <w:rsid w:val="00361C2B"/>
    <w:rsid w:val="003671BC"/>
    <w:rsid w:val="003C18D2"/>
    <w:rsid w:val="006863AD"/>
    <w:rsid w:val="00735846"/>
    <w:rsid w:val="009C04D8"/>
    <w:rsid w:val="00A30CA4"/>
    <w:rsid w:val="00E32A17"/>
    <w:rsid w:val="00E7628F"/>
    <w:rsid w:val="00F6498B"/>
    <w:rsid w:val="00FA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6F5C9-983E-4141-9287-F5796DB6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A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32A17"/>
    <w:pPr>
      <w:keepNext/>
      <w:jc w:val="center"/>
      <w:outlineLvl w:val="0"/>
    </w:pPr>
    <w:rPr>
      <w:b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A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32A17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3">
    <w:name w:val="No Spacing"/>
    <w:uiPriority w:val="1"/>
    <w:qFormat/>
    <w:rsid w:val="001B03B8"/>
    <w:pPr>
      <w:spacing w:after="0" w:line="240" w:lineRule="auto"/>
      <w:ind w:right="45" w:firstLine="851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1B0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33B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4165</Words>
  <Characters>23744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Цикунова Жанна Константиновна</dc:creator>
  <cp:keywords/>
  <dc:description/>
  <cp:lastModifiedBy>Бабенко Юлия Викторовна</cp:lastModifiedBy>
  <cp:revision>6</cp:revision>
  <dcterms:created xsi:type="dcterms:W3CDTF">2018-11-01T08:55:00Z</dcterms:created>
  <dcterms:modified xsi:type="dcterms:W3CDTF">2018-12-12T08:00:00Z</dcterms:modified>
</cp:coreProperties>
</file>