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D4" w:rsidRPr="00EB14B0" w:rsidRDefault="009B63D4" w:rsidP="00EB14B0">
      <w:pPr>
        <w:pStyle w:val="ConsPlusNormal"/>
        <w:outlineLvl w:val="0"/>
        <w:rPr>
          <w:rFonts w:ascii="Arial" w:hAnsi="Arial" w:cs="Arial"/>
          <w:sz w:val="20"/>
        </w:rPr>
      </w:pPr>
      <w:bookmarkStart w:id="0" w:name="_GoBack"/>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юстиции Администрации Красноярского края 28 февраля 2000 г. </w:t>
      </w:r>
      <w:r w:rsidR="00EB14B0">
        <w:rPr>
          <w:rFonts w:ascii="Arial" w:hAnsi="Arial" w:cs="Arial"/>
          <w:sz w:val="20"/>
        </w:rPr>
        <w:t>№</w:t>
      </w:r>
      <w:r w:rsidRPr="00EB14B0">
        <w:rPr>
          <w:rFonts w:ascii="Arial" w:hAnsi="Arial" w:cs="Arial"/>
          <w:sz w:val="20"/>
        </w:rPr>
        <w:t xml:space="preserve"> 178</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Зарегистрировано в Управлении в Управлении Минюста РФ по Красноярскому краю 6 июля 2000 г.</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Зарегистрировано в Управлении Минюста РФ по Красноярскому краю 22 января 2001 г.</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Зарегистрировано в Управлении Минюста РФ по Красноярскому краю 10 мая 2001 г.</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Зарегистрировано в Управлении Минюста РФ по Красноярскому краю 20 июня 2001 г.</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5 марта 2002 г. </w:t>
      </w:r>
      <w:r w:rsidR="00EB14B0">
        <w:rPr>
          <w:rFonts w:ascii="Arial" w:hAnsi="Arial" w:cs="Arial"/>
          <w:sz w:val="20"/>
        </w:rPr>
        <w:t>№</w:t>
      </w:r>
      <w:r w:rsidRPr="00EB14B0">
        <w:rPr>
          <w:rFonts w:ascii="Arial" w:hAnsi="Arial" w:cs="Arial"/>
          <w:sz w:val="20"/>
        </w:rPr>
        <w:t xml:space="preserve"> 220-р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4 декабря 2002 г. </w:t>
      </w:r>
      <w:r w:rsidR="00EB14B0">
        <w:rPr>
          <w:rFonts w:ascii="Arial" w:hAnsi="Arial" w:cs="Arial"/>
          <w:sz w:val="20"/>
        </w:rPr>
        <w:t>№</w:t>
      </w:r>
      <w:r w:rsidRPr="00EB14B0">
        <w:rPr>
          <w:rFonts w:ascii="Arial" w:hAnsi="Arial" w:cs="Arial"/>
          <w:sz w:val="20"/>
        </w:rPr>
        <w:t xml:space="preserve"> 1166-р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6 декабря 2002 г. </w:t>
      </w:r>
      <w:r w:rsidR="00EB14B0">
        <w:rPr>
          <w:rFonts w:ascii="Arial" w:hAnsi="Arial" w:cs="Arial"/>
          <w:sz w:val="20"/>
        </w:rPr>
        <w:t>№</w:t>
      </w:r>
      <w:r w:rsidRPr="00EB14B0">
        <w:rPr>
          <w:rFonts w:ascii="Arial" w:hAnsi="Arial" w:cs="Arial"/>
          <w:sz w:val="20"/>
        </w:rPr>
        <w:t xml:space="preserve"> 1198-р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13 мая 2003 г. </w:t>
      </w:r>
      <w:r w:rsidR="00EB14B0">
        <w:rPr>
          <w:rFonts w:ascii="Arial" w:hAnsi="Arial" w:cs="Arial"/>
          <w:sz w:val="20"/>
        </w:rPr>
        <w:t>№</w:t>
      </w:r>
      <w:r w:rsidRPr="00EB14B0">
        <w:rPr>
          <w:rFonts w:ascii="Arial" w:hAnsi="Arial" w:cs="Arial"/>
          <w:sz w:val="20"/>
        </w:rPr>
        <w:t xml:space="preserve"> 459-р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5 июня 2003 г. </w:t>
      </w:r>
      <w:r w:rsidR="00EB14B0">
        <w:rPr>
          <w:rFonts w:ascii="Arial" w:hAnsi="Arial" w:cs="Arial"/>
          <w:sz w:val="20"/>
        </w:rPr>
        <w:t>№</w:t>
      </w:r>
      <w:r w:rsidRPr="00EB14B0">
        <w:rPr>
          <w:rFonts w:ascii="Arial" w:hAnsi="Arial" w:cs="Arial"/>
          <w:sz w:val="20"/>
        </w:rPr>
        <w:t xml:space="preserve"> 525-р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3 ноября 2003 г. </w:t>
      </w:r>
      <w:r w:rsidR="00EB14B0">
        <w:rPr>
          <w:rFonts w:ascii="Arial" w:hAnsi="Arial" w:cs="Arial"/>
          <w:sz w:val="20"/>
        </w:rPr>
        <w:t>№</w:t>
      </w:r>
      <w:r w:rsidRPr="00EB14B0">
        <w:rPr>
          <w:rFonts w:ascii="Arial" w:hAnsi="Arial" w:cs="Arial"/>
          <w:sz w:val="20"/>
        </w:rPr>
        <w:t xml:space="preserve"> 1023-р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26 февраля 2004 г. </w:t>
      </w:r>
      <w:r w:rsidR="00EB14B0">
        <w:rPr>
          <w:rFonts w:ascii="Arial" w:hAnsi="Arial" w:cs="Arial"/>
          <w:sz w:val="20"/>
        </w:rPr>
        <w:t>№</w:t>
      </w:r>
      <w:r w:rsidRPr="00EB14B0">
        <w:rPr>
          <w:rFonts w:ascii="Arial" w:hAnsi="Arial" w:cs="Arial"/>
          <w:sz w:val="20"/>
        </w:rPr>
        <w:t xml:space="preserve"> 166-р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9 марта 2003 г. </w:t>
      </w:r>
      <w:r w:rsidR="00EB14B0">
        <w:rPr>
          <w:rFonts w:ascii="Arial" w:hAnsi="Arial" w:cs="Arial"/>
          <w:sz w:val="20"/>
        </w:rPr>
        <w:t>№</w:t>
      </w:r>
      <w:r w:rsidRPr="00EB14B0">
        <w:rPr>
          <w:rFonts w:ascii="Arial" w:hAnsi="Arial" w:cs="Arial"/>
          <w:sz w:val="20"/>
        </w:rPr>
        <w:t xml:space="preserve"> 324-р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Совете администрации Красноярского края 23 июня 2005 г. </w:t>
      </w:r>
      <w:r w:rsidR="00EB14B0">
        <w:rPr>
          <w:rFonts w:ascii="Arial" w:hAnsi="Arial" w:cs="Arial"/>
          <w:sz w:val="20"/>
        </w:rPr>
        <w:t>№</w:t>
      </w:r>
      <w:r w:rsidRPr="00EB14B0">
        <w:rPr>
          <w:rFonts w:ascii="Arial" w:hAnsi="Arial" w:cs="Arial"/>
          <w:sz w:val="20"/>
        </w:rPr>
        <w:t xml:space="preserve"> 666-р</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Минюста РФ по Сибирскому федеральному округу 31 мая 2006 г. </w:t>
      </w:r>
      <w:r w:rsidR="00EB14B0">
        <w:rPr>
          <w:rFonts w:ascii="Arial" w:hAnsi="Arial" w:cs="Arial"/>
          <w:sz w:val="20"/>
        </w:rPr>
        <w:t>№</w:t>
      </w:r>
      <w:r w:rsidRPr="00EB14B0">
        <w:rPr>
          <w:rFonts w:ascii="Arial" w:hAnsi="Arial" w:cs="Arial"/>
          <w:sz w:val="20"/>
        </w:rPr>
        <w:t xml:space="preserve"> RU 243120002006001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Минюста РФ по Сибирскому федеральному округу 20 марта 2007 г. </w:t>
      </w:r>
      <w:r w:rsidR="00EB14B0">
        <w:rPr>
          <w:rFonts w:ascii="Arial" w:hAnsi="Arial" w:cs="Arial"/>
          <w:sz w:val="20"/>
        </w:rPr>
        <w:t>№</w:t>
      </w:r>
      <w:r w:rsidRPr="00EB14B0">
        <w:rPr>
          <w:rFonts w:ascii="Arial" w:hAnsi="Arial" w:cs="Arial"/>
          <w:sz w:val="20"/>
        </w:rPr>
        <w:t xml:space="preserve"> RU 243120002007001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Минюста РФ по Сибирскому федеральному округу 20 июня 2007 г. </w:t>
      </w:r>
      <w:r w:rsidR="00EB14B0">
        <w:rPr>
          <w:rFonts w:ascii="Arial" w:hAnsi="Arial" w:cs="Arial"/>
          <w:sz w:val="20"/>
        </w:rPr>
        <w:t>№</w:t>
      </w:r>
      <w:r w:rsidRPr="00EB14B0">
        <w:rPr>
          <w:rFonts w:ascii="Arial" w:hAnsi="Arial" w:cs="Arial"/>
          <w:sz w:val="20"/>
        </w:rPr>
        <w:t xml:space="preserve"> RU 243120002007002)</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Минюста РФ по Сибирскому федеральному округу 16 января 2008 г. </w:t>
      </w:r>
      <w:r w:rsidR="00EB14B0">
        <w:rPr>
          <w:rFonts w:ascii="Arial" w:hAnsi="Arial" w:cs="Arial"/>
          <w:sz w:val="20"/>
        </w:rPr>
        <w:t>№</w:t>
      </w:r>
      <w:r w:rsidRPr="00EB14B0">
        <w:rPr>
          <w:rFonts w:ascii="Arial" w:hAnsi="Arial" w:cs="Arial"/>
          <w:sz w:val="20"/>
        </w:rPr>
        <w:t xml:space="preserve"> RU 243120002008001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Минюста РФ по Сибирскому федеральному округу 30 января 2008 г. </w:t>
      </w:r>
      <w:r w:rsidR="00EB14B0">
        <w:rPr>
          <w:rFonts w:ascii="Arial" w:hAnsi="Arial" w:cs="Arial"/>
          <w:sz w:val="20"/>
        </w:rPr>
        <w:t>№</w:t>
      </w:r>
      <w:r w:rsidRPr="00EB14B0">
        <w:rPr>
          <w:rFonts w:ascii="Arial" w:hAnsi="Arial" w:cs="Arial"/>
          <w:sz w:val="20"/>
        </w:rPr>
        <w:t xml:space="preserve"> RU 243120002008002</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Минюста РФ по Сибирскому федеральному округу 22 апреля 2008 г. </w:t>
      </w:r>
      <w:r w:rsidR="00EB14B0">
        <w:rPr>
          <w:rFonts w:ascii="Arial" w:hAnsi="Arial" w:cs="Arial"/>
          <w:sz w:val="20"/>
        </w:rPr>
        <w:t>№</w:t>
      </w:r>
      <w:r w:rsidRPr="00EB14B0">
        <w:rPr>
          <w:rFonts w:ascii="Arial" w:hAnsi="Arial" w:cs="Arial"/>
          <w:sz w:val="20"/>
        </w:rPr>
        <w:t xml:space="preserve"> RU 243120002008003</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Минюста РФ по Сибирскому федеральному округу 14 ноября 2008 г. </w:t>
      </w:r>
      <w:r w:rsidR="00EB14B0">
        <w:rPr>
          <w:rFonts w:ascii="Arial" w:hAnsi="Arial" w:cs="Arial"/>
          <w:sz w:val="20"/>
        </w:rPr>
        <w:t>№</w:t>
      </w:r>
      <w:r w:rsidRPr="00EB14B0">
        <w:rPr>
          <w:rFonts w:ascii="Arial" w:hAnsi="Arial" w:cs="Arial"/>
          <w:sz w:val="20"/>
        </w:rPr>
        <w:t xml:space="preserve"> RU 243120002008004</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20 ноября 2009 г. </w:t>
      </w:r>
      <w:r w:rsidR="00EB14B0">
        <w:rPr>
          <w:rFonts w:ascii="Arial" w:hAnsi="Arial" w:cs="Arial"/>
          <w:sz w:val="20"/>
        </w:rPr>
        <w:t>№</w:t>
      </w:r>
      <w:r w:rsidRPr="00EB14B0">
        <w:rPr>
          <w:rFonts w:ascii="Arial" w:hAnsi="Arial" w:cs="Arial"/>
          <w:sz w:val="20"/>
        </w:rPr>
        <w:t xml:space="preserve"> RU 243120002009001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3 марта 2010 г. </w:t>
      </w:r>
      <w:r w:rsidR="00EB14B0">
        <w:rPr>
          <w:rFonts w:ascii="Arial" w:hAnsi="Arial" w:cs="Arial"/>
          <w:sz w:val="20"/>
        </w:rPr>
        <w:t>№</w:t>
      </w:r>
      <w:r w:rsidRPr="00EB14B0">
        <w:rPr>
          <w:rFonts w:ascii="Arial" w:hAnsi="Arial" w:cs="Arial"/>
          <w:sz w:val="20"/>
        </w:rPr>
        <w:t xml:space="preserve"> RU 243120002010001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12 октября 2010 г. </w:t>
      </w:r>
      <w:r w:rsidR="00EB14B0">
        <w:rPr>
          <w:rFonts w:ascii="Arial" w:hAnsi="Arial" w:cs="Arial"/>
          <w:sz w:val="20"/>
        </w:rPr>
        <w:t>№</w:t>
      </w:r>
      <w:r w:rsidRPr="00EB14B0">
        <w:rPr>
          <w:rFonts w:ascii="Arial" w:hAnsi="Arial" w:cs="Arial"/>
          <w:sz w:val="20"/>
        </w:rPr>
        <w:t xml:space="preserve"> RU 243120002010002</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w:t>
      </w:r>
      <w:r w:rsidRPr="00EB14B0">
        <w:rPr>
          <w:rFonts w:ascii="Arial" w:hAnsi="Arial" w:cs="Arial"/>
          <w:sz w:val="20"/>
        </w:rPr>
        <w:lastRenderedPageBreak/>
        <w:t xml:space="preserve">краю 2 декабря 2010 г. </w:t>
      </w:r>
      <w:r w:rsidR="00EB14B0">
        <w:rPr>
          <w:rFonts w:ascii="Arial" w:hAnsi="Arial" w:cs="Arial"/>
          <w:sz w:val="20"/>
        </w:rPr>
        <w:t>№</w:t>
      </w:r>
      <w:r w:rsidRPr="00EB14B0">
        <w:rPr>
          <w:rFonts w:ascii="Arial" w:hAnsi="Arial" w:cs="Arial"/>
          <w:sz w:val="20"/>
        </w:rPr>
        <w:t xml:space="preserve"> RU 243120002010003</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25 мая 2011 г. </w:t>
      </w:r>
      <w:r w:rsidR="00EB14B0">
        <w:rPr>
          <w:rFonts w:ascii="Arial" w:hAnsi="Arial" w:cs="Arial"/>
          <w:sz w:val="20"/>
        </w:rPr>
        <w:t>№</w:t>
      </w:r>
      <w:r w:rsidRPr="00EB14B0">
        <w:rPr>
          <w:rFonts w:ascii="Arial" w:hAnsi="Arial" w:cs="Arial"/>
          <w:sz w:val="20"/>
        </w:rPr>
        <w:t xml:space="preserve"> RU 243120002011001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29 ноября 2011 г. </w:t>
      </w:r>
      <w:r w:rsidR="00EB14B0">
        <w:rPr>
          <w:rFonts w:ascii="Arial" w:hAnsi="Arial" w:cs="Arial"/>
          <w:sz w:val="20"/>
        </w:rPr>
        <w:t>№</w:t>
      </w:r>
      <w:r w:rsidRPr="00EB14B0">
        <w:rPr>
          <w:rFonts w:ascii="Arial" w:hAnsi="Arial" w:cs="Arial"/>
          <w:sz w:val="20"/>
        </w:rPr>
        <w:t xml:space="preserve"> RU 243120002011002</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6 июня 2012 г. </w:t>
      </w:r>
      <w:r w:rsidR="00EB14B0">
        <w:rPr>
          <w:rFonts w:ascii="Arial" w:hAnsi="Arial" w:cs="Arial"/>
          <w:sz w:val="20"/>
        </w:rPr>
        <w:t>№</w:t>
      </w:r>
      <w:r w:rsidRPr="00EB14B0">
        <w:rPr>
          <w:rFonts w:ascii="Arial" w:hAnsi="Arial" w:cs="Arial"/>
          <w:sz w:val="20"/>
        </w:rPr>
        <w:t xml:space="preserve"> RU 243120002012001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2 ноября 2012 г. </w:t>
      </w:r>
      <w:r w:rsidR="00EB14B0">
        <w:rPr>
          <w:rFonts w:ascii="Arial" w:hAnsi="Arial" w:cs="Arial"/>
          <w:sz w:val="20"/>
        </w:rPr>
        <w:t>№</w:t>
      </w:r>
      <w:r w:rsidRPr="00EB14B0">
        <w:rPr>
          <w:rFonts w:ascii="Arial" w:hAnsi="Arial" w:cs="Arial"/>
          <w:sz w:val="20"/>
        </w:rPr>
        <w:t xml:space="preserve"> RU 243120002012002</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26 февраля 2013 г. </w:t>
      </w:r>
      <w:r w:rsidR="00EB14B0">
        <w:rPr>
          <w:rFonts w:ascii="Arial" w:hAnsi="Arial" w:cs="Arial"/>
          <w:sz w:val="20"/>
        </w:rPr>
        <w:t>№</w:t>
      </w:r>
      <w:r w:rsidRPr="00EB14B0">
        <w:rPr>
          <w:rFonts w:ascii="Arial" w:hAnsi="Arial" w:cs="Arial"/>
          <w:sz w:val="20"/>
        </w:rPr>
        <w:t xml:space="preserve"> RU 243120002013001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17 июля 2013 г. </w:t>
      </w:r>
      <w:r w:rsidR="00EB14B0">
        <w:rPr>
          <w:rFonts w:ascii="Arial" w:hAnsi="Arial" w:cs="Arial"/>
          <w:sz w:val="20"/>
        </w:rPr>
        <w:t>№</w:t>
      </w:r>
      <w:r w:rsidRPr="00EB14B0">
        <w:rPr>
          <w:rFonts w:ascii="Arial" w:hAnsi="Arial" w:cs="Arial"/>
          <w:sz w:val="20"/>
        </w:rPr>
        <w:t xml:space="preserve"> RU 243120002013002</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26 ноября 2013 г. </w:t>
      </w:r>
      <w:r w:rsidR="00EB14B0">
        <w:rPr>
          <w:rFonts w:ascii="Arial" w:hAnsi="Arial" w:cs="Arial"/>
          <w:sz w:val="20"/>
        </w:rPr>
        <w:t>№</w:t>
      </w:r>
      <w:r w:rsidRPr="00EB14B0">
        <w:rPr>
          <w:rFonts w:ascii="Arial" w:hAnsi="Arial" w:cs="Arial"/>
          <w:sz w:val="20"/>
        </w:rPr>
        <w:t xml:space="preserve"> RU 243120002013003</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11 марта 2014 г. </w:t>
      </w:r>
      <w:r w:rsidR="00EB14B0">
        <w:rPr>
          <w:rFonts w:ascii="Arial" w:hAnsi="Arial" w:cs="Arial"/>
          <w:sz w:val="20"/>
        </w:rPr>
        <w:t>№</w:t>
      </w:r>
      <w:r w:rsidRPr="00EB14B0">
        <w:rPr>
          <w:rFonts w:ascii="Arial" w:hAnsi="Arial" w:cs="Arial"/>
          <w:sz w:val="20"/>
        </w:rPr>
        <w:t xml:space="preserve"> RU 243120002014001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14 июля 2014 г. </w:t>
      </w:r>
      <w:r w:rsidR="00EB14B0">
        <w:rPr>
          <w:rFonts w:ascii="Arial" w:hAnsi="Arial" w:cs="Arial"/>
          <w:sz w:val="20"/>
        </w:rPr>
        <w:t>№</w:t>
      </w:r>
      <w:r w:rsidRPr="00EB14B0">
        <w:rPr>
          <w:rFonts w:ascii="Arial" w:hAnsi="Arial" w:cs="Arial"/>
          <w:sz w:val="20"/>
        </w:rPr>
        <w:t xml:space="preserve"> RU 243120002014002</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2 декабря 2014 г. </w:t>
      </w:r>
      <w:r w:rsidR="00EB14B0">
        <w:rPr>
          <w:rFonts w:ascii="Arial" w:hAnsi="Arial" w:cs="Arial"/>
          <w:sz w:val="20"/>
        </w:rPr>
        <w:t>№</w:t>
      </w:r>
      <w:r w:rsidRPr="00EB14B0">
        <w:rPr>
          <w:rFonts w:ascii="Arial" w:hAnsi="Arial" w:cs="Arial"/>
          <w:sz w:val="20"/>
        </w:rPr>
        <w:t xml:space="preserve"> RU 243120002014003</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14 апреля 2015 г. </w:t>
      </w:r>
      <w:r w:rsidR="00EB14B0">
        <w:rPr>
          <w:rFonts w:ascii="Arial" w:hAnsi="Arial" w:cs="Arial"/>
          <w:sz w:val="20"/>
        </w:rPr>
        <w:t>№</w:t>
      </w:r>
      <w:r w:rsidRPr="00EB14B0">
        <w:rPr>
          <w:rFonts w:ascii="Arial" w:hAnsi="Arial" w:cs="Arial"/>
          <w:sz w:val="20"/>
        </w:rPr>
        <w:t xml:space="preserve"> RU 243120002015001</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rPr>
          <w:rFonts w:ascii="Arial" w:hAnsi="Arial" w:cs="Arial"/>
          <w:sz w:val="20"/>
        </w:rPr>
      </w:pPr>
      <w:r w:rsidRPr="00EB14B0">
        <w:rPr>
          <w:rFonts w:ascii="Arial" w:hAnsi="Arial" w:cs="Arial"/>
          <w:sz w:val="20"/>
        </w:rPr>
        <w:t xml:space="preserve">Зарегистрировано в Управлении Министерства юстиции Российской Федерации по Красноярскому краю 29 июня 2015 г. </w:t>
      </w:r>
      <w:r w:rsidR="00EB14B0">
        <w:rPr>
          <w:rFonts w:ascii="Arial" w:hAnsi="Arial" w:cs="Arial"/>
          <w:sz w:val="20"/>
        </w:rPr>
        <w:t>№</w:t>
      </w:r>
      <w:r w:rsidRPr="00EB14B0">
        <w:rPr>
          <w:rFonts w:ascii="Arial" w:hAnsi="Arial" w:cs="Arial"/>
          <w:sz w:val="20"/>
        </w:rPr>
        <w:t xml:space="preserve"> RU 243120002015002</w:t>
      </w:r>
    </w:p>
    <w:p w:rsidR="009B63D4" w:rsidRPr="00EB14B0" w:rsidRDefault="009B63D4" w:rsidP="00EB14B0">
      <w:pPr>
        <w:pStyle w:val="ConsPlusNormal"/>
        <w:pBdr>
          <w:top w:val="single" w:sz="6" w:space="0" w:color="auto"/>
        </w:pBdr>
        <w:jc w:val="both"/>
        <w:rPr>
          <w:rFonts w:ascii="Arial" w:hAnsi="Arial" w:cs="Arial"/>
          <w:sz w:val="20"/>
        </w:rPr>
      </w:pPr>
    </w:p>
    <w:p w:rsidR="009B63D4" w:rsidRPr="00EB14B0" w:rsidRDefault="009B63D4" w:rsidP="00EB14B0">
      <w:pPr>
        <w:pStyle w:val="ConsPlusNormal"/>
        <w:jc w:val="both"/>
        <w:rPr>
          <w:rFonts w:ascii="Arial" w:hAnsi="Arial" w:cs="Arial"/>
          <w:sz w:val="20"/>
        </w:rPr>
      </w:pPr>
    </w:p>
    <w:p w:rsidR="009B63D4" w:rsidRPr="00EB14B0" w:rsidRDefault="009B63D4" w:rsidP="00EB14B0">
      <w:pPr>
        <w:pStyle w:val="ConsPlusTitle"/>
        <w:jc w:val="center"/>
        <w:rPr>
          <w:rFonts w:ascii="Arial" w:hAnsi="Arial" w:cs="Arial"/>
          <w:sz w:val="20"/>
        </w:rPr>
      </w:pPr>
      <w:r w:rsidRPr="00EB14B0">
        <w:rPr>
          <w:rFonts w:ascii="Arial" w:hAnsi="Arial" w:cs="Arial"/>
          <w:sz w:val="20"/>
        </w:rPr>
        <w:t>УСТАВ</w:t>
      </w:r>
    </w:p>
    <w:p w:rsidR="009B63D4" w:rsidRPr="00EB14B0" w:rsidRDefault="009B63D4" w:rsidP="00EB14B0">
      <w:pPr>
        <w:pStyle w:val="ConsPlusTitle"/>
        <w:jc w:val="center"/>
        <w:rPr>
          <w:rFonts w:ascii="Arial" w:hAnsi="Arial" w:cs="Arial"/>
          <w:sz w:val="20"/>
        </w:rPr>
      </w:pPr>
      <w:r w:rsidRPr="00EB14B0">
        <w:rPr>
          <w:rFonts w:ascii="Arial" w:hAnsi="Arial" w:cs="Arial"/>
          <w:sz w:val="20"/>
        </w:rPr>
        <w:t>МУНИЦИПАЛЬНОГО ОБРАЗОВАНИЯ ГОРОД НОРИЛЬСК</w:t>
      </w:r>
    </w:p>
    <w:p w:rsidR="009B63D4" w:rsidRPr="00EB14B0" w:rsidRDefault="009B63D4" w:rsidP="00EB14B0">
      <w:pPr>
        <w:spacing w:after="0" w:line="240" w:lineRule="auto"/>
        <w:rPr>
          <w:rFonts w:ascii="Arial" w:hAnsi="Arial" w:cs="Arial"/>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14B0" w:rsidRPr="00EB14B0">
        <w:trPr>
          <w:jc w:val="center"/>
        </w:trPr>
        <w:tc>
          <w:tcPr>
            <w:tcW w:w="9294" w:type="dxa"/>
            <w:tcBorders>
              <w:top w:val="nil"/>
              <w:left w:val="single" w:sz="24" w:space="0" w:color="CED3F1"/>
              <w:bottom w:val="nil"/>
              <w:right w:val="single" w:sz="24" w:space="0" w:color="F4F3F8"/>
            </w:tcBorders>
            <w:shd w:val="clear" w:color="auto" w:fill="F4F3F8"/>
          </w:tcPr>
          <w:p w:rsidR="009B63D4" w:rsidRPr="00EB14B0" w:rsidRDefault="009B63D4" w:rsidP="00EB14B0">
            <w:pPr>
              <w:pStyle w:val="ConsPlusNormal"/>
              <w:jc w:val="center"/>
              <w:rPr>
                <w:rFonts w:ascii="Arial" w:hAnsi="Arial" w:cs="Arial"/>
                <w:sz w:val="20"/>
              </w:rPr>
            </w:pPr>
            <w:r w:rsidRPr="00EB14B0">
              <w:rPr>
                <w:rFonts w:ascii="Arial" w:hAnsi="Arial" w:cs="Arial"/>
                <w:sz w:val="20"/>
              </w:rPr>
              <w:t>Список изменяющих документов</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(в ред. Решений Городского Совета единого муниципального образования</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"город Норильск" Красноярского края от 29.06.2000 </w:t>
            </w:r>
            <w:r w:rsidR="00EB14B0">
              <w:rPr>
                <w:rFonts w:ascii="Arial" w:hAnsi="Arial" w:cs="Arial"/>
                <w:sz w:val="20"/>
              </w:rPr>
              <w:t>№</w:t>
            </w:r>
            <w:r w:rsidRPr="00EB14B0">
              <w:rPr>
                <w:rFonts w:ascii="Arial" w:hAnsi="Arial" w:cs="Arial"/>
                <w:sz w:val="20"/>
              </w:rPr>
              <w:t xml:space="preserve"> 518,</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26.10.2000 </w:t>
            </w:r>
            <w:r w:rsidR="00EB14B0">
              <w:rPr>
                <w:rFonts w:ascii="Arial" w:hAnsi="Arial" w:cs="Arial"/>
                <w:sz w:val="20"/>
              </w:rPr>
              <w:t>№</w:t>
            </w:r>
            <w:r w:rsidRPr="00EB14B0">
              <w:rPr>
                <w:rFonts w:ascii="Arial" w:hAnsi="Arial" w:cs="Arial"/>
                <w:sz w:val="20"/>
              </w:rPr>
              <w:t xml:space="preserve"> 621, от 16.04.2001 </w:t>
            </w:r>
            <w:r w:rsidR="00EB14B0">
              <w:rPr>
                <w:rFonts w:ascii="Arial" w:hAnsi="Arial" w:cs="Arial"/>
                <w:sz w:val="20"/>
              </w:rPr>
              <w:t>№</w:t>
            </w:r>
            <w:r w:rsidRPr="00EB14B0">
              <w:rPr>
                <w:rFonts w:ascii="Arial" w:hAnsi="Arial" w:cs="Arial"/>
                <w:sz w:val="20"/>
              </w:rPr>
              <w:t xml:space="preserve"> 703, от 01.06.2001 </w:t>
            </w:r>
            <w:r w:rsidR="00EB14B0">
              <w:rPr>
                <w:rFonts w:ascii="Arial" w:hAnsi="Arial" w:cs="Arial"/>
                <w:sz w:val="20"/>
              </w:rPr>
              <w:t>№</w:t>
            </w:r>
            <w:r w:rsidRPr="00EB14B0">
              <w:rPr>
                <w:rFonts w:ascii="Arial" w:hAnsi="Arial" w:cs="Arial"/>
                <w:sz w:val="20"/>
              </w:rPr>
              <w:t xml:space="preserve"> 3-52,</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09.11.2001 </w:t>
            </w:r>
            <w:r w:rsidR="00EB14B0">
              <w:rPr>
                <w:rFonts w:ascii="Arial" w:hAnsi="Arial" w:cs="Arial"/>
                <w:sz w:val="20"/>
              </w:rPr>
              <w:t>№</w:t>
            </w:r>
            <w:r w:rsidRPr="00EB14B0">
              <w:rPr>
                <w:rFonts w:ascii="Arial" w:hAnsi="Arial" w:cs="Arial"/>
                <w:sz w:val="20"/>
              </w:rPr>
              <w:t xml:space="preserve"> 8-131, от 09.11.2001 </w:t>
            </w:r>
            <w:r w:rsidR="00EB14B0">
              <w:rPr>
                <w:rFonts w:ascii="Arial" w:hAnsi="Arial" w:cs="Arial"/>
                <w:sz w:val="20"/>
              </w:rPr>
              <w:t>№</w:t>
            </w:r>
            <w:r w:rsidRPr="00EB14B0">
              <w:rPr>
                <w:rFonts w:ascii="Arial" w:hAnsi="Arial" w:cs="Arial"/>
                <w:sz w:val="20"/>
              </w:rPr>
              <w:t xml:space="preserve"> 8-132, от 25.09.2002 </w:t>
            </w:r>
            <w:r w:rsidR="00EB14B0">
              <w:rPr>
                <w:rFonts w:ascii="Arial" w:hAnsi="Arial" w:cs="Arial"/>
                <w:sz w:val="20"/>
              </w:rPr>
              <w:t>№</w:t>
            </w:r>
            <w:r w:rsidRPr="00EB14B0">
              <w:rPr>
                <w:rFonts w:ascii="Arial" w:hAnsi="Arial" w:cs="Arial"/>
                <w:sz w:val="20"/>
              </w:rPr>
              <w:t xml:space="preserve"> 22-297,</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22.10.2002 </w:t>
            </w:r>
            <w:r w:rsidR="00EB14B0">
              <w:rPr>
                <w:rFonts w:ascii="Arial" w:hAnsi="Arial" w:cs="Arial"/>
                <w:sz w:val="20"/>
              </w:rPr>
              <w:t>№</w:t>
            </w:r>
            <w:r w:rsidRPr="00EB14B0">
              <w:rPr>
                <w:rFonts w:ascii="Arial" w:hAnsi="Arial" w:cs="Arial"/>
                <w:sz w:val="20"/>
              </w:rPr>
              <w:t xml:space="preserve"> 25-308, от 27.03.2003 </w:t>
            </w:r>
            <w:r w:rsidR="00EB14B0">
              <w:rPr>
                <w:rFonts w:ascii="Arial" w:hAnsi="Arial" w:cs="Arial"/>
                <w:sz w:val="20"/>
              </w:rPr>
              <w:t>№</w:t>
            </w:r>
            <w:r w:rsidRPr="00EB14B0">
              <w:rPr>
                <w:rFonts w:ascii="Arial" w:hAnsi="Arial" w:cs="Arial"/>
                <w:sz w:val="20"/>
              </w:rPr>
              <w:t xml:space="preserve"> 32-379, от 04.06.2003 </w:t>
            </w:r>
            <w:r w:rsidR="00EB14B0">
              <w:rPr>
                <w:rFonts w:ascii="Arial" w:hAnsi="Arial" w:cs="Arial"/>
                <w:sz w:val="20"/>
              </w:rPr>
              <w:t>№</w:t>
            </w:r>
            <w:r w:rsidRPr="00EB14B0">
              <w:rPr>
                <w:rFonts w:ascii="Arial" w:hAnsi="Arial" w:cs="Arial"/>
                <w:sz w:val="20"/>
              </w:rPr>
              <w:t xml:space="preserve"> 35-411,</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21.10.2003 </w:t>
            </w:r>
            <w:r w:rsidR="00EB14B0">
              <w:rPr>
                <w:rFonts w:ascii="Arial" w:hAnsi="Arial" w:cs="Arial"/>
                <w:sz w:val="20"/>
              </w:rPr>
              <w:t>№</w:t>
            </w:r>
            <w:r w:rsidRPr="00EB14B0">
              <w:rPr>
                <w:rFonts w:ascii="Arial" w:hAnsi="Arial" w:cs="Arial"/>
                <w:sz w:val="20"/>
              </w:rPr>
              <w:t xml:space="preserve"> 38-448, от 30.10.2003 </w:t>
            </w:r>
            <w:r w:rsidR="00EB14B0">
              <w:rPr>
                <w:rFonts w:ascii="Arial" w:hAnsi="Arial" w:cs="Arial"/>
                <w:sz w:val="20"/>
              </w:rPr>
              <w:t>№</w:t>
            </w:r>
            <w:r w:rsidRPr="00EB14B0">
              <w:rPr>
                <w:rFonts w:ascii="Arial" w:hAnsi="Arial" w:cs="Arial"/>
                <w:sz w:val="20"/>
              </w:rPr>
              <w:t xml:space="preserve"> 39-461, от 18.02.2004 </w:t>
            </w:r>
            <w:r w:rsidR="00EB14B0">
              <w:rPr>
                <w:rFonts w:ascii="Arial" w:hAnsi="Arial" w:cs="Arial"/>
                <w:sz w:val="20"/>
              </w:rPr>
              <w:t>№</w:t>
            </w:r>
            <w:r w:rsidRPr="00EB14B0">
              <w:rPr>
                <w:rFonts w:ascii="Arial" w:hAnsi="Arial" w:cs="Arial"/>
                <w:sz w:val="20"/>
              </w:rPr>
              <w:t xml:space="preserve"> 45-503,</w:t>
            </w:r>
          </w:p>
          <w:p w:rsidR="009B63D4" w:rsidRPr="00EB14B0" w:rsidRDefault="009B63D4" w:rsidP="00EB14B0">
            <w:pPr>
              <w:pStyle w:val="ConsPlusNormal"/>
              <w:jc w:val="center"/>
              <w:rPr>
                <w:rFonts w:ascii="Arial" w:hAnsi="Arial" w:cs="Arial"/>
                <w:sz w:val="20"/>
              </w:rPr>
            </w:pPr>
            <w:r w:rsidRPr="00EB14B0">
              <w:rPr>
                <w:rFonts w:ascii="Arial" w:hAnsi="Arial" w:cs="Arial"/>
                <w:sz w:val="20"/>
              </w:rPr>
              <w:t>Решений Городского Совета МО город Норильск Красноярского края</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25.01.2005 </w:t>
            </w:r>
            <w:r w:rsidR="00EB14B0">
              <w:rPr>
                <w:rFonts w:ascii="Arial" w:hAnsi="Arial" w:cs="Arial"/>
                <w:sz w:val="20"/>
              </w:rPr>
              <w:t>№</w:t>
            </w:r>
            <w:r w:rsidRPr="00EB14B0">
              <w:rPr>
                <w:rFonts w:ascii="Arial" w:hAnsi="Arial" w:cs="Arial"/>
                <w:sz w:val="20"/>
              </w:rPr>
              <w:t xml:space="preserve"> 53-708, от 07.06.2005 </w:t>
            </w:r>
            <w:r w:rsidR="00EB14B0">
              <w:rPr>
                <w:rFonts w:ascii="Arial" w:hAnsi="Arial" w:cs="Arial"/>
                <w:sz w:val="20"/>
              </w:rPr>
              <w:t>№</w:t>
            </w:r>
            <w:r w:rsidRPr="00EB14B0">
              <w:rPr>
                <w:rFonts w:ascii="Arial" w:hAnsi="Arial" w:cs="Arial"/>
                <w:sz w:val="20"/>
              </w:rPr>
              <w:t xml:space="preserve"> 56-752,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27.02.2007 </w:t>
            </w:r>
            <w:r w:rsidR="00EB14B0">
              <w:rPr>
                <w:rFonts w:ascii="Arial" w:hAnsi="Arial" w:cs="Arial"/>
                <w:sz w:val="20"/>
              </w:rPr>
              <w:t>№</w:t>
            </w:r>
            <w:r w:rsidRPr="00EB14B0">
              <w:rPr>
                <w:rFonts w:ascii="Arial" w:hAnsi="Arial" w:cs="Arial"/>
                <w:sz w:val="20"/>
              </w:rPr>
              <w:t xml:space="preserve"> 66-1004,</w:t>
            </w:r>
          </w:p>
          <w:p w:rsidR="009B63D4" w:rsidRPr="00EB14B0" w:rsidRDefault="009B63D4" w:rsidP="00EB14B0">
            <w:pPr>
              <w:pStyle w:val="ConsPlusNormal"/>
              <w:jc w:val="center"/>
              <w:rPr>
                <w:rFonts w:ascii="Arial" w:hAnsi="Arial" w:cs="Arial"/>
                <w:sz w:val="20"/>
              </w:rPr>
            </w:pPr>
            <w:r w:rsidRPr="00EB14B0">
              <w:rPr>
                <w:rFonts w:ascii="Arial" w:hAnsi="Arial" w:cs="Arial"/>
                <w:sz w:val="20"/>
              </w:rPr>
              <w:t>Решений Норильского городского Совета депутатов Красноярского края</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29.05.2007 </w:t>
            </w:r>
            <w:r w:rsidR="00EB14B0">
              <w:rPr>
                <w:rFonts w:ascii="Arial" w:hAnsi="Arial" w:cs="Arial"/>
                <w:sz w:val="20"/>
              </w:rPr>
              <w:t>№</w:t>
            </w:r>
            <w:r w:rsidRPr="00EB14B0">
              <w:rPr>
                <w:rFonts w:ascii="Arial" w:hAnsi="Arial" w:cs="Arial"/>
                <w:sz w:val="20"/>
              </w:rPr>
              <w:t xml:space="preserve"> 3-36, от 17.12.2007 </w:t>
            </w:r>
            <w:r w:rsidR="00EB14B0">
              <w:rPr>
                <w:rFonts w:ascii="Arial" w:hAnsi="Arial" w:cs="Arial"/>
                <w:sz w:val="20"/>
              </w:rPr>
              <w:t>№</w:t>
            </w:r>
            <w:r w:rsidRPr="00EB14B0">
              <w:rPr>
                <w:rFonts w:ascii="Arial" w:hAnsi="Arial" w:cs="Arial"/>
                <w:sz w:val="20"/>
              </w:rPr>
              <w:t xml:space="preserve"> 7-130,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08.04.2008 </w:t>
            </w:r>
            <w:r w:rsidR="00EB14B0">
              <w:rPr>
                <w:rFonts w:ascii="Arial" w:hAnsi="Arial" w:cs="Arial"/>
                <w:sz w:val="20"/>
              </w:rPr>
              <w:t>№</w:t>
            </w:r>
            <w:r w:rsidRPr="00EB14B0">
              <w:rPr>
                <w:rFonts w:ascii="Arial" w:hAnsi="Arial" w:cs="Arial"/>
                <w:sz w:val="20"/>
              </w:rPr>
              <w:t xml:space="preserve"> 10-173, от 21.10.2008 </w:t>
            </w:r>
            <w:r w:rsidR="00EB14B0">
              <w:rPr>
                <w:rFonts w:ascii="Arial" w:hAnsi="Arial" w:cs="Arial"/>
                <w:sz w:val="20"/>
              </w:rPr>
              <w:t>№</w:t>
            </w:r>
            <w:r w:rsidRPr="00EB14B0">
              <w:rPr>
                <w:rFonts w:ascii="Arial" w:hAnsi="Arial" w:cs="Arial"/>
                <w:sz w:val="20"/>
              </w:rPr>
              <w:t xml:space="preserve"> 14-320,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16.02.2010 </w:t>
            </w:r>
            <w:r w:rsidR="00EB14B0">
              <w:rPr>
                <w:rFonts w:ascii="Arial" w:hAnsi="Arial" w:cs="Arial"/>
                <w:sz w:val="20"/>
              </w:rPr>
              <w:t>№</w:t>
            </w:r>
            <w:r w:rsidRPr="00EB14B0">
              <w:rPr>
                <w:rFonts w:ascii="Arial" w:hAnsi="Arial" w:cs="Arial"/>
                <w:sz w:val="20"/>
              </w:rPr>
              <w:t xml:space="preserve"> 24-575, от 21.09.2010 </w:t>
            </w:r>
            <w:r w:rsidR="00EB14B0">
              <w:rPr>
                <w:rFonts w:ascii="Arial" w:hAnsi="Arial" w:cs="Arial"/>
                <w:sz w:val="20"/>
              </w:rPr>
              <w:t>№</w:t>
            </w:r>
            <w:r w:rsidRPr="00EB14B0">
              <w:rPr>
                <w:rFonts w:ascii="Arial" w:hAnsi="Arial" w:cs="Arial"/>
                <w:sz w:val="20"/>
              </w:rPr>
              <w:t xml:space="preserve"> 28-671, от 02.11.2010 </w:t>
            </w:r>
            <w:r w:rsidR="00EB14B0">
              <w:rPr>
                <w:rFonts w:ascii="Arial" w:hAnsi="Arial" w:cs="Arial"/>
                <w:sz w:val="20"/>
              </w:rPr>
              <w:t>№</w:t>
            </w:r>
            <w:r w:rsidRPr="00EB14B0">
              <w:rPr>
                <w:rFonts w:ascii="Arial" w:hAnsi="Arial" w:cs="Arial"/>
                <w:sz w:val="20"/>
              </w:rPr>
              <w:t xml:space="preserve"> 29-706,</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17.05.2011 </w:t>
            </w:r>
            <w:r w:rsidR="00EB14B0">
              <w:rPr>
                <w:rFonts w:ascii="Arial" w:hAnsi="Arial" w:cs="Arial"/>
                <w:sz w:val="20"/>
              </w:rPr>
              <w:t>№</w:t>
            </w:r>
            <w:r w:rsidRPr="00EB14B0">
              <w:rPr>
                <w:rFonts w:ascii="Arial" w:hAnsi="Arial" w:cs="Arial"/>
                <w:sz w:val="20"/>
              </w:rPr>
              <w:t xml:space="preserve"> 33-785, от 08.11.2011 </w:t>
            </w:r>
            <w:r w:rsidR="00EB14B0">
              <w:rPr>
                <w:rFonts w:ascii="Arial" w:hAnsi="Arial" w:cs="Arial"/>
                <w:sz w:val="20"/>
              </w:rPr>
              <w:t>№</w:t>
            </w:r>
            <w:r w:rsidRPr="00EB14B0">
              <w:rPr>
                <w:rFonts w:ascii="Arial" w:hAnsi="Arial" w:cs="Arial"/>
                <w:sz w:val="20"/>
              </w:rPr>
              <w:t xml:space="preserve"> 36-877,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25.09.2012 </w:t>
            </w:r>
            <w:r w:rsidR="00EB14B0">
              <w:rPr>
                <w:rFonts w:ascii="Arial" w:hAnsi="Arial" w:cs="Arial"/>
                <w:sz w:val="20"/>
              </w:rPr>
              <w:t>№</w:t>
            </w:r>
            <w:r w:rsidRPr="00EB14B0">
              <w:rPr>
                <w:rFonts w:ascii="Arial" w:hAnsi="Arial" w:cs="Arial"/>
                <w:sz w:val="20"/>
              </w:rPr>
              <w:t xml:space="preserve"> 5/4-79, от 05.02.2013 </w:t>
            </w:r>
            <w:r w:rsidR="00EB14B0">
              <w:rPr>
                <w:rFonts w:ascii="Arial" w:hAnsi="Arial" w:cs="Arial"/>
                <w:sz w:val="20"/>
              </w:rPr>
              <w:t>№</w:t>
            </w:r>
            <w:r w:rsidRPr="00EB14B0">
              <w:rPr>
                <w:rFonts w:ascii="Arial" w:hAnsi="Arial" w:cs="Arial"/>
                <w:sz w:val="20"/>
              </w:rPr>
              <w:t xml:space="preserve"> 8/4-149, от 25.06.2013 </w:t>
            </w:r>
            <w:r w:rsidR="00EB14B0">
              <w:rPr>
                <w:rFonts w:ascii="Arial" w:hAnsi="Arial" w:cs="Arial"/>
                <w:sz w:val="20"/>
              </w:rPr>
              <w:t>№</w:t>
            </w:r>
            <w:r w:rsidRPr="00EB14B0">
              <w:rPr>
                <w:rFonts w:ascii="Arial" w:hAnsi="Arial" w:cs="Arial"/>
                <w:sz w:val="20"/>
              </w:rPr>
              <w:t xml:space="preserve"> 11/4-207,</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12.11.2013 </w:t>
            </w:r>
            <w:r w:rsidR="00EB14B0">
              <w:rPr>
                <w:rFonts w:ascii="Arial" w:hAnsi="Arial" w:cs="Arial"/>
                <w:sz w:val="20"/>
              </w:rPr>
              <w:t>№</w:t>
            </w:r>
            <w:r w:rsidRPr="00EB14B0">
              <w:rPr>
                <w:rFonts w:ascii="Arial" w:hAnsi="Arial" w:cs="Arial"/>
                <w:sz w:val="20"/>
              </w:rPr>
              <w:t xml:space="preserve"> 13/4-256,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24.06.2014 </w:t>
            </w:r>
            <w:r w:rsidR="00EB14B0">
              <w:rPr>
                <w:rFonts w:ascii="Arial" w:hAnsi="Arial" w:cs="Arial"/>
                <w:sz w:val="20"/>
              </w:rPr>
              <w:t>№</w:t>
            </w:r>
            <w:r w:rsidRPr="00EB14B0">
              <w:rPr>
                <w:rFonts w:ascii="Arial" w:hAnsi="Arial" w:cs="Arial"/>
                <w:sz w:val="20"/>
              </w:rPr>
              <w:t xml:space="preserve"> 18/4-378,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31.03.2015 </w:t>
            </w:r>
            <w:r w:rsidR="00EB14B0">
              <w:rPr>
                <w:rFonts w:ascii="Arial" w:hAnsi="Arial" w:cs="Arial"/>
                <w:sz w:val="20"/>
              </w:rPr>
              <w:t>№</w:t>
            </w:r>
            <w:r w:rsidRPr="00EB14B0">
              <w:rPr>
                <w:rFonts w:ascii="Arial" w:hAnsi="Arial" w:cs="Arial"/>
                <w:sz w:val="20"/>
              </w:rPr>
              <w:t xml:space="preserve"> 23/4-478,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jc w:val="center"/>
              <w:rPr>
                <w:rFonts w:ascii="Arial" w:hAnsi="Arial" w:cs="Arial"/>
                <w:sz w:val="20"/>
              </w:rPr>
            </w:pPr>
            <w:r w:rsidRPr="00EB14B0">
              <w:rPr>
                <w:rFonts w:ascii="Arial" w:hAnsi="Arial" w:cs="Arial"/>
                <w:sz w:val="20"/>
              </w:rPr>
              <w:lastRenderedPageBreak/>
              <w:t xml:space="preserve">от 24.11.2015 </w:t>
            </w:r>
            <w:r w:rsidR="00EB14B0">
              <w:rPr>
                <w:rFonts w:ascii="Arial" w:hAnsi="Arial" w:cs="Arial"/>
                <w:sz w:val="20"/>
              </w:rPr>
              <w:t>№</w:t>
            </w:r>
            <w:r w:rsidRPr="00EB14B0">
              <w:rPr>
                <w:rFonts w:ascii="Arial" w:hAnsi="Arial" w:cs="Arial"/>
                <w:sz w:val="20"/>
              </w:rPr>
              <w:t xml:space="preserve"> 27/4-595, от 16.02.2016 </w:t>
            </w:r>
            <w:r w:rsidR="00EB14B0">
              <w:rPr>
                <w:rFonts w:ascii="Arial" w:hAnsi="Arial" w:cs="Arial"/>
                <w:sz w:val="20"/>
              </w:rPr>
              <w:t>№</w:t>
            </w:r>
            <w:r w:rsidRPr="00EB14B0">
              <w:rPr>
                <w:rFonts w:ascii="Arial" w:hAnsi="Arial" w:cs="Arial"/>
                <w:sz w:val="20"/>
              </w:rPr>
              <w:t xml:space="preserve"> 29/4-638,</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27.09.2016 </w:t>
            </w:r>
            <w:r w:rsidR="00EB14B0">
              <w:rPr>
                <w:rFonts w:ascii="Arial" w:hAnsi="Arial" w:cs="Arial"/>
                <w:sz w:val="20"/>
              </w:rPr>
              <w:t>№</w:t>
            </w:r>
            <w:r w:rsidRPr="00EB14B0">
              <w:rPr>
                <w:rFonts w:ascii="Arial" w:hAnsi="Arial" w:cs="Arial"/>
                <w:sz w:val="20"/>
              </w:rPr>
              <w:t xml:space="preserve"> 33/4-721, от 18.04.2017 </w:t>
            </w:r>
            <w:r w:rsidR="00EB14B0">
              <w:rPr>
                <w:rFonts w:ascii="Arial" w:hAnsi="Arial" w:cs="Arial"/>
                <w:sz w:val="20"/>
              </w:rPr>
              <w:t>№</w:t>
            </w:r>
            <w:r w:rsidRPr="00EB14B0">
              <w:rPr>
                <w:rFonts w:ascii="Arial" w:hAnsi="Arial" w:cs="Arial"/>
                <w:sz w:val="20"/>
              </w:rPr>
              <w:t xml:space="preserve"> 37/4-815,</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20.06.2017 </w:t>
            </w:r>
            <w:r w:rsidR="00EB14B0">
              <w:rPr>
                <w:rFonts w:ascii="Arial" w:hAnsi="Arial" w:cs="Arial"/>
                <w:sz w:val="20"/>
              </w:rPr>
              <w:t>№</w:t>
            </w:r>
            <w:r w:rsidRPr="00EB14B0">
              <w:rPr>
                <w:rFonts w:ascii="Arial" w:hAnsi="Arial" w:cs="Arial"/>
                <w:sz w:val="20"/>
              </w:rPr>
              <w:t xml:space="preserve"> 38/4-836, от 15.08.2017 </w:t>
            </w:r>
            <w:r w:rsidR="00EB14B0">
              <w:rPr>
                <w:rFonts w:ascii="Arial" w:hAnsi="Arial" w:cs="Arial"/>
                <w:sz w:val="20"/>
              </w:rPr>
              <w:t>№</w:t>
            </w:r>
            <w:r w:rsidRPr="00EB14B0">
              <w:rPr>
                <w:rFonts w:ascii="Arial" w:hAnsi="Arial" w:cs="Arial"/>
                <w:sz w:val="20"/>
              </w:rPr>
              <w:t xml:space="preserve"> 39/4-854,</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от 24.10.2017 </w:t>
            </w:r>
            <w:r w:rsidR="00EB14B0">
              <w:rPr>
                <w:rFonts w:ascii="Arial" w:hAnsi="Arial" w:cs="Arial"/>
                <w:sz w:val="20"/>
              </w:rPr>
              <w:t>№</w:t>
            </w:r>
            <w:r w:rsidRPr="00EB14B0">
              <w:rPr>
                <w:rFonts w:ascii="Arial" w:hAnsi="Arial" w:cs="Arial"/>
                <w:sz w:val="20"/>
              </w:rPr>
              <w:t xml:space="preserve"> 2/5-22)</w:t>
            </w:r>
          </w:p>
        </w:tc>
      </w:tr>
    </w:tbl>
    <w:p w:rsidR="009B63D4" w:rsidRPr="00EB14B0" w:rsidRDefault="009B63D4" w:rsidP="00EB14B0">
      <w:pPr>
        <w:pStyle w:val="ConsPlusNormal"/>
        <w:jc w:val="center"/>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Устав муниципального образования город Норильск в соответствии с Конституцией Российской Федерации, законами Российской Федерации, Уставом и законами Красноярского края, определяет цели, принципы и основы местного самоуправления в осуществлении народовластия,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город Норильск.</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Устав муниципального образования город Норильск регламентирует организацию и деятельность органов местного самоуправления, должностных лиц местного самоуправления муниципального образования город Норильск, а также регулирует экономические, имущественные, земельные и другие отношения на территории муниципального образования город Норильск.</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1. ОБЩИЕ ПОЛОЖЕНИЯ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 Статус муниципального образования город Норильск</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Муниципальное образование город Норильск - это город Норильск с городским поселком Снежногорск (далее - город Норильск), в границах которого осуществляется местное самоуправление, имеется муниципальная собственность, местный бюджет, выборные органы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 Муниципальное образование город Норильск наделено статусом городского округа в соответствии с Законом Красноярского края от 10.12.2004 </w:t>
      </w:r>
      <w:r w:rsidR="00EB14B0">
        <w:rPr>
          <w:rFonts w:ascii="Arial" w:hAnsi="Arial" w:cs="Arial"/>
          <w:sz w:val="20"/>
        </w:rPr>
        <w:t>№</w:t>
      </w:r>
      <w:r w:rsidRPr="00EB14B0">
        <w:rPr>
          <w:rFonts w:ascii="Arial" w:hAnsi="Arial" w:cs="Arial"/>
          <w:sz w:val="20"/>
        </w:rPr>
        <w:t xml:space="preserve"> 12-2697 "О наделении муниципального образования город Норильск статусом городского округа".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25.09.2012 </w:t>
      </w:r>
      <w:r w:rsidR="00EB14B0">
        <w:rPr>
          <w:rFonts w:ascii="Arial" w:hAnsi="Arial" w:cs="Arial"/>
          <w:sz w:val="20"/>
        </w:rPr>
        <w:t>№</w:t>
      </w:r>
      <w:r w:rsidRPr="00EB14B0">
        <w:rPr>
          <w:rFonts w:ascii="Arial" w:hAnsi="Arial" w:cs="Arial"/>
          <w:sz w:val="20"/>
        </w:rPr>
        <w:t xml:space="preserve"> 5/4-79)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Органы местного самоуправления города Норильска, действуя в интересах населения, в полном объеме осуществляют предусмотренные действующим законодательством и настоящим Уставом властные полномочия на территории муниципального образования, а также самостоятельно осуществляют отдельные государственные полномочия, переданные федеральными законами и законами Красноярского края.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 Символы муниципального образования город Норильск</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Муниципальное образование в соответствии с федеральным законодательством и геральдическими правилами имеет собственные официальные символы - герб и флаг, отражающие исторические, культурные, национальные и иные местные традиции.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Официальные символы подлежат государственной регистрации в порядке, установленном федеральным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Официальные символы и порядок использования официальных символов устанавливаются решением представительного органа муниципального образования город Норильск - Норильского городского Совета депутатов.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Городского совета МО город Норильск Красноярского края от 27.02.2007 </w:t>
      </w:r>
      <w:r w:rsidR="00EB14B0">
        <w:rPr>
          <w:rFonts w:ascii="Arial" w:hAnsi="Arial" w:cs="Arial"/>
          <w:sz w:val="20"/>
        </w:rPr>
        <w:t>№</w:t>
      </w:r>
      <w:r w:rsidRPr="00EB14B0">
        <w:rPr>
          <w:rFonts w:ascii="Arial" w:hAnsi="Arial" w:cs="Arial"/>
          <w:sz w:val="20"/>
        </w:rPr>
        <w:t xml:space="preserve"> 66-1004,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 Участие города в ассоциациях и союзах муниципальных образований</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 Норильск, в целях взаимодействия с другими муниципальными образованиями, выражения и защиты общих интересов муниципальных образований, вправе участвовать в Совете муниципальных образований Красноярского края, а также вправе участвовать в иных объединениях муниципальных образований.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Для совместного решения вопросов местного значения Городской Совет вправе принимать решения: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об учреждении межмуниципальных хозяйственных обществ;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 создании некоммерческих организаций в форме автономных некоммерческих организаций и фондов.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 Органы местного самоуправления муниципального образования город Норильск могут </w:t>
      </w:r>
      <w:r w:rsidRPr="00EB14B0">
        <w:rPr>
          <w:rFonts w:ascii="Arial" w:hAnsi="Arial" w:cs="Arial"/>
          <w:sz w:val="20"/>
        </w:rPr>
        <w:lastRenderedPageBreak/>
        <w:t>выступать соучредителями межмуниципального печатного средства массовой информации.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3 введен Решением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 Почетные звания и награды</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За большой вклад в экономическое, социальное и культурное развитие города Норильска жителям города и лицам, имеющим выдающиеся заслуги перед городом Норильском, могут присваиваться почетные звания, вручаться награды.</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Виды почетных званий и наград, порядок их присвоения и вручения устанавливаются положением, утверждаемым решением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 Праздник "День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В целях укрепления местных исторических традиций ежегодно отмечается День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Празднование Дня города приурочивается к празднованию Дня металлурга и отмечается в третье воскресенье июля.</w:t>
      </w:r>
    </w:p>
    <w:p w:rsidR="009B63D4" w:rsidRPr="00EB14B0" w:rsidRDefault="009B63D4" w:rsidP="00EB14B0">
      <w:pPr>
        <w:pStyle w:val="ConsPlusNormal"/>
        <w:jc w:val="center"/>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2. МЕСТНОЕ САМОУПРАВЛЕНИЕ В ГОРОДЕ НОРИЛЬСКЕ</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 Местное самоуправление</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Местное самоуправление в городе Норильске - форма осуществления населением своей власти, обеспечивающая в пределах, установленных Конституцией Российской Федерации, федеральными законами, законами Красноярского края, а также настоящим Уставом, самостоятельное и под свою ответственность решение населением города Норильска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 Основы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Территориальной основой местного самоуправления является территория муниципального образования, которую составляют земли города Норильска с прилегающей территорией и городского поселка Снежногорск.</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Организационной основой местного самоуправления является система форм непосредственного осуществления населением местного самоуправления и участия населения в осуществлении местного самоуправления - голосование на референдуме, голосование граждан, правотворческая инициатива, территориальное общественное самоуправление, публичные слушания, собрания, конференция граждан, опрос, обращения граждан в органы местного самоуправления, а также иные формы выражения гражданами своего мнения по предметам ведения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Правовую основу местного самоуправления составляют регулирующие его осуществление: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 Цели и принципы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Основными целями местного самоуправления в городе Норильске являются: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обеспечение условий для удовлетворения жизненных потребностей жителей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 создание для жителей условий справедливого использования экономических ресурсов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воспитания у каждого жителя чувства ответственности за самостоятельное участие в принятии решений по вопросам местного значения.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Местное самоуправление осуществляется на принципах: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законности;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соблюдения прав и свобод человека и гражданина;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подконтрольности органов местного самоуправления населению;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ответственности перед населением;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гласности деятельности органов местного самоуправления и учета общественного мнения;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сочетание интересов города с интересами Российской Федерации,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компетенционной обособленности представительного и исполнительного органов местного самоуправления и единства их при решении вопросов, находящихся в ведении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скоординированности действий органов местного самоуправления и органов территориального общественного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9. Права граждан на осуществление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Обладателем права на осуществление местного самоуправления в городе Норильске является его население в лице жителей города, обладающих избирательным правом, в соответствии с действующим законодательством Российской Федерации и Красноярского края.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25.09.2012 </w:t>
      </w:r>
      <w:r w:rsidR="00EB14B0">
        <w:rPr>
          <w:rFonts w:ascii="Arial" w:hAnsi="Arial" w:cs="Arial"/>
          <w:sz w:val="20"/>
        </w:rPr>
        <w:t>№</w:t>
      </w:r>
      <w:r w:rsidRPr="00EB14B0">
        <w:rPr>
          <w:rFonts w:ascii="Arial" w:hAnsi="Arial" w:cs="Arial"/>
          <w:sz w:val="20"/>
        </w:rPr>
        <w:t xml:space="preserve"> 5/4-79)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Граждане, составляющие население города,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 предусмотренных действующим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Иностранные граждане, постоянно или преимущественно проживающие на территории города Норильска,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Участвуя в осуществлении местного самоуправления в городе Норильске, граждане, составляющие его население, вправе в установленном порядке: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решать вопросы, отнесенные к ведению города, путем голосования на местных референдумах, муниципальных выборах, при решении других вопросов, предусмотренных действующим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участвовать в собраниях, конференциях граждан, публичных слушаниях;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избирать и быть избранными делегатами на конференции граждан, в выборные органы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состоять на муниципальной службе;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получать официальную информацию о положении дел в городе Норильске и о деятельности органов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обращаться в органы местного самоуправления и к их должностным лицам с заявлениями;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осуществлять правотворческую инициативу;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защищать, в том числе в судебном порядке, права на участие в местном самоуправлении;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осуществлять иные права, связанные с местным самоуправлением, предусмотренные федеральными законами и законами края, правовыми актами органов местного самоуправления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10. Вопросы местного значения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К вопросам местного значения города Норильска относятся: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составление и рассмотрение проекта бюджета города, утверждение и исполнение бюджета, осуществление контроля за его исполнением, составление и утверждение отчета об исполнении бюджета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 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установление, изменение и отмена местных налогов и сборов;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3) владение, пользование и распоряжение имуществом, находящимся в муниципальной собственности;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организация в границах города Норильска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25.09.2012 </w:t>
      </w:r>
      <w:r w:rsidR="00EB14B0">
        <w:rPr>
          <w:rFonts w:ascii="Arial" w:hAnsi="Arial" w:cs="Arial"/>
          <w:sz w:val="20"/>
        </w:rPr>
        <w:t>№</w:t>
      </w:r>
      <w:r w:rsidRPr="00EB14B0">
        <w:rPr>
          <w:rFonts w:ascii="Arial" w:hAnsi="Arial" w:cs="Arial"/>
          <w:sz w:val="20"/>
        </w:rPr>
        <w:t xml:space="preserve"> 5/4-79)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дорожная деятельность в отношении автомобильных дорог местного значения в границах города Норильска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Норильска,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5 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обеспечение проживающих в городе Норильске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6 в ред. Решения Норильского городского Совета депутатов Красноярского края от 25.09.2012 </w:t>
      </w:r>
      <w:r w:rsidR="00EB14B0">
        <w:rPr>
          <w:rFonts w:ascii="Arial" w:hAnsi="Arial" w:cs="Arial"/>
          <w:sz w:val="20"/>
        </w:rPr>
        <w:t>№</w:t>
      </w:r>
      <w:r w:rsidRPr="00EB14B0">
        <w:rPr>
          <w:rFonts w:ascii="Arial" w:hAnsi="Arial" w:cs="Arial"/>
          <w:sz w:val="20"/>
        </w:rPr>
        <w:t xml:space="preserve"> 5/4-79)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создание условий для предоставления транспортных услуг населению и организация транспортного обслуживания населения в границах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участие в предупреждении и ликвидации последствий чрезвычайных ситуаций в границах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организация охраны общественного порядка на территории города Норильска муниципальной милицией;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9.1) предоставление помещения для работы на обслуживаемом административном участке города Норильска сотруднику, замещающему должность участкового уполномоченного полиции;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9.1 введен Решением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9.2 введен Решением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обеспечение первичных мер пожарной безопасности в границах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организация мероприятий по охране окружающей среды в границах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12) исключен. - Решение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12.11.2013 </w:t>
      </w:r>
      <w:r w:rsidR="00EB14B0">
        <w:rPr>
          <w:rFonts w:ascii="Arial" w:hAnsi="Arial" w:cs="Arial"/>
          <w:sz w:val="20"/>
        </w:rPr>
        <w:t>№</w:t>
      </w:r>
      <w:r w:rsidRPr="00EB14B0">
        <w:rPr>
          <w:rFonts w:ascii="Arial" w:hAnsi="Arial" w:cs="Arial"/>
          <w:sz w:val="20"/>
        </w:rPr>
        <w:t xml:space="preserve"> 13/4-256, от 18.04.2017 </w:t>
      </w:r>
      <w:r w:rsidR="00EB14B0">
        <w:rPr>
          <w:rFonts w:ascii="Arial" w:hAnsi="Arial" w:cs="Arial"/>
          <w:sz w:val="20"/>
        </w:rPr>
        <w:t>№</w:t>
      </w:r>
      <w:r w:rsidRPr="00EB14B0">
        <w:rPr>
          <w:rFonts w:ascii="Arial" w:hAnsi="Arial" w:cs="Arial"/>
          <w:sz w:val="20"/>
        </w:rPr>
        <w:t xml:space="preserve"> 37/4-815)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14) создание условий для оказания медицинской помощи населению на территории города Норильска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14 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15) создание условий для обеспечения жителей города Норильска услугами связи, общественного питания, торговли и бытового обслуживания;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 Норильск;</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17) создание условий для организации досуга и обеспечения жителей города Норильска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Норильск;</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Норильск, охрана объектов культурного наследия (памятников истории и культуры) местного (муниципального) значения, расположенных на территории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18 в ред. Решения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19) обеспечение условий для развития на территории города Норильска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19 в ред. Решения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20) создание условий для массового отдыха жителей города Норильска и организация обустройства мест массового отдыха населения;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21) исключен. - Решение Норильского городского Совета депутатов от 17.12.2007 </w:t>
      </w:r>
      <w:r w:rsidR="00EB14B0">
        <w:rPr>
          <w:rFonts w:ascii="Arial" w:hAnsi="Arial" w:cs="Arial"/>
          <w:sz w:val="20"/>
        </w:rPr>
        <w:t>№</w:t>
      </w:r>
      <w:r w:rsidRPr="00EB14B0">
        <w:rPr>
          <w:rFonts w:ascii="Arial" w:hAnsi="Arial" w:cs="Arial"/>
          <w:sz w:val="20"/>
        </w:rPr>
        <w:t xml:space="preserve"> 7-130;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22) формирование и содержание муниципального архива;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23) организация ритуальных услуг и содержание мест захоронения;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24 в ред. Решения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25) утверждение правил благоустройства территории города Норильска,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Норильска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25 в ред. Решения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26) утверждение генерального плана города Норильска, правил землепользования и застройки, утверждение подготовленной на основе генерального плана города Норильска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Норильска,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Норильска, резервирование земель и изъятие земельных участков в границах города Норильска для муниципальных нужд, осуществление муниципального земельного контроля в границах города Норильска,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 от 25.09.2012 </w:t>
      </w:r>
      <w:r w:rsidR="00EB14B0">
        <w:rPr>
          <w:rFonts w:ascii="Arial" w:hAnsi="Arial" w:cs="Arial"/>
          <w:sz w:val="20"/>
        </w:rPr>
        <w:t>№</w:t>
      </w:r>
      <w:r w:rsidRPr="00EB14B0">
        <w:rPr>
          <w:rFonts w:ascii="Arial" w:hAnsi="Arial" w:cs="Arial"/>
          <w:sz w:val="20"/>
        </w:rPr>
        <w:t xml:space="preserve"> 5/4-79, от 18.11.2014 </w:t>
      </w:r>
      <w:r w:rsidR="00EB14B0">
        <w:rPr>
          <w:rFonts w:ascii="Arial" w:hAnsi="Arial" w:cs="Arial"/>
          <w:sz w:val="20"/>
        </w:rPr>
        <w:t>№</w:t>
      </w:r>
      <w:r w:rsidRPr="00EB14B0">
        <w:rPr>
          <w:rFonts w:ascii="Arial" w:hAnsi="Arial" w:cs="Arial"/>
          <w:sz w:val="20"/>
        </w:rPr>
        <w:t xml:space="preserve"> 20/4-421, от 31.03.2015 </w:t>
      </w:r>
      <w:r w:rsidR="00EB14B0">
        <w:rPr>
          <w:rFonts w:ascii="Arial" w:hAnsi="Arial" w:cs="Arial"/>
          <w:sz w:val="20"/>
        </w:rPr>
        <w:t>№</w:t>
      </w:r>
      <w:r w:rsidRPr="00EB14B0">
        <w:rPr>
          <w:rFonts w:ascii="Arial" w:hAnsi="Arial" w:cs="Arial"/>
          <w:sz w:val="20"/>
        </w:rPr>
        <w:t xml:space="preserve"> 23/4-478)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Норильска, изменение, аннулирование таких наименований, размещение информации в государственном адресном реестре;</w:t>
      </w:r>
    </w:p>
    <w:p w:rsidR="009B63D4" w:rsidRPr="00EB14B0" w:rsidRDefault="009B63D4" w:rsidP="00EB14B0">
      <w:pPr>
        <w:pStyle w:val="ConsPlusNormal"/>
        <w:jc w:val="both"/>
        <w:rPr>
          <w:rFonts w:ascii="Arial" w:hAnsi="Arial" w:cs="Arial"/>
          <w:sz w:val="20"/>
        </w:rPr>
      </w:pPr>
      <w:r w:rsidRPr="00EB14B0">
        <w:rPr>
          <w:rFonts w:ascii="Arial" w:hAnsi="Arial" w:cs="Arial"/>
          <w:sz w:val="20"/>
        </w:rPr>
        <w:lastRenderedPageBreak/>
        <w:t xml:space="preserve">(п. 27 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28) организация и осуществление мероприятий по территориальной обороне и гражданской обороне, защите населения и территории города Норильска от чрезвычайных ситуаций природного и техногенного характера, включая поддержку в состоянии постоянной готовности и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от 25.06.2013 </w:t>
      </w:r>
      <w:r w:rsidR="00EB14B0">
        <w:rPr>
          <w:rFonts w:ascii="Arial" w:hAnsi="Arial" w:cs="Arial"/>
          <w:sz w:val="20"/>
        </w:rPr>
        <w:t>№</w:t>
      </w:r>
      <w:r w:rsidRPr="00EB14B0">
        <w:rPr>
          <w:rFonts w:ascii="Arial" w:hAnsi="Arial" w:cs="Arial"/>
          <w:sz w:val="20"/>
        </w:rPr>
        <w:t xml:space="preserve"> 11/4-207)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29) создание, содержание и организация деятельности аварийно-спасательных служб и (или) аварийно-спасательных формирований на территории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30) создание, развитие и обеспечение охраны лечебно-оздоровительных местностей и курортов местного значения на территории города Норильска,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31) организация и осуществление мероприятий по мобилизационной подготовке муниципальных предприятий и учреждений, находящихся на территории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32) осуществление мероприятий по обеспечению безопасности людей на водных объектах, охране их жизни и здоровья;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33 введен Решением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 в ред. Решений Норильского городского Совета депутатов от 29.01.2008 </w:t>
      </w:r>
      <w:r w:rsidR="00EB14B0">
        <w:rPr>
          <w:rFonts w:ascii="Arial" w:hAnsi="Arial" w:cs="Arial"/>
          <w:sz w:val="20"/>
        </w:rPr>
        <w:t>№</w:t>
      </w:r>
      <w:r w:rsidRPr="00EB14B0">
        <w:rPr>
          <w:rFonts w:ascii="Arial" w:hAnsi="Arial" w:cs="Arial"/>
          <w:sz w:val="20"/>
        </w:rPr>
        <w:t xml:space="preserve"> 8-151, от 21.09.2010 </w:t>
      </w:r>
      <w:r w:rsidR="00EB14B0">
        <w:rPr>
          <w:rFonts w:ascii="Arial" w:hAnsi="Arial" w:cs="Arial"/>
          <w:sz w:val="20"/>
        </w:rPr>
        <w:t>№</w:t>
      </w:r>
      <w:r w:rsidRPr="00EB14B0">
        <w:rPr>
          <w:rFonts w:ascii="Arial" w:hAnsi="Arial" w:cs="Arial"/>
          <w:sz w:val="20"/>
        </w:rPr>
        <w:t xml:space="preserve"> 28-671)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34) организация и осуществление мероприятий по работе с детьми и молодежью в городе Норильске;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34 введен Решением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35) исключен. - Решение Норильского городского Совета депутатов от 17.12.2007 </w:t>
      </w:r>
      <w:r w:rsidR="00EB14B0">
        <w:rPr>
          <w:rFonts w:ascii="Arial" w:hAnsi="Arial" w:cs="Arial"/>
          <w:sz w:val="20"/>
        </w:rPr>
        <w:t>№</w:t>
      </w:r>
      <w:r w:rsidRPr="00EB14B0">
        <w:rPr>
          <w:rFonts w:ascii="Arial" w:hAnsi="Arial" w:cs="Arial"/>
          <w:sz w:val="20"/>
        </w:rPr>
        <w:t xml:space="preserve"> 7-130;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36)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36 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37) утверждение схемы размещения рекламных конструкций, выдача разрешений на установку и эксплуатацию рекламных конструкций на территории города Норильска, аннулирование таких разрешений, выдача предписаний о демонтаже самовольно установленных рекламных конструкций на территории города Норильска, осуществляемые в соответствии с Федеральным законом "О рекламе";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37 введен Решением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 в ред. Решения Норильского городского Совета депутатов Красноярского края от 25.06.2013 </w:t>
      </w:r>
      <w:r w:rsidR="00EB14B0">
        <w:rPr>
          <w:rFonts w:ascii="Arial" w:hAnsi="Arial" w:cs="Arial"/>
          <w:sz w:val="20"/>
        </w:rPr>
        <w:t>№</w:t>
      </w:r>
      <w:r w:rsidRPr="00EB14B0">
        <w:rPr>
          <w:rFonts w:ascii="Arial" w:hAnsi="Arial" w:cs="Arial"/>
          <w:sz w:val="20"/>
        </w:rPr>
        <w:t xml:space="preserve"> 11/4-207)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38 введен Решением Норильского городского Совета депутатов от 29.05.2007 </w:t>
      </w:r>
      <w:r w:rsidR="00EB14B0">
        <w:rPr>
          <w:rFonts w:ascii="Arial" w:hAnsi="Arial" w:cs="Arial"/>
          <w:sz w:val="20"/>
        </w:rPr>
        <w:t>№</w:t>
      </w:r>
      <w:r w:rsidRPr="00EB14B0">
        <w:rPr>
          <w:rFonts w:ascii="Arial" w:hAnsi="Arial" w:cs="Arial"/>
          <w:sz w:val="20"/>
        </w:rPr>
        <w:t xml:space="preserve"> 3-36; в ред. Решения Норильского городского Совета депутатов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39 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40) осуществление муниципального лесного контроля;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40 введен Решением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 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41) исключен. - Решение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 xml:space="preserve">42) исключен. - Решение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43) обеспечение выполнения работ, необходимых для создания искусственных земельных участков для нужд города Норильска,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43 введен Решением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44) осуществление мер по противодействию коррупции в границах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44 введен Решением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45 введен Решением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46) организация в соответствии с Федеральным законом от 24 июля 2007 года </w:t>
      </w:r>
      <w:r w:rsidR="00EB14B0">
        <w:rPr>
          <w:rFonts w:ascii="Arial" w:hAnsi="Arial" w:cs="Arial"/>
          <w:sz w:val="20"/>
        </w:rPr>
        <w:t>№</w:t>
      </w:r>
      <w:r w:rsidRPr="00EB14B0">
        <w:rPr>
          <w:rFonts w:ascii="Arial" w:hAnsi="Arial" w:cs="Arial"/>
          <w:sz w:val="20"/>
        </w:rPr>
        <w:t xml:space="preserve"> 221-ФЗ "О государственном кадастре недвижимости" выполнения комплексных кадастровых работ и утверждение карты-плана территории.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46 введен Решением Норильского городского Совета депутатов Красноярского края от 31.03.2015 </w:t>
      </w:r>
      <w:r w:rsidR="00EB14B0">
        <w:rPr>
          <w:rFonts w:ascii="Arial" w:hAnsi="Arial" w:cs="Arial"/>
          <w:sz w:val="20"/>
        </w:rPr>
        <w:t>№</w:t>
      </w:r>
      <w:r w:rsidRPr="00EB14B0">
        <w:rPr>
          <w:rFonts w:ascii="Arial" w:hAnsi="Arial" w:cs="Arial"/>
          <w:sz w:val="20"/>
        </w:rPr>
        <w:t xml:space="preserve"> 23/4-478)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 Органы местного самоуправления имеют право решать вопросы, не отнесенные к вопросам местного значения, определенные Федеральным законом от 6 октября 2003 года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11. Структура органов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Структуру органов местного самоуправления города Норильска составляют:</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Норильский городской Совет депутатов (далее - Городской Совет) - представительный орган муниципального образования город Норильск, представляющий интересы населения и принимающий решения в коллегиальном порядке;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 от 29.05.2007 </w:t>
      </w:r>
      <w:r w:rsidR="00EB14B0">
        <w:rPr>
          <w:rFonts w:ascii="Arial" w:hAnsi="Arial" w:cs="Arial"/>
          <w:sz w:val="20"/>
        </w:rPr>
        <w:t>№</w:t>
      </w:r>
      <w:r w:rsidRPr="00EB14B0">
        <w:rPr>
          <w:rFonts w:ascii="Arial" w:hAnsi="Arial" w:cs="Arial"/>
          <w:sz w:val="20"/>
        </w:rPr>
        <w:t xml:space="preserve"> 3-36, Решений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Глава города Норильска (далее - Глава города) - высшее должностное лицо города Норильска, избираемое Городским Советом из числа кандидатов, представленных конкурсной комиссией по результатам конкурса, и возглавляющее Администрацию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Администрация города Норильска - исполнительно-распорядительный орган муниципального образования город Норильск, сформированный в соответствии с частью 2 статьи 42 настоящего Устава (далее - Администрация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Контрольно-счетная палата города Норильска - контрольно-счетный орган города Норильска, сформированный Городским Советом;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 Абзац исключен. - Решение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12. Муниципальный орган охраны общественного порядка (муниципальная милиция)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Городской Совет вправе создать муниципальный орган охраны общественного порядка - муниципальную милицию.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Порядок организации и деятельности муниципальной милиции определяется федеральным законом.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3. ТЕРРИТОРИАЛЬНАЯ ОСНОВА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lastRenderedPageBreak/>
        <w:t>Статья 13. Территория муниципального образования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Территорию города Норильска составляют все земли в его границах, независимо от форм собственности и целевого назначения этих земель.</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В границах муниципального образования находится город Норильск с прилегающей территорией и городской поселок Снежногорск.</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Границы муниципального образования город Норильск устанавливаются и изменяются Законом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Все земли на территории города Норильска находятся в его ведении. Органы местного самоуправления города Норильска осуществляют в отношении указанных земель полномочия, определенные федеральными законами и законами края, настоящим Уставом, а также иными правовыми актами органов местного самоуправления, принятыми в пределах своих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Территория города Норильска делится на три административных района: Кайеркан, Талнах, Центральный.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Определение границ районов, их изменение, в том числе при их объединении, преобразовании, упразднении либо при образовании новых районов в городе Норильске осуществляется решением Городского Совета по представлению Главы города с учетом мнения населения.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14. Генеральный план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Генеральный план города Норильска является основным документом, определяющим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Генеральный план города Норильска утверждается Городским Советом.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15. Наименование составных частей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Наименование и переименование улиц, площадей и других жилых образований производится в порядке, устанавливаемым Городским Советом и в соответствии с действующим законодательством.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4. УЧАСТИЕ ГРАЖДАН В ОСУЩЕСТВЛЕНИИ</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16. Формы участия граждан в решении вопросов местного значения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Население участвует в осуществлении местного самоуправления в форме: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местного референдума;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выборов в органы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голосования избирателей по отзыву Главы города, члена выборного органа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голосования по вопросам изменения границ, преобразования муниципального образования;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правотворческой инициативы;</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обращения в органы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проведения собраний, конференций (собрание делегатов);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территориального общественного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участия в опросе, публичных слушаниях.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Органы местного самоуправления при принятии решения по вопросам местного значения учитывают мнение населения, выраженное в результатах: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сбора подписей под проектами соответствующих решений;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обсуждения вопросов на собраниях в трудовых коллективах, по месту жительства и (или) через средства массовой информации (СМИ);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обобщения предложений, заявлений.</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17. Местный референдум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1. В целях решения непосредственно населением вопросов местного значения проводится местный референдум.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Решение о назначении местного референдума принимается Городским Советом: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 инициативе, выдвинутой гражданами, имеющими право на участие в местном референдуме;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не позднее чем за один год до дня образования инициативной группы по проведению местного референдума, при условии сбора 1 процента подписей от числа участников референдума, зарегистрированных на территории города Норильска, но не менее 25 подписей;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 инициативе Городского Совета и Главы города, выдвинутой ими совместно.</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Количественный состав инициативной группы по проведению местного референдума не может быть менее 10 избирателей.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Органы местного самоуправления города Норильска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Подготовка и проведение местного референдума осуществляются избирательной комиссией города Норильска в соответствии с действующим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25.09.2012 </w:t>
      </w:r>
      <w:r w:rsidR="00EB14B0">
        <w:rPr>
          <w:rFonts w:ascii="Arial" w:hAnsi="Arial" w:cs="Arial"/>
          <w:sz w:val="20"/>
        </w:rPr>
        <w:t>№</w:t>
      </w:r>
      <w:r w:rsidRPr="00EB14B0">
        <w:rPr>
          <w:rFonts w:ascii="Arial" w:hAnsi="Arial" w:cs="Arial"/>
          <w:sz w:val="20"/>
        </w:rPr>
        <w:t xml:space="preserve"> 5/4-79)</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18. Голосование по отзыву Главы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Основанием для отзыва Главы города являются конкретные противоправные решения, действия или бездействия, в случае их подтверждения в судебном порядке, выразившиеся в невыполнении обязанностей Главы города, нарушении Конституции Российской Федерации, федеральных законов, законов Красноярского края, настоящего Устава и иных нормативных актов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Каждый гражданин или группа граждан, имеющих право на участие в голосовании по отзыву, могут образовать инициативную группу в количестве не менее 10 человек. В поддержку инициативы отзыва Главы города необходимо собрать 1 процент подписей от числа избирателей, зарегистрированных на территории муниципального образования город Норильск, но не менее 25 подписей.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Сбор подписей может осуществляться не более 20 дней со дня, следующего за днем регистрации инициативной группы.</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5. Итоги голосования по отзыву Главы города подлежат официальному опубликованию </w:t>
      </w:r>
      <w:r w:rsidRPr="00EB14B0">
        <w:rPr>
          <w:rFonts w:ascii="Arial" w:hAnsi="Arial" w:cs="Arial"/>
          <w:sz w:val="20"/>
        </w:rPr>
        <w:lastRenderedPageBreak/>
        <w:t>(обнародованию) и вступают в силу не ранее даты их официального опубликования.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6. Исключена. - Решение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19. Выборы в органы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Муниципальные выборы проводятся в целях избрания депутатов, членов выборного органа местного самоуправления на основе всеобщего равного и прямого избирательного права при тайном голосовании.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Муниципальные выборы назначаются Городским Советом в сроки, предусмотренные действующим законодательством. В случаях, предусмотренных федеральным законом, муниципальные выборы назначаются соответствующей избирательной комиссией или судом.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Итоги муниципальных выборов подлежат обязательному опубликованию (обнародованию).</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20. Голосование по вопросам изменения границ города Норильска, преобразования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В целях получения согласия населения при изменении границ города Норильска, преобразования города Норильска проводится голосование по вопросам изменения границ, преобразования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Изменение границ города Норильска осуществляется по инициативе населения, органов местного самоуправления города Норильска, органов государственной власти Красноярского края,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Голосование по вопросам изменения границ города Норильска, преобразования города Норильска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Голосование по вопросам изменения границ города Норильска, преобразования города Норильска считается состоявшим, если в нем приняло участие более половины жителей города Норильска, обладающих активным избирательным правом. Согласие населения на изменение границ города Норильска, преобразование города Норильска считается полученным, если за указанные изменения, преобразование проголосовало более половины принявших участие в голосовании жителей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Итоги голосования по вопросам изменения границ города Норильска, преобразования города Норильска и принятые решения подлежат официальному опубликованию (обнародованию).</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21. Публичные слушания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Для обсуждения проектов муниципальных правовых актов по вопросам местного значения с участием жителей города Норильска Главой города, Городским Советом могут проводиться публичные слушания.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Порядок организации и проведения публичных слушаний, обобщения предложений, высказанных на слушаниях, определяется решением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На публичные слушания должны выноситься: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проект Устава муниципального образования город Норильск, а также проект решения городского Совета о внесении изменений и дополнений в данный Устав, кроме случаев, когда в Устав муниципального образования город Норильск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lastRenderedPageBreak/>
        <w:t xml:space="preserve">(п. 1 в ред. Решения Норильского городского Совета депутатов Красноярского края от 18.04.2017 </w:t>
      </w:r>
      <w:r w:rsidR="00EB14B0">
        <w:rPr>
          <w:rFonts w:ascii="Arial" w:hAnsi="Arial" w:cs="Arial"/>
          <w:sz w:val="20"/>
        </w:rPr>
        <w:t>№</w:t>
      </w:r>
      <w:r w:rsidRPr="00EB14B0">
        <w:rPr>
          <w:rFonts w:ascii="Arial" w:hAnsi="Arial" w:cs="Arial"/>
          <w:sz w:val="20"/>
        </w:rPr>
        <w:t xml:space="preserve"> 37/4-815)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проект местного бюджета и отчет о его исполнении;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проекты планов и программ развития города Норильска, проекты правил землепользования и застройки, проекты изменений в правила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вопросы предоставления разрешений на условно разрешенный вид использования земельных участков и объектов капитального строительства,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вопросы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16.02.2016 </w:t>
      </w:r>
      <w:r w:rsidR="00EB14B0">
        <w:rPr>
          <w:rFonts w:ascii="Arial" w:hAnsi="Arial" w:cs="Arial"/>
          <w:sz w:val="20"/>
        </w:rPr>
        <w:t>№</w:t>
      </w:r>
      <w:r w:rsidRPr="00EB14B0">
        <w:rPr>
          <w:rFonts w:ascii="Arial" w:hAnsi="Arial" w:cs="Arial"/>
          <w:sz w:val="20"/>
        </w:rPr>
        <w:t xml:space="preserve"> 29/4-638)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в случаях, предусмотренных правилами землепользования;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02.11.2010 </w:t>
      </w:r>
      <w:r w:rsidR="00EB14B0">
        <w:rPr>
          <w:rFonts w:ascii="Arial" w:hAnsi="Arial" w:cs="Arial"/>
          <w:sz w:val="20"/>
        </w:rPr>
        <w:t>№</w:t>
      </w:r>
      <w:r w:rsidRPr="00EB14B0">
        <w:rPr>
          <w:rFonts w:ascii="Arial" w:hAnsi="Arial" w:cs="Arial"/>
          <w:sz w:val="20"/>
        </w:rPr>
        <w:t xml:space="preserve"> 29-706, от 15.05.2012 </w:t>
      </w:r>
      <w:r w:rsidR="00EB14B0">
        <w:rPr>
          <w:rFonts w:ascii="Arial" w:hAnsi="Arial" w:cs="Arial"/>
          <w:sz w:val="20"/>
        </w:rPr>
        <w:t>№</w:t>
      </w:r>
      <w:r w:rsidRPr="00EB14B0">
        <w:rPr>
          <w:rFonts w:ascii="Arial" w:hAnsi="Arial" w:cs="Arial"/>
          <w:sz w:val="20"/>
        </w:rPr>
        <w:t xml:space="preserve"> 3/4-32, от 16.02.2016 </w:t>
      </w:r>
      <w:r w:rsidR="00EB14B0">
        <w:rPr>
          <w:rFonts w:ascii="Arial" w:hAnsi="Arial" w:cs="Arial"/>
          <w:sz w:val="20"/>
        </w:rPr>
        <w:t>№</w:t>
      </w:r>
      <w:r w:rsidRPr="00EB14B0">
        <w:rPr>
          <w:rFonts w:ascii="Arial" w:hAnsi="Arial" w:cs="Arial"/>
          <w:sz w:val="20"/>
        </w:rPr>
        <w:t xml:space="preserve"> 29/4-638)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 вопросы преобразования города Норильска, за исключением случаев, если в соответствии со статьей 13 Федерального закона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На публичные слушания могут выноситься иные вопросы по инициативе Главы города, Городского Совета, а также по инициативе населения, поддержанной не менее, чем 3% жителей города Норильска, обладающих избирательным правом. Инициатива населения должна быть подтверждена подписями в подписных листах. Форма подписного листа, порядок выдвижения инициативы утверждается решением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Городской Совет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города или Городскому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Жители города Норильска извещаются в средствах массовой информации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Результаты публичных слушаний подлежат обязательному опубликованию (обнародованию), включая мотивированное обоснование принятых решений.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5 в ред. Решения Норильского городского Совета депутатов Красноярского края от 25.09.2012 </w:t>
      </w:r>
      <w:r w:rsidR="00EB14B0">
        <w:rPr>
          <w:rFonts w:ascii="Arial" w:hAnsi="Arial" w:cs="Arial"/>
          <w:sz w:val="20"/>
        </w:rPr>
        <w:t>№</w:t>
      </w:r>
      <w:r w:rsidRPr="00EB14B0">
        <w:rPr>
          <w:rFonts w:ascii="Arial" w:hAnsi="Arial" w:cs="Arial"/>
          <w:sz w:val="20"/>
        </w:rPr>
        <w:t xml:space="preserve"> 5/4-79)</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22. Территориальное общественное самоуправление</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Территориальное общественное самоуправление осуществляется в городе Норильске непосредственно, а также посредством создания органов территориального общественного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Непосредственное осуществление территориального общественного самоуправления в городе осуществляется путем проведения собраний и конференций граждан.</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Органы территориального общественного самоуправления могут создаваться в форме совета </w:t>
      </w:r>
      <w:r w:rsidRPr="00EB14B0">
        <w:rPr>
          <w:rFonts w:ascii="Arial" w:hAnsi="Arial" w:cs="Arial"/>
          <w:sz w:val="20"/>
        </w:rPr>
        <w:lastRenderedPageBreak/>
        <w:t>(комитета) территориального общественного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Порядок регистрации устава территориального общественного самоуправления определяется положением, утверждаемым решением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4 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23. Правотворческая инициатива граждан</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Жители города Норильска имеют право на проявление правотворческой инициативы по вопросам местного значения. Минимальная численность инициативной группы жителей составляет 3 процента от числа жителей города Норильска, обладающих избирательным правом.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Проекты правовых актов, внесенные в органы местного самоуправления, подлежат обязательному рассмотрению на заседании Городского Совета или Главой города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Правотворческая инициатива жителей города Норильска должна быть подтверждена их подписями в подписных листах.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Порядок реализации права граждан на правотворческую инициативу устанавливается положением, утверждаемым решением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24. Опрос граждан</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Норильска либо его части.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Результаты опроса носят рекомендательный характер.</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Опрос граждан проводится по инициативе: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Городского Совета, Главы города - по вопросам местного значения;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органов государственной власти Красноярского края - для учета мнения граждан при принятии решений об изменении целевого назначения земель города Норильска для объектов регионального и межрегионального значения.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Решение о назначении опроса граждан принимается Городским Советом. В решении о назначении опроса граждан устанавливаются: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дата и сроки проведения опроса;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формулировка вопроса (вопросов), предлагаемого (предлагаемых) при проведении опроса;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методика проведения опроса;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форма опросного листа;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минимальная численность жителей города Норильска, участвующих в опросе.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В опросе граждан имеют право участвовать жители города Норильска, обладающие активным избирательным правом.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Жители города Норильска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Результаты опроса подлежат обязательному опубликованию (обнародованию) в срок не позднее 10 дней с момента проведения опроса.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Финансирование мероприятий, связанных с подготовкой и проведением опроса граждан, осуществляется: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 счет средств бюджета города Норильска - при проведении опроса по инициативе органов местного самоуправления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 счет средств бюджета Красноярского края - при проведении опроса по инициативе органов государственной власти Красноярского края.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lastRenderedPageBreak/>
        <w:t>Статья 25. Обращения граждан в органы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Граждане имеют право на индивидуальные и коллективные обращения в органы местного самоуправления и к их должностным лицам.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 Порядок и сроки рассмотрения обращений граждан в органы местного самоуправления устанавливаются Федеральным законом от 2 мая 2006 года </w:t>
      </w:r>
      <w:r w:rsidR="00EB14B0">
        <w:rPr>
          <w:rFonts w:ascii="Arial" w:hAnsi="Arial" w:cs="Arial"/>
          <w:sz w:val="20"/>
        </w:rPr>
        <w:t>№</w:t>
      </w:r>
      <w:r w:rsidRPr="00EB14B0">
        <w:rPr>
          <w:rFonts w:ascii="Arial" w:hAnsi="Arial" w:cs="Arial"/>
          <w:sz w:val="20"/>
        </w:rPr>
        <w:t xml:space="preserve"> 59-ФЗ "О порядке рассмотрения обращений граждан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 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Должностные лица местного самоуправления обязаны дать письменный ответ по существу обращений граждан в установленные сроки.</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26. Собрания, конференции граждан (собрание делегатов)</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города Норильска могут проводиться собрания граждан либо на всей территории города Норильска - конференции граждан (собрания делегатов).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Собрание, конференция (собрание делегатов) граждан проводится по инициативе населения, Городского Совета, Главы города. Собрание, конференция (собрание делегатов) граждан назначается Городским Советом: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 собственной инициативе;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 инициативе 3% населения соответствующей территории, подтвержденной подписями в подписных листах.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Собрание, конференция (собрание делегатов), проводимое по инициативе Главы города, назначается Главой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Орган, назначивший собрание, конференцию (собрание делегатов), должен известить жителей города Норильска о готовящемся собрании, конференции (собрании делегатов) не позднее чем за 10 дней до его проведения. Информация о проведении собрания, конференции (собрания делегатов) должна содержать сведения о дате, времени и месте проведения, вопросе, выносимом на собрание, конференцию (собрание делегатов). В случае если это необходимо для эффективного участия граждан в собрании, конференции (собрании делегатов) гражданам должна быть предоставлена возможность предварительно ознакомиться с материалами готовящегося собрания, конференции (собрании делегатов).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Итоги собрания, конференции (собрание делегатов) подлежат официальному опубликованию (обнародованию).</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5. ГОРОДСКОЙ СОВЕТ - ПРЕДСТАВИТЕЛЬНЫЙ ОРГАН</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МУНИЦИПАЛЬНОГО ОБРАЗОВАНИЯ ГОРОД НОРИЛЬСК</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(в ред. Решения Норильского городского Совета депутатов</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27. Норильский городской Совет депутатов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Норильский городской Совет депутатов - представительный орган муниципального образования, представляющий интересы всего населения города Норильска и принимающий решения в коллегиальном порядке.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 от 21.10.2008 </w:t>
      </w:r>
      <w:r w:rsidR="00EB14B0">
        <w:rPr>
          <w:rFonts w:ascii="Arial" w:hAnsi="Arial" w:cs="Arial"/>
          <w:sz w:val="20"/>
        </w:rPr>
        <w:t>№</w:t>
      </w:r>
      <w:r w:rsidRPr="00EB14B0">
        <w:rPr>
          <w:rFonts w:ascii="Arial" w:hAnsi="Arial" w:cs="Arial"/>
          <w:sz w:val="20"/>
        </w:rPr>
        <w:t xml:space="preserve"> 14-320, от 25.06.2013 </w:t>
      </w:r>
      <w:r w:rsidR="00EB14B0">
        <w:rPr>
          <w:rFonts w:ascii="Arial" w:hAnsi="Arial" w:cs="Arial"/>
          <w:sz w:val="20"/>
        </w:rPr>
        <w:t>№</w:t>
      </w:r>
      <w:r w:rsidRPr="00EB14B0">
        <w:rPr>
          <w:rFonts w:ascii="Arial" w:hAnsi="Arial" w:cs="Arial"/>
          <w:sz w:val="20"/>
        </w:rPr>
        <w:t xml:space="preserve"> 11/4-207,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Городской Совет является представительным органом муниципального образования. Полномочия вновь избранного состава Городского Совета возникают в день открытия его первой сессии и прекращаются в день открытия первой сессии Городского Совета нового созыва.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Городской Совет состоит из 35 депутатов, избираемых на основе смешанной (мажоритарно-</w:t>
      </w:r>
      <w:r w:rsidRPr="00EB14B0">
        <w:rPr>
          <w:rFonts w:ascii="Arial" w:hAnsi="Arial" w:cs="Arial"/>
          <w:sz w:val="20"/>
        </w:rPr>
        <w:lastRenderedPageBreak/>
        <w:t>пропорциональной) избирательной системы на основе всеобщего, равного и прямого избирательного права при тайном голосовании сроком на пять лет.</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На основе мажоритарной системы относительного большинства избираются 12 депутатов по 4 многомандатным избирательным округам, число мандатов, подлежащих распределению в каждом округе, равно 3.</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На основе пропорциональной системы избираются 23 депутата по единому избирательному округу по спискам избирательных объединений.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17.05.2011 </w:t>
      </w:r>
      <w:r w:rsidR="00EB14B0">
        <w:rPr>
          <w:rFonts w:ascii="Arial" w:hAnsi="Arial" w:cs="Arial"/>
          <w:sz w:val="20"/>
        </w:rPr>
        <w:t>№</w:t>
      </w:r>
      <w:r w:rsidRPr="00EB14B0">
        <w:rPr>
          <w:rFonts w:ascii="Arial" w:hAnsi="Arial" w:cs="Arial"/>
          <w:sz w:val="20"/>
        </w:rPr>
        <w:t xml:space="preserve"> 33-785)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Городской Совет вправе осуществлять свои полномочия при условии избрания не менее 2/3 от установленной численности депутатов (24 депутата).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Депутаты Городского Совета осуществляют свои полномочия на постоянной и непостоянной основе.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Городской Совет в соответствии с законодательством обладает правами юридического лица, имеет свои счета, печать, бланки, штампы и другие элементы атрибутики.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Порядок осуществления деятельности Городского Совета, включая процедуры созыва очередных, внеочередных и чрезвычайных сессий, работы постоянных и временных комиссий, в части вопросов, неурегулированных настоящим Уставом, определяется Регламентом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28. Компетенция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К исключительной компетенции Городского Совета относится: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принятие Устава муниципального образования и внесение в него изменений и дополнений;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утверждение бюджета города Норильска и отчета о его исполнении;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принятие планов и программ развития города Норильска, утверждение отчетов о их исполнении;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 от 02.11.2010 </w:t>
      </w:r>
      <w:r w:rsidR="00EB14B0">
        <w:rPr>
          <w:rFonts w:ascii="Arial" w:hAnsi="Arial" w:cs="Arial"/>
          <w:sz w:val="20"/>
        </w:rPr>
        <w:t>№</w:t>
      </w:r>
      <w:r w:rsidRPr="00EB14B0">
        <w:rPr>
          <w:rFonts w:ascii="Arial" w:hAnsi="Arial" w:cs="Arial"/>
          <w:sz w:val="20"/>
        </w:rPr>
        <w:t xml:space="preserve"> 29-706,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определение порядка участия города Норильска в организациях межмуниципального сотрудничества;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определение порядка материально-технического и организационного обеспечения деятельности органов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контроль за исполнением органами и должностными лицами местного самоуправления города Норильска полномочий по решению вопросов местного значения;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принятие решения об удалении Главы города в отставку.</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10 введен Решением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К компетенции Городского Совета также относится: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установление официальных символов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формирование Контрольно-счетной палаты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формирование Избирательной комиссии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утверждение документов территориального планирования города Норильска, утверждение генерального плана города, правил землепользования и застройки;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установление порядка рассмотрения проекта местного бюджета, утверждения местного бюджета, осуществления контроля за его исполнением и утверждения отчета об исполнении местного бюджета в соответствии с требованиями Бюджетного кодекса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определение порядка и условий предоставления бюджетных кредитов из местного бюджета;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принятие общеобязательных правил по вопросам, отнесенным к компетенции органов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lastRenderedPageBreak/>
        <w:t xml:space="preserve">(п. 7 в ред. Решения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установление порядка обеспечения проживающих в городе Норильске и нуждающихся в жилых помещениях малоимущих граждан жилыми помещениями;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8 в ред. Решения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принятие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принятие решения о создании некоммерческих организаций в форме автономных некоммерческих организаций и фондов;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утверждение структуры Администрации города, положений о структурных подразделениях Администрации города (юридических лицах) по представлению Главы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25.02.2014 </w:t>
      </w:r>
      <w:r w:rsidR="00EB14B0">
        <w:rPr>
          <w:rFonts w:ascii="Arial" w:hAnsi="Arial" w:cs="Arial"/>
          <w:sz w:val="20"/>
        </w:rPr>
        <w:t>№</w:t>
      </w:r>
      <w:r w:rsidRPr="00EB14B0">
        <w:rPr>
          <w:rFonts w:ascii="Arial" w:hAnsi="Arial" w:cs="Arial"/>
          <w:sz w:val="20"/>
        </w:rPr>
        <w:t xml:space="preserve"> 16/4-321,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12) избрание Главы города из числа кандидатов, представленных конкурсной комиссией по результатам конкурса;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12 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осуществление законодательной инициативы в Законодательном Собрании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14) назначение муниципальных выборов и местного референдума;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15) принятие решения о привлечении жителей города Норильска к социально значимым для города работам;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16) другие полномочия, закрепленные федеральными законами, законами Красноярского края, настоящим Уставом.</w:t>
      </w:r>
    </w:p>
    <w:p w:rsidR="009B63D4" w:rsidRPr="00EB14B0" w:rsidRDefault="009B63D4" w:rsidP="00EB14B0">
      <w:pPr>
        <w:pStyle w:val="ConsPlusNormal"/>
        <w:ind w:firstLine="540"/>
        <w:jc w:val="both"/>
        <w:rPr>
          <w:rFonts w:ascii="Arial" w:hAnsi="Arial" w:cs="Arial"/>
          <w:sz w:val="20"/>
        </w:rPr>
      </w:pPr>
      <w:bookmarkStart w:id="1" w:name="P525"/>
      <w:bookmarkEnd w:id="1"/>
      <w:r w:rsidRPr="00EB14B0">
        <w:rPr>
          <w:rFonts w:ascii="Arial" w:hAnsi="Arial" w:cs="Arial"/>
          <w:sz w:val="20"/>
        </w:rPr>
        <w:t>3. Городской Совет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введена Решением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29. Депутат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Депутат Городского Совета вправе принимать участие в решении всех вопросов, отнесенных к компетенции Городского Совета, в соответствии с действующим законодательством, настоящим Уставом и Регламентом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Депутатом Городского Совета может быть избран гражданин, достигший возраста 18 лет и обладающий избирательным правом, в соответствии с действующим законодательством. Депутат Городского Совета избирается сроком на пять лет.</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Полномочия депутата Городского Совета начинаются со дня его избрания и прекращаются в день открытия первой сессии Городского Совета нового созыва, если иное не предусмотрено в настоящем Уставе.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 Городского Совета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 Городского Совета, работающий на постоянной основе, не вправе: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 абзац исключен. - Решение Норильского городского Совета депутатов Красноярского края от 31.03.2015 </w:t>
      </w:r>
      <w:r w:rsidR="00EB14B0">
        <w:rPr>
          <w:rFonts w:ascii="Arial" w:hAnsi="Arial" w:cs="Arial"/>
          <w:sz w:val="20"/>
        </w:rPr>
        <w:t>№</w:t>
      </w:r>
      <w:r w:rsidRPr="00EB14B0">
        <w:rPr>
          <w:rFonts w:ascii="Arial" w:hAnsi="Arial" w:cs="Arial"/>
          <w:sz w:val="20"/>
        </w:rPr>
        <w:t xml:space="preserve"> 23/4-478;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15.08.2017 </w:t>
      </w:r>
      <w:r w:rsidR="00EB14B0">
        <w:rPr>
          <w:rFonts w:ascii="Arial" w:hAnsi="Arial" w:cs="Arial"/>
          <w:sz w:val="20"/>
        </w:rPr>
        <w:t>№</w:t>
      </w:r>
      <w:r w:rsidRPr="00EB14B0">
        <w:rPr>
          <w:rFonts w:ascii="Arial" w:hAnsi="Arial" w:cs="Arial"/>
          <w:sz w:val="20"/>
        </w:rPr>
        <w:t xml:space="preserve"> 39/4-</w:t>
      </w:r>
      <w:r w:rsidRPr="00EB14B0">
        <w:rPr>
          <w:rFonts w:ascii="Arial" w:hAnsi="Arial" w:cs="Arial"/>
          <w:sz w:val="20"/>
        </w:rPr>
        <w:lastRenderedPageBreak/>
        <w:t>854)</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 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Депутат городского Совета должен соблюдать ограничения, запреты, исполнять обязанности, которые установлены Федеральным законом от 25.12.2008 </w:t>
      </w:r>
      <w:r w:rsidR="00EB14B0">
        <w:rPr>
          <w:rFonts w:ascii="Arial" w:hAnsi="Arial" w:cs="Arial"/>
          <w:sz w:val="20"/>
        </w:rPr>
        <w:t>№</w:t>
      </w:r>
      <w:r w:rsidRPr="00EB14B0">
        <w:rPr>
          <w:rFonts w:ascii="Arial" w:hAnsi="Arial" w:cs="Arial"/>
          <w:sz w:val="20"/>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w:t>
      </w:r>
      <w:r w:rsidR="00EB14B0">
        <w:rPr>
          <w:rFonts w:ascii="Arial" w:hAnsi="Arial" w:cs="Arial"/>
          <w:sz w:val="20"/>
        </w:rPr>
        <w:t>№</w:t>
      </w:r>
      <w:r w:rsidRPr="00EB14B0">
        <w:rPr>
          <w:rFonts w:ascii="Arial" w:hAnsi="Arial" w:cs="Arial"/>
          <w:sz w:val="20"/>
        </w:rPr>
        <w:t xml:space="preserve"> 273-ФЗ "О противодействии коррупции", Федеральным законом от 03.12.2012 </w:t>
      </w:r>
      <w:r w:rsidR="00EB14B0">
        <w:rPr>
          <w:rFonts w:ascii="Arial" w:hAnsi="Arial" w:cs="Arial"/>
          <w:sz w:val="20"/>
        </w:rPr>
        <w:t>№</w:t>
      </w:r>
      <w:r w:rsidRPr="00EB14B0">
        <w:rPr>
          <w:rFonts w:ascii="Arial" w:hAnsi="Arial" w:cs="Arial"/>
          <w:sz w:val="20"/>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sidR="00EB14B0">
        <w:rPr>
          <w:rFonts w:ascii="Arial" w:hAnsi="Arial" w:cs="Arial"/>
          <w:sz w:val="20"/>
        </w:rPr>
        <w:t>№</w:t>
      </w:r>
      <w:r w:rsidRPr="00EB14B0">
        <w:rPr>
          <w:rFonts w:ascii="Arial" w:hAnsi="Arial" w:cs="Arial"/>
          <w:sz w:val="20"/>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16.02.2016 </w:t>
      </w:r>
      <w:r w:rsidR="00EB14B0">
        <w:rPr>
          <w:rFonts w:ascii="Arial" w:hAnsi="Arial" w:cs="Arial"/>
          <w:sz w:val="20"/>
        </w:rPr>
        <w:t>№</w:t>
      </w:r>
      <w:r w:rsidRPr="00EB14B0">
        <w:rPr>
          <w:rFonts w:ascii="Arial" w:hAnsi="Arial" w:cs="Arial"/>
          <w:sz w:val="20"/>
        </w:rPr>
        <w:t xml:space="preserve"> 29/4-638)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Все депутаты пользуются равными правами.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Депутату предоставляются социальные, трудовые и иные гарантии, предусмотренные федеральным, краевым законодательством и настоящим Уставом.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Депутату, осуществляющему полномочия на постоянной основе, гарантируются: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условия работы, обеспечивающие исполнение должностных полномочий в соответствии с муниципальными правовыми актами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1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право на своевременное и в полном объеме получение денежного вознаграждения;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2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возмещение расходов, связанных со служебной командировкой, а также с дополнительным профессиональным образованием;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3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получение в установленном порядке информации и материалов, необходимых для исполнения полномочий;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4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5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lastRenderedPageBreak/>
        <w:t xml:space="preserve">(пп. 6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пенсионное обеспечение за выслугу лет;</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7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дополнительное профессиональное образование с сохранением на этот период замещаемой должности и денежного вознаграждения.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8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Порядок и условия реализации указанных гарантий устанавливаются настоящим Уставом и правовыми актами Городского Совета в соответствии с требованиями действующего законодательства.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Депутат Городского Совета имеет соответствующее удостоверение, являющееся документом, подтверждающим личность и полномочия депутата.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Положение об удостоверении и нагрудном знаке депутата, их образцы и описание утверждаются решением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Депутат обязан соблюдать Конституцию и законы Российской Федерации, Устав и законы Красноярского края, настоящий Устав, Регламент Городского Совета и иные решения Совета, а также правила депутатской этики, утвержденные решением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9 - 12. Исключены. - Решение Норильского городского Совета депутатов Красноярского края от 17.12.2007 </w:t>
      </w:r>
      <w:r w:rsidR="00EB14B0">
        <w:rPr>
          <w:rFonts w:ascii="Arial" w:hAnsi="Arial" w:cs="Arial"/>
          <w:sz w:val="20"/>
        </w:rPr>
        <w:t>№</w:t>
      </w:r>
      <w:r w:rsidRPr="00EB14B0">
        <w:rPr>
          <w:rFonts w:ascii="Arial" w:hAnsi="Arial" w:cs="Arial"/>
          <w:sz w:val="20"/>
        </w:rPr>
        <w:t xml:space="preserve"> 7-130.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Депутат участвует в заседаниях Городского Совета, а также в заседаниях и рабочих совещаниях постоянных и временных комиссий Городского Совета. Он вправе вносить в Городской Совет и его комиссии проекты решений, предложения, замечания, обращаться на сессиях, заседаниях, комиссиях Городского Совета и рабочих совещаниях с вопросами к должностным лицам Администрации, предприятий и учреждений города, получать от них информацию, осуществлять иные полномочия, предусмотренные действующим законодательством, настоящим Уставом и решениями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Депутату создаются необходимые условия для выполнения его депутатских обязанностей.</w:t>
      </w:r>
    </w:p>
    <w:p w:rsidR="009B63D4" w:rsidRPr="00EB14B0" w:rsidRDefault="009B63D4" w:rsidP="00EB14B0">
      <w:pPr>
        <w:pStyle w:val="ConsPlusNormal"/>
        <w:ind w:firstLine="540"/>
        <w:jc w:val="both"/>
        <w:rPr>
          <w:rFonts w:ascii="Arial" w:hAnsi="Arial" w:cs="Arial"/>
          <w:sz w:val="20"/>
        </w:rPr>
      </w:pPr>
      <w:bookmarkStart w:id="2" w:name="P578"/>
      <w:bookmarkEnd w:id="2"/>
      <w:r w:rsidRPr="00EB14B0">
        <w:rPr>
          <w:rFonts w:ascii="Arial" w:hAnsi="Arial" w:cs="Arial"/>
          <w:sz w:val="20"/>
        </w:rPr>
        <w:t>14. Депутат, группа депутатов Городского Совета вправе обращаться с запросом к выборным и иным должностным лицам органов государственной власти и местного самоуправления, руководителям предприятий, организаций и учреждений, независимо от форм собственности, расположенных на территории города Норильска, по кругу вопросов, входящих в компетенцию названных органов и структур.</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15. Депутат пользуется правом безотлагательного приема указанными должностными лицами по вопросам, входящим в его компетенцию.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16. Сроки предоставления ответов на запросы и обращения депутатов должностными лицами, указанными в части 14 настоящей статьи, определяются действующим федеральным и краевым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17. Жизнь и здоровье депутата подлежат обязательному страхованию за счет средств бюджета города на сумму годового денежного вознаграждения депутата, работающего на </w:t>
      </w:r>
      <w:r w:rsidRPr="00EB14B0">
        <w:rPr>
          <w:rFonts w:ascii="Arial" w:hAnsi="Arial" w:cs="Arial"/>
          <w:sz w:val="20"/>
        </w:rPr>
        <w:lastRenderedPageBreak/>
        <w:t>постоянной основе.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25.06.2013 </w:t>
      </w:r>
      <w:r w:rsidR="00EB14B0">
        <w:rPr>
          <w:rFonts w:ascii="Arial" w:hAnsi="Arial" w:cs="Arial"/>
          <w:sz w:val="20"/>
        </w:rPr>
        <w:t>№</w:t>
      </w:r>
      <w:r w:rsidRPr="00EB14B0">
        <w:rPr>
          <w:rFonts w:ascii="Arial" w:hAnsi="Arial" w:cs="Arial"/>
          <w:sz w:val="20"/>
        </w:rPr>
        <w:t xml:space="preserve"> 11/4-207)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18. Депутату производится возмещение расходов, связанных с осуществлением депутатской деятельности. Порядок материально-технического и организационного обеспечения устанавливается Городским Советом.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18 введена Решением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19 - 20. Исключены. - Решение Норильского городского Совета депутатов Красноярского края от 25.09.2012 </w:t>
      </w:r>
      <w:r w:rsidR="00EB14B0">
        <w:rPr>
          <w:rFonts w:ascii="Arial" w:hAnsi="Arial" w:cs="Arial"/>
          <w:sz w:val="20"/>
        </w:rPr>
        <w:t>№</w:t>
      </w:r>
      <w:r w:rsidRPr="00EB14B0">
        <w:rPr>
          <w:rFonts w:ascii="Arial" w:hAnsi="Arial" w:cs="Arial"/>
          <w:sz w:val="20"/>
        </w:rPr>
        <w:t xml:space="preserve"> 5/4-79.</w:t>
      </w:r>
    </w:p>
    <w:p w:rsidR="009B63D4" w:rsidRPr="00EB14B0" w:rsidRDefault="009B63D4" w:rsidP="00EB14B0">
      <w:pPr>
        <w:pStyle w:val="ConsPlusNormal"/>
        <w:ind w:firstLine="540"/>
        <w:jc w:val="both"/>
        <w:rPr>
          <w:rFonts w:ascii="Arial" w:hAnsi="Arial" w:cs="Arial"/>
          <w:sz w:val="20"/>
        </w:rPr>
      </w:pPr>
      <w:bookmarkStart w:id="3" w:name="P587"/>
      <w:bookmarkEnd w:id="3"/>
      <w:r w:rsidRPr="00EB14B0">
        <w:rPr>
          <w:rFonts w:ascii="Arial" w:hAnsi="Arial" w:cs="Arial"/>
          <w:sz w:val="20"/>
        </w:rPr>
        <w:t>21. Депутат, осуществлявший свои полномочия на постоянной основе не менее шести лет и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Пенсия за выслугу лет назначается со дня подачи заявления в соответствующий орган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22. 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(далее - сумма пенсий)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пенсий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22 в ред. Решения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23. Порядок исчисления пенсии за выслугу лет устанавливается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назначенных глав местных администраций - до 31 декабря 1996 года;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выборных должностей в органах местного самоуправления - со 2 августа 1991 года.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Лица, замещавшие выборные муниципальные должности и прекратившие исполнение полномочий до вступления в силу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имеют право на назначение им пенсии на </w:t>
      </w:r>
      <w:r w:rsidRPr="00EB14B0">
        <w:rPr>
          <w:rFonts w:ascii="Arial" w:hAnsi="Arial" w:cs="Arial"/>
          <w:sz w:val="20"/>
        </w:rPr>
        <w:lastRenderedPageBreak/>
        <w:t>условиях, предусмотренных частью 21 настоящей статьи, с момента обращения в соответствующий орган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21.09.2010 </w:t>
      </w:r>
      <w:r w:rsidR="00EB14B0">
        <w:rPr>
          <w:rFonts w:ascii="Arial" w:hAnsi="Arial" w:cs="Arial"/>
          <w:sz w:val="20"/>
        </w:rPr>
        <w:t>№</w:t>
      </w:r>
      <w:r w:rsidRPr="00EB14B0">
        <w:rPr>
          <w:rFonts w:ascii="Arial" w:hAnsi="Arial" w:cs="Arial"/>
          <w:sz w:val="20"/>
        </w:rPr>
        <w:t xml:space="preserve"> 28-671; в ред. Решения Норильского городского Совета депутатов Красноярского края от 02.11.2010 </w:t>
      </w:r>
      <w:r w:rsidR="00EB14B0">
        <w:rPr>
          <w:rFonts w:ascii="Arial" w:hAnsi="Arial" w:cs="Arial"/>
          <w:sz w:val="20"/>
        </w:rPr>
        <w:t>№</w:t>
      </w:r>
      <w:r w:rsidRPr="00EB14B0">
        <w:rPr>
          <w:rFonts w:ascii="Arial" w:hAnsi="Arial" w:cs="Arial"/>
          <w:sz w:val="20"/>
        </w:rPr>
        <w:t xml:space="preserve"> 29-706)</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23 введена Решением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24.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24 в ред. Решения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Красноярского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Красноярского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25 в ред. Решения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26. Исключен. - Решение Норильского городского Совета депутатов Красноярского края от 25.06.2013 </w:t>
      </w:r>
      <w:r w:rsidR="00EB14B0">
        <w:rPr>
          <w:rFonts w:ascii="Arial" w:hAnsi="Arial" w:cs="Arial"/>
          <w:sz w:val="20"/>
        </w:rPr>
        <w:t>№</w:t>
      </w:r>
      <w:r w:rsidRPr="00EB14B0">
        <w:rPr>
          <w:rFonts w:ascii="Arial" w:hAnsi="Arial" w:cs="Arial"/>
          <w:sz w:val="20"/>
        </w:rPr>
        <w:t xml:space="preserve"> 11/4-207.</w:t>
      </w:r>
    </w:p>
    <w:p w:rsidR="009B63D4" w:rsidRPr="00EB14B0" w:rsidRDefault="009B63D4" w:rsidP="00EB14B0">
      <w:pPr>
        <w:pStyle w:val="ConsPlusNormal"/>
        <w:ind w:firstLine="540"/>
        <w:jc w:val="both"/>
        <w:rPr>
          <w:rFonts w:ascii="Arial" w:hAnsi="Arial" w:cs="Arial"/>
          <w:sz w:val="20"/>
        </w:rPr>
      </w:pPr>
      <w:bookmarkStart w:id="4" w:name="P609"/>
      <w:bookmarkEnd w:id="4"/>
      <w:r w:rsidRPr="00EB14B0">
        <w:rPr>
          <w:rFonts w:ascii="Arial" w:hAnsi="Arial" w:cs="Arial"/>
          <w:sz w:val="20"/>
        </w:rPr>
        <w:t xml:space="preserve">27. Право на пенсию за выслугу лет не возникает в случае прекращения полномочий депутатов по основаниям, предусмотренным абзацем седьмым части 16 статьи 35, частью 7.1, пунктами 5 - 7 части 10, частью 10.1 статьи 40, частями 1 и 2 статьи 73 Федерального закона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27 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28. Финансирование гарантий, предусмотренных настоящей статьей, производится за счет средств местного бюджета.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28 введена Решением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30. Выполнение депутатских обязанностей на постоянной и непостоянной основе</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На постоянной основе в Городском Совете осуществляют свои полномочия три депутата: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25.06.2013 </w:t>
      </w:r>
      <w:r w:rsidR="00EB14B0">
        <w:rPr>
          <w:rFonts w:ascii="Arial" w:hAnsi="Arial" w:cs="Arial"/>
          <w:sz w:val="20"/>
        </w:rPr>
        <w:t>№</w:t>
      </w:r>
      <w:r w:rsidRPr="00EB14B0">
        <w:rPr>
          <w:rFonts w:ascii="Arial" w:hAnsi="Arial" w:cs="Arial"/>
          <w:sz w:val="20"/>
        </w:rPr>
        <w:t xml:space="preserve"> 11/4-207)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Председатель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08.04.2008 </w:t>
      </w:r>
      <w:r w:rsidR="00EB14B0">
        <w:rPr>
          <w:rFonts w:ascii="Arial" w:hAnsi="Arial" w:cs="Arial"/>
          <w:sz w:val="20"/>
        </w:rPr>
        <w:t>№</w:t>
      </w:r>
      <w:r w:rsidRPr="00EB14B0">
        <w:rPr>
          <w:rFonts w:ascii="Arial" w:hAnsi="Arial" w:cs="Arial"/>
          <w:sz w:val="20"/>
        </w:rPr>
        <w:t xml:space="preserve"> 10-173,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Заместитель Председателя Городского Совета - председатель комиссии Городского Совета по бюджету и собственности;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08.04.2008 </w:t>
      </w:r>
      <w:r w:rsidR="00EB14B0">
        <w:rPr>
          <w:rFonts w:ascii="Arial" w:hAnsi="Arial" w:cs="Arial"/>
          <w:sz w:val="20"/>
        </w:rPr>
        <w:t>№</w:t>
      </w:r>
      <w:r w:rsidRPr="00EB14B0">
        <w:rPr>
          <w:rFonts w:ascii="Arial" w:hAnsi="Arial" w:cs="Arial"/>
          <w:sz w:val="20"/>
        </w:rPr>
        <w:t xml:space="preserve"> 10-173,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Председатель постоянной комиссии.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2. Число постоянных депутатских комиссий определяется решением Городского Совета соответствующего созыва.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Депутат отчитывается перед избирателями в порядке и сроки, установленные решением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31. Досрочное прекращение полномочий депутата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Полномочия депутата Городского Совета прекращаются досрочно в случае: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смерти;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отставки по собственному желанию;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признания судом недееспособным или ограниченно дееспособным;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признания судом безвестно отсутствующим или объявления умершим;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вступления в отношении него в законную силу обвинительного приговора суда;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выезда за пределы Российской Федерации на постоянное место жительства;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7 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8) исключен. - Решение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досрочного прекращения полномочий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призыва на военную службу или направления на заменяющую ее альтернативную гражданскую службу;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11) в иных случаях, установленных Федеральным законом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 и иными федеральными законами;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11 в ред. Решения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12) полномочия депутата прекращаются досрочно в случае несоблюдения ограничений, установленных Федеральным законом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12 введен Решением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 в ред. Решения Норильского городского Совета депутатов Красноярского края от 16.02.2016 </w:t>
      </w:r>
      <w:r w:rsidR="00EB14B0">
        <w:rPr>
          <w:rFonts w:ascii="Arial" w:hAnsi="Arial" w:cs="Arial"/>
          <w:sz w:val="20"/>
        </w:rPr>
        <w:t>№</w:t>
      </w:r>
      <w:r w:rsidRPr="00EB14B0">
        <w:rPr>
          <w:rFonts w:ascii="Arial" w:hAnsi="Arial" w:cs="Arial"/>
          <w:sz w:val="20"/>
        </w:rPr>
        <w:t xml:space="preserve"> 29/4-638)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 введена Решением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32. Председатель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 Исключена. - Решение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Председатель городского Совета избирается Городским Советом на срок полномочий Городского Совета. Решение об избрании принимается большинством голосов от установленной численности депутатов Городского Совета. Порядок избрания Председателя Городского Совета определяется Регламентом Городского Совета в соответствии с действующим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 в ред. Решения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w:t>
      </w:r>
      <w:r w:rsidRPr="00EB14B0">
        <w:rPr>
          <w:rFonts w:ascii="Arial" w:hAnsi="Arial" w:cs="Arial"/>
          <w:sz w:val="20"/>
        </w:rPr>
        <w:lastRenderedPageBreak/>
        <w:t>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Председатель Городского Совета действует в пределах полномочий, определенных законодательством, настоящим Уставом и решениями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 Председатель Городского Совета должен соблюдать ограничения и запреты и исполнять обязанности, которые установлены Федеральным законом от 25.12.2008 </w:t>
      </w:r>
      <w:r w:rsidR="00EB14B0">
        <w:rPr>
          <w:rFonts w:ascii="Arial" w:hAnsi="Arial" w:cs="Arial"/>
          <w:sz w:val="20"/>
        </w:rPr>
        <w:t>№</w:t>
      </w:r>
      <w:r w:rsidRPr="00EB14B0">
        <w:rPr>
          <w:rFonts w:ascii="Arial" w:hAnsi="Arial" w:cs="Arial"/>
          <w:sz w:val="20"/>
        </w:rPr>
        <w:t xml:space="preserve"> 273-ФЗ "О противодействии коррупции" и другими федеральными законами.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Председателю Городского Совета предоставляются гарантии, предусмотренные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Председатель Городского Совета в своей деятельности подконтролен и подотчетен населению в порядке, установленном федеральным законодательством, настоящим Уставом. Не реже одного раза в год Председатель Городского Совета отчитывается о деятельности Городского Совета перед населением.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В случае временного отсутствия Председателя Городского Совета или невозможности выполнения им своих обязанностей, его полномочия осуществляет Заместитель Председателя Городского Совета (в случае его отсутствия - председатель постоянной комиссии Городского Совета, осуществляющий свои полномочия на постоянной основе).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Абзац исключен. - Решение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33. Полномочия Председателя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Председатель Городского Совета осуществляет следующие полномочия: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осуществляет общее руководство работой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созывает внеочередные заседания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организует подготовку, созывает и ведет заседания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организует контроль за исполнением решений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оказывает содействие депутатам в осуществлении ими своих полномочий, организует обеспечение их необходимой информацией;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руководит Городским Советом при осуществлении им контроля за деятельностью Главы города, должностных лиц Администрации, руководителей муниципальных учреждений, предприятий;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принимает меры по обеспечению гласности и учету общественного мнения в работе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издает распоряжения по вопросам организации деятельности Городского Совета и в иных случаях, предусмотренных настоящим Уставом, подписывает решения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осуществляет подготовку проектов планов работы и нормотворческой деятельности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координирует работу постоянных и временных комиссий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12) дает поручения постоянным и временным комиссиям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заключает договоры и соглашения, регулирующие взаимоотношения Городского Совета с органами государственной власти, органами местного самоуправления города Норильска и других муниципальных образований, гражданами и организациями, независимо от форм собственности, без доверенности действует от имени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14) распоряжается средствами по расходам, предусмотренным в бюджете города Норильска на содержание и обеспечение деятельности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15) от имени Городского Совета подписывает исковые заявления и иные процессуальные документы, направляемые в суды общей юрисдикции, арбитражные суды, в случаях, предусмотренных законодательством, выдает доверенности на представление интересов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16) утверждает структуру, штатную численность и штатное расписание аппарата Городского Совета, смету расходов на финансирование деятельности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17) руководит работой аппарата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18) осуществляет иные полномочия в соответствии с федеральными и краевыми законами, настоящим Уставом, решениями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 Председатель Городского Совета досрочно прекращает свои полномочия в случаях, </w:t>
      </w:r>
      <w:r w:rsidRPr="00EB14B0">
        <w:rPr>
          <w:rFonts w:ascii="Arial" w:hAnsi="Arial" w:cs="Arial"/>
          <w:sz w:val="20"/>
        </w:rPr>
        <w:lastRenderedPageBreak/>
        <w:t>предусмотренных для досрочного прекращения полномочий депутата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34. Заместитель Председателя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w:t>
      </w:r>
      <w:r w:rsidRPr="00EB14B0">
        <w:rPr>
          <w:rFonts w:ascii="Arial" w:hAnsi="Arial" w:cs="Arial"/>
          <w:sz w:val="20"/>
        </w:rPr>
        <w:lastRenderedPageBreak/>
        <w:t xml:space="preserve">08.04.2008 </w:t>
      </w:r>
      <w:r w:rsidR="00EB14B0">
        <w:rPr>
          <w:rFonts w:ascii="Arial" w:hAnsi="Arial" w:cs="Arial"/>
          <w:sz w:val="20"/>
        </w:rPr>
        <w:t>№</w:t>
      </w:r>
      <w:r w:rsidRPr="00EB14B0">
        <w:rPr>
          <w:rFonts w:ascii="Arial" w:hAnsi="Arial" w:cs="Arial"/>
          <w:sz w:val="20"/>
        </w:rPr>
        <w:t xml:space="preserve"> 10-173, от 21.10.2008 </w:t>
      </w:r>
      <w:r w:rsidR="00EB14B0">
        <w:rPr>
          <w:rFonts w:ascii="Arial" w:hAnsi="Arial" w:cs="Arial"/>
          <w:sz w:val="20"/>
        </w:rPr>
        <w:t>№</w:t>
      </w:r>
      <w:r w:rsidRPr="00EB14B0">
        <w:rPr>
          <w:rFonts w:ascii="Arial" w:hAnsi="Arial" w:cs="Arial"/>
          <w:sz w:val="20"/>
        </w:rPr>
        <w:t xml:space="preserve"> 14-320,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Заместитель Председателя Городского Совета избирается из числа депутатов на срок полномочий Городского Совета. Решение об избрании принимается большинством голосов от установленной численности депутатов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Избранный Городским Советом Заместитель Председателя Городского Совета является председателем комиссии по бюджету и собственности.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08.04.2008 </w:t>
      </w:r>
      <w:r w:rsidR="00EB14B0">
        <w:rPr>
          <w:rFonts w:ascii="Arial" w:hAnsi="Arial" w:cs="Arial"/>
          <w:sz w:val="20"/>
        </w:rPr>
        <w:t>№</w:t>
      </w:r>
      <w:r w:rsidRPr="00EB14B0">
        <w:rPr>
          <w:rFonts w:ascii="Arial" w:hAnsi="Arial" w:cs="Arial"/>
          <w:sz w:val="20"/>
        </w:rPr>
        <w:t xml:space="preserve"> 10-173,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Заместитель Председателя Городского Совета исполняет свои обязанности, определенные решением Городского Совета, отдельные поручения Председателя Городского Совета, а в случаях отсутствия Председателя Городского Совета или невозможности выполнения им своих обязанностей осуществляет полномочия Председателя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Полномочия Заместителя Председателя Городского Совета прекращаются досрочно в случае его отставки в порядке, установленном действующим законодательством и настоящим Уставом.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08.04.2008 </w:t>
      </w:r>
      <w:r w:rsidR="00EB14B0">
        <w:rPr>
          <w:rFonts w:ascii="Arial" w:hAnsi="Arial" w:cs="Arial"/>
          <w:sz w:val="20"/>
        </w:rPr>
        <w:t>№</w:t>
      </w:r>
      <w:r w:rsidRPr="00EB14B0">
        <w:rPr>
          <w:rFonts w:ascii="Arial" w:hAnsi="Arial" w:cs="Arial"/>
          <w:sz w:val="20"/>
        </w:rPr>
        <w:t xml:space="preserve"> 10-173, от 20.05.2015 </w:t>
      </w:r>
      <w:r w:rsidR="00EB14B0">
        <w:rPr>
          <w:rFonts w:ascii="Arial" w:hAnsi="Arial" w:cs="Arial"/>
          <w:sz w:val="20"/>
        </w:rPr>
        <w:t>№</w:t>
      </w:r>
      <w:r w:rsidRPr="00EB14B0">
        <w:rPr>
          <w:rFonts w:ascii="Arial" w:hAnsi="Arial" w:cs="Arial"/>
          <w:sz w:val="20"/>
        </w:rPr>
        <w:t xml:space="preserve"> 24/4-540,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35. Организация деятельности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Организация деятельности Городского Совета определяется настоящим Уставом и Регламентом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Основной формой деятельности Городского Совета являются сессии.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Для обеспечения деятельности депутатов и Городского Совета создается аппарат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36. Сессии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Депутаты, заседающие без соблюдения предусмотренных настоящим Уставом условий, не образуют Городской Совет и не могут принимать никаких решений от его имени.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Сессии могут быть очередными, внеочередными и чрезвычайными.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Первая сессия вновь избранного состава Городского Совета созывается Председателем Городского Совета предыдущего созыва в десятидневный срок со дня избрания не менее 2/3 от установленного числа депутатов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Повестка дня первой сессии может включать только вопросы, связанные с избранием Председателя Городского Совета, Главы города, формированием постоянных и временных комиссий Городского Совета, решением иных организационных вопросов.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Первая сессия открывается и ведется Председателем Городского Совета предыдущего созыва или старейшим депутатом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Председатель Городского Совета, избранный Городским Советом нового созыва из своего состава, приступает к исполнению своих полномочий в день, следующий за днем принятия решения об избрании.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 в ред. Решения Норильского городского Совета депутатов Красноярского края от </w:t>
      </w:r>
      <w:r w:rsidRPr="00EB14B0">
        <w:rPr>
          <w:rFonts w:ascii="Arial" w:hAnsi="Arial" w:cs="Arial"/>
          <w:sz w:val="20"/>
        </w:rPr>
        <w:lastRenderedPageBreak/>
        <w:t xml:space="preserve">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Очередные сессии Городского Совета созываются Председателем Городского Совета не реже одного раза в три месяца.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 Внеочередные сессии Городского Совета созываются Председателем Городского Совета </w:t>
      </w:r>
      <w:r w:rsidRPr="00EB14B0">
        <w:rPr>
          <w:rFonts w:ascii="Arial" w:hAnsi="Arial" w:cs="Arial"/>
          <w:sz w:val="20"/>
        </w:rPr>
        <w:lastRenderedPageBreak/>
        <w:t>по его инициативе, по инициативе Главы города, по инициативе не менее 1/3 депутатов Городского Совета и в случае, если этого требует не менее 10% жителей муниципального образования, обладающих избирательным правом.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В случаях, требующих принятия оперативных решений, в случае возникновения чрезвычайных ситуаций созывается чрезвычайная сессия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Чрезвычайные сессии созываются Председателем Городского Совета немедленно по собственной инициативе, по предложению Главы города или по требованию 1/3 от установленного числа депутатов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Внеочередные и чрезвычайные сессии подлежат закрытию после выполнения повестки дня, для рассмотрения которой они созывались.</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По предложению Городского Совета на его заседаниях присутствуют, а также выступают на них Глава города, его заместители, руководители структурных подразделений Администрации города. Указанные должностные лица имеют свободный доступ на открытые заседания Городского Совета и могут привлекать к участию в них своих подчиненных.</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37. Порядок проведения заседаний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Заседание Городского Совета не может считаться правомочным, если на нем присутствует менее 50 процентов от числа избранных депутатов.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Любое число депутатов Городского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мер общественного воздействия с целью побуждения их к посещению заседания.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 по процедуре, устанавливаемой Городским Советом.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или по предложению не менее 1/3 депутатов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Закрытое заседание не может быть проведено:</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для рассмотрения и принятия решения по принятию нового или изменению действующего Устава;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для назначения местного референдума;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для обсуждения правотворческой инициативы жителей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 вопросам утверждения городского бюджета и отчета об его исполнении;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 вопросам установления порядка управления и распоряжения городской собственностью;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 вопросам установления порядка и условий приватизации городской собственности;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 по вопросам установления городских налогов и сборов, а также установления льгот по их уплате.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Протокол закрытого заседания Городского Совета может быть по его решению представлен для ознакомления жителям города полностью или частично.</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Председательствующим на заседании Городского Совета является Председатель Городского Совета, Заместитель Председателя Городского Совета или иной депутат по решению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08.04.2008 </w:t>
      </w:r>
      <w:r w:rsidR="00EB14B0">
        <w:rPr>
          <w:rFonts w:ascii="Arial" w:hAnsi="Arial" w:cs="Arial"/>
          <w:sz w:val="20"/>
        </w:rPr>
        <w:t>№</w:t>
      </w:r>
      <w:r w:rsidRPr="00EB14B0">
        <w:rPr>
          <w:rFonts w:ascii="Arial" w:hAnsi="Arial" w:cs="Arial"/>
          <w:sz w:val="20"/>
        </w:rPr>
        <w:t xml:space="preserve"> 10-173,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Председательствующий на заседании должен обеспечить беспрепятственное выражение мнений депутатов и других лиц, имеющих право на выступление, а также поддержание порядка в зале заседаний.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Голосование депутатов на заседаниях Городского Совета требует личного присутствия.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6. Депутат Городского Совета вправе информировать на его заседаниях о содержании переданных ему избирателями и иными юридическими и физическими лицами заявлений.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Иные вопросы, связанные с порядком проведения заседаний Городского Совета, устанавливаются Регламентом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38. Постоянные и временные комиссии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Городской Совет образует из числа депутатов, в качестве постоянных органов Городского Совета, постоянные депутатские комиссии, осуществляющие свои полномочия, в соответствии с настоящим Уставом, Регламентом Городского Совета и положениями о постоянных депутатских комиссиях.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 Перечень постоянных депутатских комиссий, их количественный и персональный состав </w:t>
      </w:r>
      <w:r w:rsidRPr="00EB14B0">
        <w:rPr>
          <w:rFonts w:ascii="Arial" w:hAnsi="Arial" w:cs="Arial"/>
          <w:sz w:val="20"/>
        </w:rPr>
        <w:lastRenderedPageBreak/>
        <w:t>утверждается, как правило, на первой сессии вновь избранного Городского Совета на срок его полномочий решением Городского Совета, принятым большинством от установленной численности депутатов Городского Совета. В состав комиссии не может входить Председатель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Председатель постоянной комиссии утверждается на заседании Городского Совета по предложению членов постоянной комиссии (за исключением председателя комиссии по бюджету и собственности). Решения комиссии по избранию председателя комиссии утверждаются на сессии Городского Совета большинством от установленного числа депутатов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По решению, принятому 2/3 голосов от состава депутатов, входящих 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постоянную комиссию, и процедуре, установленной Регламентом Городского Совета, председатель комиссии может быть отрешен от занимаемой должности. При этом данное решение комиссии утверждается Городским Советом большинством голосов от общего состава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Депутатские комиссии осуществляют свою деятельность в соответствии с положениями о комиссии, на основе плановой работы в периоды между сессиями, а также во время проведения сессий по решению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Городской Совет может образовывать временные комиссии. Задачи, объем полномочий и срок деятельности временной комиссии определяется Городским Советом при образовании данной комиссии.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Решение о создании временной комиссии принимается Городским Советом большинством голосов от установленной численности депутатов.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lastRenderedPageBreak/>
        <w:t xml:space="preserve">(часть 6 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В заседаниях постоянных и временных комиссий могут участвовать руководители и специалисты различного профиля в качестве разработчиков, консультантов или экспертов по направлениям работы комиссии с правом совещательного голоса.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7 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В состав мандатной (счетной), по регламенту и депутатской этике комиссии могут входить только депутаты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Постоянные и временные комиссии Городского Совета могут организовывать публичные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 xml:space="preserve">11.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12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w:t>
      </w:r>
      <w:r w:rsidRPr="00EB14B0">
        <w:rPr>
          <w:rFonts w:ascii="Arial" w:hAnsi="Arial" w:cs="Arial"/>
          <w:sz w:val="20"/>
        </w:rPr>
        <w:lastRenderedPageBreak/>
        <w:t>регионального отделения или иного структурного подразделения), указанной в части 12 настоящей статьи.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11 в ред. Решения Норильского городского Совета депутатов Красноярского края от 17.05.2011 </w:t>
      </w:r>
      <w:r w:rsidR="00EB14B0">
        <w:rPr>
          <w:rFonts w:ascii="Arial" w:hAnsi="Arial" w:cs="Arial"/>
          <w:sz w:val="20"/>
        </w:rPr>
        <w:t>№</w:t>
      </w:r>
      <w:r w:rsidRPr="00EB14B0">
        <w:rPr>
          <w:rFonts w:ascii="Arial" w:hAnsi="Arial" w:cs="Arial"/>
          <w:sz w:val="20"/>
        </w:rPr>
        <w:t xml:space="preserve"> 33-785)</w:t>
      </w:r>
    </w:p>
    <w:p w:rsidR="009B63D4" w:rsidRPr="00EB14B0" w:rsidRDefault="009B63D4" w:rsidP="00EB14B0">
      <w:pPr>
        <w:pStyle w:val="ConsPlusNormal"/>
        <w:ind w:firstLine="540"/>
        <w:jc w:val="both"/>
        <w:rPr>
          <w:rFonts w:ascii="Arial" w:hAnsi="Arial" w:cs="Arial"/>
          <w:sz w:val="20"/>
        </w:rPr>
      </w:pPr>
      <w:bookmarkStart w:id="5" w:name="P773"/>
      <w:bookmarkEnd w:id="5"/>
      <w:r w:rsidRPr="00EB14B0">
        <w:rPr>
          <w:rFonts w:ascii="Arial" w:hAnsi="Arial" w:cs="Arial"/>
          <w:sz w:val="20"/>
        </w:rPr>
        <w:t>12. В случае прекращения деятельности политической партии в связи с ее ликвидацией или реорганизацией деятельность ее фракции в Городском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12 введена Решением Норильского городского Совета депутатов Красноярского края от 17.05.2011 </w:t>
      </w:r>
      <w:r w:rsidR="00EB14B0">
        <w:rPr>
          <w:rFonts w:ascii="Arial" w:hAnsi="Arial" w:cs="Arial"/>
          <w:sz w:val="20"/>
        </w:rPr>
        <w:t>№</w:t>
      </w:r>
      <w:r w:rsidRPr="00EB14B0">
        <w:rPr>
          <w:rFonts w:ascii="Arial" w:hAnsi="Arial" w:cs="Arial"/>
          <w:sz w:val="20"/>
        </w:rPr>
        <w:t xml:space="preserve"> 33-785)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Порядок деятельности фракций устанавливается законом Красноярского края и (или) Регламентом либо иным актом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13 введена Решением Норильского городского Совета депутатов Красноярского края от 17.05.2011 </w:t>
      </w:r>
      <w:r w:rsidR="00EB14B0">
        <w:rPr>
          <w:rFonts w:ascii="Arial" w:hAnsi="Arial" w:cs="Arial"/>
          <w:sz w:val="20"/>
        </w:rPr>
        <w:t>№</w:t>
      </w:r>
      <w:r w:rsidRPr="00EB14B0">
        <w:rPr>
          <w:rFonts w:ascii="Arial" w:hAnsi="Arial" w:cs="Arial"/>
          <w:sz w:val="20"/>
        </w:rPr>
        <w:t xml:space="preserve"> 33-785)</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39. Контрольная деятельность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Городской Совет осуществляет контроль за деятельностью Администрации города и ее должностных лиц в следующих формах: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истребования и получения необходимой информации;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депутатских слушаний;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депутатских проверок;</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депутатских обращений и запросов;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назначения аудита, проверок и принятия решений по их результатам;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заслушивания Главы города и других должностных лиц Администрации города, руководителей муниципальных учреждений и предприятий.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Депутат, группа депутатов вправе обратиться к Главе города и должностным лицам Администрации города на заседании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w:t>
      </w:r>
      <w:r w:rsidRPr="00EB14B0">
        <w:rPr>
          <w:rFonts w:ascii="Arial" w:hAnsi="Arial" w:cs="Arial"/>
          <w:sz w:val="20"/>
        </w:rPr>
        <w:lastRenderedPageBreak/>
        <w:t xml:space="preserve">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Вопрос в письменной форме заблаговременно передается Главе города, что является основанием для приглашения Главы города или должностного лица Администрации на заседание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случае если приглашенные лица не имеют возможности прибыть на заседание Городского Совета, они в обязательном порядке дают письменный ответ на заданный вопрос. Ответ доводится </w:t>
      </w:r>
      <w:r w:rsidRPr="00EB14B0">
        <w:rPr>
          <w:rFonts w:ascii="Arial" w:hAnsi="Arial" w:cs="Arial"/>
          <w:sz w:val="20"/>
        </w:rPr>
        <w:lastRenderedPageBreak/>
        <w:t>до сведения депутатов Председателем Городского Совета на заседании.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Депутатский запрос выносится на заседание Городского Совета в письменной форме,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настоящей части лицами в связи с этими обстоятельствами.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Должностные лица,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В случае неисполнения депутатского запроса или непредставления иной информации, истребованной в соответствии с действующим законом и настоящим Уставом, к ответственным должностным лицам могут быть применены меры, предусмотренные действующим законодательством и настоящим Уставом.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Городской Совет ежегодно в первом квартале заслушивает отчеты Главы города о результатах его деятельности и деятельности Администрации города в истекшем году, в том числе о решении вопросов, поставленных Городским Советом. По решению Городского Совета Глава города может быть заслушан и в иные сроки при наличии обстоятельств (нарушений), указывающих на необходимость такого заслушивания.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 от 25.09.2012 </w:t>
      </w:r>
      <w:r w:rsidR="00EB14B0">
        <w:rPr>
          <w:rFonts w:ascii="Arial" w:hAnsi="Arial" w:cs="Arial"/>
          <w:sz w:val="20"/>
        </w:rPr>
        <w:t>№</w:t>
      </w:r>
      <w:r w:rsidRPr="00EB14B0">
        <w:rPr>
          <w:rFonts w:ascii="Arial" w:hAnsi="Arial" w:cs="Arial"/>
          <w:sz w:val="20"/>
        </w:rPr>
        <w:t xml:space="preserve"> 5/4-79,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bookmarkStart w:id="6" w:name="P800"/>
      <w:bookmarkEnd w:id="6"/>
      <w:r w:rsidRPr="00EB14B0">
        <w:rPr>
          <w:rFonts w:ascii="Arial" w:hAnsi="Arial" w:cs="Arial"/>
          <w:sz w:val="20"/>
        </w:rPr>
        <w:t>4. По предложению Городского Совета должностные лица, руководители структурных подразделений Администрации города не реже одного раза в год выступают с отчетом о положении дел в подведомственной им сфере деятельности.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Группа депутатов, не менее 1/3 от установленной численности, вправе внести предложение о заслушивании внеочередного доклада (отчета) любого из указанных в части 4 настоящей статьи должностных лиц Администрации города и руководителей ее структурных подразделений.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По итогам заслушивания должностного лица Городской Совет принимает решения: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 вынесении представления о поощрении должностного лица либо ходатайства о наложении на него дисциплинарного взыскания;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 проведении дополнительного изучения заслушиваемого вопроса;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об установлении сроков устранения недостатков и повторного заслушивания должностного лица;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 направлении ходатайства об освобождении должностного лица от должности.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Решение о направлении ходатайства об освобождении должностного лица от должности должно быть принято большинством голосов от установленной численности депутатов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40. Обеспечение деятельности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1. Непосредственное обеспечение деятельности Городского Совета осуществляется аппаратом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lastRenderedPageBreak/>
        <w:t xml:space="preserve">(в ред. Решения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Деятельность аппарата Городского Совета регулируется Положением об аппарате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Депутат Городского Совета может иметь не более двух помощников, работающих на непостоянной основе, деятельность которых регламентируется Положением о помощнике депутата Городского Совета, утверждаемым решением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Расходы на содержание и обеспечение деятельности Городского Совета утверждаются решением Городского Совета и указываются в бюджете города отдельной строкой.</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41. Досрочное прекращение полномочий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Досрочно полномочия Городского Совета могут быть прекращены в порядке и по основаниям, которые предусмотрены Федеральным законом.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Полномочия Городского Совета также прекращаются досрочно в случае: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принятия Городским Советом решения о самороспуске. Решение о самороспуске принимается 2/3 голосов от установленной численности депутатов Городского Совета. Полномочия Городского Совета прекращаются со дня вступления в силу решения Городского Совета. Одновременно с принятием указанного решения принимается решение о назначении выборов депутатов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принятия судом решения о неправомочности данного состава депутатов Городского Совета, в том числе в связи со сложением депутатами своих полномочий. Полномочия Городского Совета прекращаются со дня вступления в законную силу данного судебного решения;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 преобразования муниципального образования, осуществляемого в соответствии с Федеральным законом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Полномочия Городского Совета прекращаются со дня вступления в законную силу соответствующего закона Красноярского края;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нарушения срока издания муниципального правового акта, необходимого для реализации решения, принятого путем прямого волеизъявления граждан города Норильска. Полномочия Городского Совета прекращаются со дня вступления в силу соответствующего закона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w:t>
      </w:r>
      <w:r w:rsidRPr="00EB14B0">
        <w:rPr>
          <w:rFonts w:ascii="Arial" w:hAnsi="Arial" w:cs="Arial"/>
          <w:sz w:val="20"/>
        </w:rPr>
        <w:lastRenderedPageBreak/>
        <w:t xml:space="preserve">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В случае досрочного прекращения полномочий Городского Совета, проводятся досрочные выборы в Городской Совет в сроки, установленные федеральным законом.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3 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6. АДМИНИСТРАЦИЯ ГОРОДА</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ИСПОЛНИТЕЛЬНО-РАСПОРЯДИТЕЛЬНЫЙ ОРГАН МУНИЦИПАЛЬНОГО</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ОБРАЗОВАНИЯ ГОРОД НОРИЛЬСК. ДРУГИЕ ОРГАНЫ</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МЕСТНОГО САМОУПРАВЛЕНИЯ</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(в ред. Решения Норильского городского Совета депутатов</w:t>
      </w:r>
    </w:p>
    <w:p w:rsidR="009B63D4" w:rsidRPr="00EB14B0" w:rsidRDefault="009B63D4" w:rsidP="00EB14B0">
      <w:pPr>
        <w:pStyle w:val="ConsPlusNormal"/>
        <w:jc w:val="center"/>
        <w:rPr>
          <w:rFonts w:ascii="Arial" w:hAnsi="Arial" w:cs="Arial"/>
          <w:sz w:val="20"/>
        </w:rPr>
      </w:pPr>
      <w:r w:rsidRPr="00EB14B0">
        <w:rPr>
          <w:rFonts w:ascii="Arial" w:hAnsi="Arial" w:cs="Arial"/>
          <w:sz w:val="20"/>
        </w:rPr>
        <w:t xml:space="preserve">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42. Администрация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Администрация города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Красноярского края.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Городского совета МО город Норильск Красноярского края от 28.02.2006 </w:t>
      </w:r>
      <w:r w:rsidR="00EB14B0">
        <w:rPr>
          <w:rFonts w:ascii="Arial" w:hAnsi="Arial" w:cs="Arial"/>
          <w:sz w:val="20"/>
        </w:rPr>
        <w:t>№</w:t>
      </w:r>
      <w:r w:rsidRPr="00EB14B0">
        <w:rPr>
          <w:rFonts w:ascii="Arial" w:hAnsi="Arial" w:cs="Arial"/>
          <w:sz w:val="20"/>
        </w:rPr>
        <w:t xml:space="preserve"> 60-861, Решения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Деятельностью Администрации города руководит на основе принципа единоначалия Глава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bookmarkStart w:id="7" w:name="P849"/>
      <w:bookmarkEnd w:id="7"/>
      <w:r w:rsidRPr="00EB14B0">
        <w:rPr>
          <w:rFonts w:ascii="Arial" w:hAnsi="Arial" w:cs="Arial"/>
          <w:sz w:val="20"/>
        </w:rPr>
        <w:t>2. Структура Администрации города утверждается Городским Советом по представлению Главы города. В структуру Администрации города входят структурные подразделения (отраслевые (функциональные) и территориальные органы)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 от 05.02.2013 </w:t>
      </w:r>
      <w:r w:rsidR="00EB14B0">
        <w:rPr>
          <w:rFonts w:ascii="Arial" w:hAnsi="Arial" w:cs="Arial"/>
          <w:sz w:val="20"/>
        </w:rPr>
        <w:t>№</w:t>
      </w:r>
      <w:r w:rsidRPr="00EB14B0">
        <w:rPr>
          <w:rFonts w:ascii="Arial" w:hAnsi="Arial" w:cs="Arial"/>
          <w:sz w:val="20"/>
        </w:rPr>
        <w:t xml:space="preserve"> 8/4-149, от 25.02.2014 </w:t>
      </w:r>
      <w:r w:rsidR="00EB14B0">
        <w:rPr>
          <w:rFonts w:ascii="Arial" w:hAnsi="Arial" w:cs="Arial"/>
          <w:sz w:val="20"/>
        </w:rPr>
        <w:t>№</w:t>
      </w:r>
      <w:r w:rsidRPr="00EB14B0">
        <w:rPr>
          <w:rFonts w:ascii="Arial" w:hAnsi="Arial" w:cs="Arial"/>
          <w:sz w:val="20"/>
        </w:rPr>
        <w:t xml:space="preserve"> 16/4-321,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Структурные подразделения Администрации города могут являться юридическими лицами в соответствии с Положениями, утверждаемыми Городским Советом.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Администрация города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Администрация города подотчетна Городскому Совету.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муниципальный контроль на территории города Норильска осуществляется Администрацией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Функции и порядок деятельности Администрации города при осуществлении муниципального контроля определяются постановлениями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6 введена Решением Норильского городского Совета депутатов Красноярского края от </w:t>
      </w:r>
      <w:r w:rsidRPr="00EB14B0">
        <w:rPr>
          <w:rFonts w:ascii="Arial" w:hAnsi="Arial" w:cs="Arial"/>
          <w:sz w:val="20"/>
        </w:rPr>
        <w:lastRenderedPageBreak/>
        <w:t xml:space="preserve">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Администрация города осуществляет предусмотренные действующим законодательством Российской Федерации и Красноярского края полномочия органа местного самоуправления самостоятельно либо в лице соответствующего структурного подразделения Администрации города в соответствии с решением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7 введена Решением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43. Компетенция Администрации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bookmarkStart w:id="8" w:name="P863"/>
      <w:bookmarkEnd w:id="8"/>
      <w:r w:rsidRPr="00EB14B0">
        <w:rPr>
          <w:rFonts w:ascii="Arial" w:hAnsi="Arial" w:cs="Arial"/>
          <w:sz w:val="20"/>
        </w:rPr>
        <w:t>1. Администрация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составляет проект бюджета города, исполняет бюджет, составляет отчет об исполнении бюджета;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 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осуществляет от имени города Норильска в соответствии с решениями Городского Совета правомочия владения, пользования и распоряжения муниципальной собственностью;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разрабатывает и выполняет планы и программы развития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учреждает муниципальные унитарные предприятия и муниципальные учреждения, утверждает их уставы, определяет порядок принятия решений о создании, реорганизации и ликвидации муниципальных автономных учреждений, муниципальных бюджетных учреждений, муниципальных казенных учреждений;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 от 02.11.2010 </w:t>
      </w:r>
      <w:r w:rsidR="00EB14B0">
        <w:rPr>
          <w:rFonts w:ascii="Arial" w:hAnsi="Arial" w:cs="Arial"/>
          <w:sz w:val="20"/>
        </w:rPr>
        <w:t>№</w:t>
      </w:r>
      <w:r w:rsidRPr="00EB14B0">
        <w:rPr>
          <w:rFonts w:ascii="Arial" w:hAnsi="Arial" w:cs="Arial"/>
          <w:sz w:val="20"/>
        </w:rPr>
        <w:t xml:space="preserve"> 29-706)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осуществляет дорожную деятельность в отношении автомобильных дорог местного значения в границах города Норильска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Норильска,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5 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выступает заказчиком работ по благоустройству и озеленению территории города Норильска, строительству и реконструкции объектов социальной инфраструктуры, муниципального жилья, производству товаров и оказанию услуг для населения;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сдает в аренду муниципальное имущество;</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8) исключен. - Решение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выдает кредиты за счет средств бюджета города Норильска; осуществляет муниципальные заимствования, управляет муниципальным долгом;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w:t>
      </w:r>
      <w:r w:rsidRPr="00EB14B0">
        <w:rPr>
          <w:rFonts w:ascii="Arial" w:hAnsi="Arial" w:cs="Arial"/>
          <w:sz w:val="20"/>
        </w:rP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10 в ред. Решения Норильского городского Совета депутатов Красноярского края от 12.11.2013 </w:t>
      </w:r>
      <w:r w:rsidR="00EB14B0">
        <w:rPr>
          <w:rFonts w:ascii="Arial" w:hAnsi="Arial" w:cs="Arial"/>
          <w:sz w:val="20"/>
        </w:rPr>
        <w:t>№</w:t>
      </w:r>
      <w:r w:rsidRPr="00EB14B0">
        <w:rPr>
          <w:rFonts w:ascii="Arial" w:hAnsi="Arial" w:cs="Arial"/>
          <w:sz w:val="20"/>
        </w:rPr>
        <w:t xml:space="preserve"> 13/4-256)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разрабатывает систему оплаты труда работников муниципальных учреждений и порядок ее применения;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12) организует в границах города Норильска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12 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организует охрану общественного порядка на территории города Норильска муниципальной милицией;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14) создает условия для оказания медицинской помощи населению на территории города Норильска в соответствии с территориальной программой государственных гарантий бесплатного оказания гражданам медицинской помощи;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15) создает условия для предоставления транспортных услуг населению и организации транспортного обслуживания населения;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16) участвует в предупреждении и ликвидации последствий чрезвычайных ситуаций;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17) обеспечивает первичные меры пожарной безопасности;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17 в ред. Решения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18) организует библиотечное обслуживание населения, комплектование и обеспечение сохранности библиотечных фондов библиотек муниципального образования город Норильск;</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Городского совета МО город Норильск Красноярского края от 27.02.2007 </w:t>
      </w:r>
      <w:r w:rsidR="00EB14B0">
        <w:rPr>
          <w:rFonts w:ascii="Arial" w:hAnsi="Arial" w:cs="Arial"/>
          <w:sz w:val="20"/>
        </w:rPr>
        <w:t>№</w:t>
      </w:r>
      <w:r w:rsidRPr="00EB14B0">
        <w:rPr>
          <w:rFonts w:ascii="Arial" w:hAnsi="Arial" w:cs="Arial"/>
          <w:sz w:val="20"/>
        </w:rPr>
        <w:t xml:space="preserve"> 66-1004,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19) создает условия для организации досуга и обеспечения жителей города Норильска услугами организаций культуры,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 город Норильск;</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20)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город Норильск, охрану объектов культурного наследия (памятников истории и культуры) местного (муниципального) значения, расположенных на территории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lastRenderedPageBreak/>
        <w:t xml:space="preserve">(п. 20 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21) организует мероприятия по охране окружающей среды;</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22)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организует и осуществляет муниципальный контроль на территории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разрабатывает и принимает административные регламенты проведения проверок при осуществлении муниципального контроля;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осуществляет иные предусмотренные федеральными законами, законами и иными нормативными правовыми актами Красноярского края полномочия;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22 в ред. Решения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23) создает условия для обеспечения жителей города Норильска услугами связи, общественного питания, торговли и бытового обслуживания;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23.1) В целях обеспечения жителей города Норильска услугами торговли: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организует муниципальные ярмарки;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предусматривает строительство, размещение торговых объектов в документах территориального планирования, правилах землепользования и застройки;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разрабатывает, утверждает и вносит изменения в схемы размещения нестационарных торговых объектов с учетом нормативов минимальной обеспеченности населения площадью торговых объектов;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проводит анализ финансовых, экономических, социальных и иных показателей состояния торговли на территории города Норильска и анализ эффективности применения мер по развитию торговой деятельности на территории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23.1 введен Решением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24) обеспечивает условия для развития на территории города Норильска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24 в ред. Решения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24.1) осуществляет контроль за соблюдением организациями, созданными органами местного самоуправления города Норильска и осуществляющими спортивную подготовку, </w:t>
      </w:r>
      <w:r w:rsidRPr="00EB14B0">
        <w:rPr>
          <w:rFonts w:ascii="Arial" w:hAnsi="Arial" w:cs="Arial"/>
          <w:sz w:val="20"/>
        </w:rPr>
        <w:lastRenderedPageBreak/>
        <w:t>федеральных стандартов спортивной подготовки в соответствии с законодательством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24.1 введен Решением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25) создает условия для массового отдыха жителей города Норильска и организует обустройство мест массового отдыха населения;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26) формирует и содержит муниципальный архив;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27) осуществляет организацию ритуальных услуг и содержание мест захоронения;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28 в ред. Решения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29) осуществляет международные и внешнеэкономические связи в соответствии с федеральными законами;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30) организует и осуществляет мероприятия по территориальной обороне и гражданской обороне, защите населения и территории города Норильска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25.06.2013 </w:t>
      </w:r>
      <w:r w:rsidR="00EB14B0">
        <w:rPr>
          <w:rFonts w:ascii="Arial" w:hAnsi="Arial" w:cs="Arial"/>
          <w:sz w:val="20"/>
        </w:rPr>
        <w:t>№</w:t>
      </w:r>
      <w:r w:rsidRPr="00EB14B0">
        <w:rPr>
          <w:rFonts w:ascii="Arial" w:hAnsi="Arial" w:cs="Arial"/>
          <w:sz w:val="20"/>
        </w:rPr>
        <w:t xml:space="preserve"> 11/4-207)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31) создает, содержит и организует деятельность аварийно-спасательных служб и (или) аварийно-спасательных формирований на территории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32) создает, развивает и обеспечивает охрану лечебно-оздоровительных местностей и курортов местного значения на территории города Норильска, а также осуществляет муниципальный контроль в области использования и охраны особо охраняемых природных территорий местного значения;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33) организует и осуществляет мероприятия по мобилизационной подготовке муниципальных предприятий и учреждений, находящихся на территории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34) осуществляет мероприятия по обеспечению безопасности людей на водных объектах, охране их жизни и здоровья;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35) ведет реестр расходных обязательств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36) производит регистрацию уставов территориального общественного самоуправления в городе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образования город Норильск, изменяет, аннулирует такие наименования, размещает информацию в </w:t>
      </w:r>
      <w:r w:rsidRPr="00EB14B0">
        <w:rPr>
          <w:rFonts w:ascii="Arial" w:hAnsi="Arial" w:cs="Arial"/>
          <w:sz w:val="20"/>
        </w:rPr>
        <w:lastRenderedPageBreak/>
        <w:t>государственном адресном реестре;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37 в ред. Решения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38) осуществляет полномочия заказчика на выполнение работ и оказание услуг, связанных с решением вопросов местного значения, отнесенных к его компетенции;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39) решает иные вопросы местного значения, находящиеся в ведении города Норильска и не отнесенные действующим законодательством либо настоящим Уставом к компетенции Городского Совета или Главы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41) принимает общеобязательные правила по вопросам, отнесенным к компетенции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41 введен Решением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42) принимает в установленном порядке выморочное имущество в виде расположенного на территории города Норильска жилого помещения, земельного участка, а также расположенного на нем здания, строения, сооружения, иного объекта недвижимого имущества, доли в праве общей собственности на жилое помещение либо здание, строение, сооружение, иной объект недвижимого имущества, которое в соответствии с законодательством Российской Федерации переходит в порядке наследования в собственность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42 в ред. Решения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43)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43 введен Решением Норильского городского Совета депутатов Красноярского края от 25.09.2012 </w:t>
      </w:r>
      <w:r w:rsidR="00EB14B0">
        <w:rPr>
          <w:rFonts w:ascii="Arial" w:hAnsi="Arial" w:cs="Arial"/>
          <w:sz w:val="20"/>
        </w:rPr>
        <w:t>№</w:t>
      </w:r>
      <w:r w:rsidRPr="00EB14B0">
        <w:rPr>
          <w:rFonts w:ascii="Arial" w:hAnsi="Arial" w:cs="Arial"/>
          <w:sz w:val="20"/>
        </w:rPr>
        <w:t xml:space="preserve"> 5/4-79)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44 введен Решением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45)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45 введен Решением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46) разрабатывает и осуществляет меры, направленные на укрепление межнационального и </w:t>
      </w:r>
      <w:r w:rsidRPr="00EB14B0">
        <w:rPr>
          <w:rFonts w:ascii="Arial" w:hAnsi="Arial" w:cs="Arial"/>
          <w:sz w:val="20"/>
        </w:rPr>
        <w:lastRenderedPageBreak/>
        <w:t>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46 введен Решением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47) организует благоустройство территории города Норильска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47 введен Решением Норильского городского Совета депутатов Красноярского края от 24.06.2014 </w:t>
      </w:r>
      <w:r w:rsidR="00EB14B0">
        <w:rPr>
          <w:rFonts w:ascii="Arial" w:hAnsi="Arial" w:cs="Arial"/>
          <w:sz w:val="20"/>
        </w:rPr>
        <w:t>№</w:t>
      </w:r>
      <w:r w:rsidRPr="00EB14B0">
        <w:rPr>
          <w:rFonts w:ascii="Arial" w:hAnsi="Arial" w:cs="Arial"/>
          <w:sz w:val="20"/>
        </w:rPr>
        <w:t xml:space="preserve"> 18/4-378)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48) ведет похозяйственные книги в целях учета личных подсобных хозяйств.</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48 введен Решением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49) организует в соответствии с Федеральным законом от 24 июля 2007 года </w:t>
      </w:r>
      <w:r w:rsidR="00EB14B0">
        <w:rPr>
          <w:rFonts w:ascii="Arial" w:hAnsi="Arial" w:cs="Arial"/>
          <w:sz w:val="20"/>
        </w:rPr>
        <w:t>№</w:t>
      </w:r>
      <w:r w:rsidRPr="00EB14B0">
        <w:rPr>
          <w:rFonts w:ascii="Arial" w:hAnsi="Arial" w:cs="Arial"/>
          <w:sz w:val="20"/>
        </w:rPr>
        <w:t xml:space="preserve"> 221-ФЗ "О государственном кадастре недвижимости" выполнение комплексных кадастровых работ и утверждает карту-план территории.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49 введен Решением Норильского городского Совета депутатов Красноярского края от 31.03.2015 </w:t>
      </w:r>
      <w:r w:rsidR="00EB14B0">
        <w:rPr>
          <w:rFonts w:ascii="Arial" w:hAnsi="Arial" w:cs="Arial"/>
          <w:sz w:val="20"/>
        </w:rPr>
        <w:t>№</w:t>
      </w:r>
      <w:r w:rsidRPr="00EB14B0">
        <w:rPr>
          <w:rFonts w:ascii="Arial" w:hAnsi="Arial" w:cs="Arial"/>
          <w:sz w:val="20"/>
        </w:rPr>
        <w:t xml:space="preserve"> 23/4-478)</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Администрация города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Правовые акты по вопросам, указанным в части 1 настоящей статьи, принимает Глава города или иное уполномоченное должностное лицо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44. Глава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Глава города - высшее должностное лицо города Норильска,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Глава города избирается на должность Городским Советом из числа кандидатов, представленных конкурсной комиссией по результатам конкурса, сроком на 5 лет и возглавляет Администрацию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Полномочия Главы города начинаются со дня вступления в силу решения Городского Совета об его избрании и прекращаются со дня вступления в силу решения Городского Совета об избрании нового Главы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Порядок проведения конкурса по отбору кандидатур на должность Главы города и общее число членов конкурсной комиссии устанавливаются решением Городского Совета и подлежат официальному опубликованию.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4. При формировании конкурсной комиссии половина членов конкурсной комиссии назначается Городским Советом, а другая половина - Губернатором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Глава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подконтролен и подотчетен Городскому Совету;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представляет Городскому Совету ежегодные отчеты о результатах своей деятельности и деятельности Администрации города, в том числе о решении вопросов, поставленных Городским Советом;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6. Глава города должен соблюдать ограничения, запреты, исполнять обязанности, которые установлены Федеральным законом от 25.12.2008 </w:t>
      </w:r>
      <w:r w:rsidR="00EB14B0">
        <w:rPr>
          <w:rFonts w:ascii="Arial" w:hAnsi="Arial" w:cs="Arial"/>
          <w:sz w:val="20"/>
        </w:rPr>
        <w:t>№</w:t>
      </w:r>
      <w:r w:rsidRPr="00EB14B0">
        <w:rPr>
          <w:rFonts w:ascii="Arial" w:hAnsi="Arial" w:cs="Arial"/>
          <w:sz w:val="20"/>
        </w:rPr>
        <w:t xml:space="preserve"> 273-ФЗ "О противодействии коррупции", Федеральным законом от 03.12.2012 </w:t>
      </w:r>
      <w:r w:rsidR="00EB14B0">
        <w:rPr>
          <w:rFonts w:ascii="Arial" w:hAnsi="Arial" w:cs="Arial"/>
          <w:sz w:val="20"/>
        </w:rPr>
        <w:t>№</w:t>
      </w:r>
      <w:r w:rsidRPr="00EB14B0">
        <w:rPr>
          <w:rFonts w:ascii="Arial" w:hAnsi="Arial" w:cs="Arial"/>
          <w:sz w:val="20"/>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sidR="00EB14B0">
        <w:rPr>
          <w:rFonts w:ascii="Arial" w:hAnsi="Arial" w:cs="Arial"/>
          <w:sz w:val="20"/>
        </w:rPr>
        <w:t>№</w:t>
      </w:r>
      <w:r w:rsidRPr="00EB14B0">
        <w:rPr>
          <w:rFonts w:ascii="Arial" w:hAnsi="Arial" w:cs="Arial"/>
          <w:sz w:val="20"/>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25.12.2008 </w:t>
      </w:r>
      <w:r w:rsidR="00EB14B0">
        <w:rPr>
          <w:rFonts w:ascii="Arial" w:hAnsi="Arial" w:cs="Arial"/>
          <w:sz w:val="20"/>
        </w:rPr>
        <w:t>№</w:t>
      </w:r>
      <w:r w:rsidRPr="00EB14B0">
        <w:rPr>
          <w:rFonts w:ascii="Arial" w:hAnsi="Arial" w:cs="Arial"/>
          <w:sz w:val="20"/>
        </w:rPr>
        <w:t xml:space="preserve"> 273-ФЗ "О противодействии коррупции", Федеральным законом от 03.12.2012 </w:t>
      </w:r>
      <w:r w:rsidR="00EB14B0">
        <w:rPr>
          <w:rFonts w:ascii="Arial" w:hAnsi="Arial" w:cs="Arial"/>
          <w:sz w:val="20"/>
        </w:rPr>
        <w:t>№</w:t>
      </w:r>
      <w:r w:rsidRPr="00EB14B0">
        <w:rPr>
          <w:rFonts w:ascii="Arial" w:hAnsi="Arial" w:cs="Arial"/>
          <w:sz w:val="20"/>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sidR="00EB14B0">
        <w:rPr>
          <w:rFonts w:ascii="Arial" w:hAnsi="Arial" w:cs="Arial"/>
          <w:sz w:val="20"/>
        </w:rPr>
        <w:t>№</w:t>
      </w:r>
      <w:r w:rsidRPr="00EB14B0">
        <w:rPr>
          <w:rFonts w:ascii="Arial" w:hAnsi="Arial" w:cs="Arial"/>
          <w:sz w:val="20"/>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 от 15.08.2017 </w:t>
      </w:r>
      <w:r w:rsidR="00EB14B0">
        <w:rPr>
          <w:rFonts w:ascii="Arial" w:hAnsi="Arial" w:cs="Arial"/>
          <w:sz w:val="20"/>
        </w:rPr>
        <w:t>№</w:t>
      </w:r>
      <w:r w:rsidRPr="00EB14B0">
        <w:rPr>
          <w:rFonts w:ascii="Arial" w:hAnsi="Arial" w:cs="Arial"/>
          <w:sz w:val="20"/>
        </w:rPr>
        <w:t xml:space="preserve"> 39/4-854)</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Полномочия Главы города прекращаются досрочно в случае: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смерти;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отставки по собственному желанию;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 удаления в отставку в соответствии со статьей 74.1 Федерального закона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 отрешения от должности в соответствии со статьей 74 Федерального закона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признания судом недееспособным или ограниченно дееспособным;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признания судом безвестно отсутствующим или объявления умершим;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вступления в отношении его в законную силу обвинительного приговора суда;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выезда за пределы Российской Федерации на постоянное место жительства;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отзыва избирателями;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EB14B0">
        <w:rPr>
          <w:rFonts w:ascii="Arial" w:hAnsi="Arial" w:cs="Arial"/>
          <w:sz w:val="20"/>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12) преобразования муниципального образования, осуществляемого в соответствии с Федеральным законом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8. 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супругой(-ом) и несовершеннолетними детьми запрета, установленного Федеральным законом от 07.05.2013 </w:t>
      </w:r>
      <w:r w:rsidR="00EB14B0">
        <w:rPr>
          <w:rFonts w:ascii="Arial" w:hAnsi="Arial" w:cs="Arial"/>
          <w:sz w:val="20"/>
        </w:rPr>
        <w:t>№</w:t>
      </w:r>
      <w:r w:rsidRPr="00EB14B0">
        <w:rPr>
          <w:rFonts w:ascii="Arial" w:hAnsi="Arial" w:cs="Arial"/>
          <w:sz w:val="20"/>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В случаях прекращения полномочий Главы города, предусмотренных действующим законодательством, его полномочия до назначения Главы города по результатам конкурса возлагаются на одного из заместителей Главы города, назначенного решением Городского Совета, принятым 2/3 голосов от установленной численности депутатов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До созыва внеочередной сессии Городского Совета Председатель Городского Совета назначает одного из заместителей Главы города Исполняющим полномочия Главы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В случае временного отсутствия Главы города (отпуск, командировка, временная нетрудоспособность и др.) исполнение обязанностей Главы города возлагается на одного из заместителей Главы города распоряжением Главы города. При невозможности издания Главой города указанного распоряжения исполнение обязанностей Главы города возлагается на одного из заместителей Главы города распоряжением Председателя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Главе города гарантируются: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условия работы, обеспечивающие исполнение должностных полномочий в соответствии с муниципальными правовыми актами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право на своевременное и в полном объеме получение денежного вознаграждения;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возмещение расходов, связанных со служебной командировкой, а также с дополнительным профессиональным образованием;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получение в установленном порядке информации и материалов, необходимых для исполнения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5) отдых, обеспечиваемый установлением нормальной продолжительности рабочего </w:t>
      </w:r>
      <w:r w:rsidRPr="00EB14B0">
        <w:rPr>
          <w:rFonts w:ascii="Arial" w:hAnsi="Arial" w:cs="Arial"/>
          <w:sz w:val="20"/>
        </w:rPr>
        <w:lastRenderedPageBreak/>
        <w:t>(служебного) времени, предоставлением выходных и нерабочих праздничных дней, а также ежегодного оплачиваемого отпуска;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пенсионное обеспечение за выслугу лет со дня подачи заявления в соответствующий орган местного самоуправления в размере и на условиях, установленных частями 21 - 27 статьи 29 Устава;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дополнительное профессиональное образование с сохранением на этот период замещаемой должности и денежного вознаграждения.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Порядок и условия реализации гарантий для Главы города, предусмотренных настоящей частью, устанавливаются правовыми актами Городского Совета в соответствии с требованиями действующего законодательства.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11 в ред. Решения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12. Исключена. - Решение Норильского городского Совета депутатов Красноярского края от 24.10.2017 </w:t>
      </w:r>
      <w:r w:rsidR="00EB14B0">
        <w:rPr>
          <w:rFonts w:ascii="Arial" w:hAnsi="Arial" w:cs="Arial"/>
          <w:sz w:val="20"/>
        </w:rPr>
        <w:t>№</w:t>
      </w:r>
      <w:r w:rsidRPr="00EB14B0">
        <w:rPr>
          <w:rFonts w:ascii="Arial" w:hAnsi="Arial" w:cs="Arial"/>
          <w:sz w:val="20"/>
        </w:rPr>
        <w:t xml:space="preserve"> 2/5-22.</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45. Полномочия Главы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Глава города в пределах своих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определяет направления развития региональных, межрегиональных, международных и внешнеэкономических связей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представляет город Норильск в отношениях с жителями города Норильска, органами государственной власти, органами местного самоуправления города Норильска и других муниципальных образований, гражданами и организациями, независимо от форм собственности, без доверенности действует от имени муниципального образования;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обеспечивает на территории города Норильска исполнение Конституции Российской Федерации, федерального законодательства, законодательства Красноярского края, Устава города и иных муниципальных правовых актов в пределах своей компетенции;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обеспечивает согласованное функционирование и взаимодействие органов и должностных лиц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координирует деятельность территориального общественного самоуправления на территории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издает постановления и распоряжения в рамках компетенции, подписывает и обнародует принятые Городским Советом нормативные правовые акты;</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подписывает от имени города Норильска договоры и соглашения о межмуниципальном сотрудничестве и вносит их на утверждение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8) награждает от имени города Норильска наградами, возбуждает ходатайства о награждении </w:t>
      </w:r>
      <w:r w:rsidRPr="00EB14B0">
        <w:rPr>
          <w:rFonts w:ascii="Arial" w:hAnsi="Arial" w:cs="Arial"/>
          <w:sz w:val="20"/>
        </w:rPr>
        <w:lastRenderedPageBreak/>
        <w:t>государственными наградами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инициирует проведение публичных слушаний, назначает их проведение в установленном порядке;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организует проведение опроса граждан по вопросам местного значения;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организует прием граждан, рассматривает предложения, заявления и жалобы граждан, принимает по ним решения в пределах своей компетенции;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представляет на утверждение Городского Совета проект местного бюджета и отчет об его исполнении, проекты решений о внесении изменений в решение о местном бюджете;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14) разрабатывает проекты программ и планов экономического и социального развития города Норильска, проекты нормативных правовых актов о введении или отмене местных налогов и сборов, а также других правовых актов, предусматривающих расходы из бюджета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15) осуществляет функции главного распорядителя бюджетных средств при исполнении бюджета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16) представляет интересы города Норильска, Администрации города в органах местного самоуправления, органах государственной власти без доверенности;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17) от имени города Норильска, Администрации города подписывает исковые заявления и иные процессуальные документы, направляемые в суды общей юрисдикции, арбитражные суды, представляет интересы города Норильска, Администрации города в судебных органах;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18) выдает доверенности на представление интересов города Норильска, Администрации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19) заключает от имени города Норильска, Администрации города муниципальные контракты, договоры и соглашения;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20) организует взаимодействие Администрации города с муниципальными учреждениями и муниципальными предприятиями, контроль за их деятельностью;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21) организует и контролирует выполнение решений, принятых жителями на местном референдуме, решений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22) осуществляет контроль за исполнением на территории города Норильска нормативных правовых актов, издаваемых органами и должностными лицами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23) представляет на утверждение Городского Совета Структуру Администрации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24) распределяет полномочия между заместителями Главы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25) организует работу с кадрами в Администрации города, их аттестацию, дополнительное профессиональное образование;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26) является представителем нанимателя для муниципальных служащих Администрации города и ее органов, структурных подразделений, а также вправе наделить иное должностное лицо Администрации города полномочиями представителя нанимателя в отношении муниципальных </w:t>
      </w:r>
      <w:r w:rsidRPr="00EB14B0">
        <w:rPr>
          <w:rFonts w:ascii="Arial" w:hAnsi="Arial" w:cs="Arial"/>
          <w:sz w:val="20"/>
        </w:rPr>
        <w:lastRenderedPageBreak/>
        <w:t>служащих Администрации города и ее органов, структурных подразделений; назначает на должности и освобождает от должности работников Администрации города и ее органов, структурных подразделений, не являющихся муниципальными служащими; назначает и освобождает от должности руководителей муниципальных предприятий, муниципальных бюджетных учреждений, муниципальных казенных учреждений, определяет порядок назначения на должности и освобождения от должности руководителей муниципальных автономных учреждений;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27) представляет Городскому Совету ежегодный отчет о своей деятельности и деятельности Администрации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28) инициирует созыв внеочередных и чрезвычайных сессий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29) возглавляет и координирует деятельность по предотвращению чрезвычайных ситуаций в городе Норильске и ликвидации их последствий;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30) принимает меры к сохранению, реконструкции и использованию историко-культурного наследия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31) осуществляет иные полномочия, возложенные на него законодательством, настоящим Уставом, решениями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32) принимает решение о реализации проекта муниципально-частного партнерства, определяет орган местного самоуправления, уполномоченный на осуществление полномочий, предусмотренных частью 2 статьи 18 Федерального закона от 13.07.2015 </w:t>
      </w:r>
      <w:r w:rsidR="00EB14B0">
        <w:rPr>
          <w:rFonts w:ascii="Arial" w:hAnsi="Arial" w:cs="Arial"/>
          <w:sz w:val="20"/>
        </w:rPr>
        <w:t>№</w:t>
      </w:r>
      <w:r w:rsidRPr="00EB14B0">
        <w:rPr>
          <w:rFonts w:ascii="Arial" w:hAnsi="Arial" w:cs="Arial"/>
          <w:sz w:val="20"/>
        </w:rPr>
        <w:t xml:space="preserve">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муниципально-частного партнерства, предусмотренные действующим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32 введен Решением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46. Должностные лица Администрации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Руководители структурных подразделений (отраслевых (функциональных) и территориальных органов) Администрации города назначаются на должность и освобождаются от должности Главой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 от 05.02.2013 </w:t>
      </w:r>
      <w:r w:rsidR="00EB14B0">
        <w:rPr>
          <w:rFonts w:ascii="Arial" w:hAnsi="Arial" w:cs="Arial"/>
          <w:sz w:val="20"/>
        </w:rPr>
        <w:t>№</w:t>
      </w:r>
      <w:r w:rsidRPr="00EB14B0">
        <w:rPr>
          <w:rFonts w:ascii="Arial" w:hAnsi="Arial" w:cs="Arial"/>
          <w:sz w:val="20"/>
        </w:rPr>
        <w:t xml:space="preserve"> 8/4-149, от 25.02.2014 </w:t>
      </w:r>
      <w:r w:rsidR="00EB14B0">
        <w:rPr>
          <w:rFonts w:ascii="Arial" w:hAnsi="Arial" w:cs="Arial"/>
          <w:sz w:val="20"/>
        </w:rPr>
        <w:t>№</w:t>
      </w:r>
      <w:r w:rsidRPr="00EB14B0">
        <w:rPr>
          <w:rFonts w:ascii="Arial" w:hAnsi="Arial" w:cs="Arial"/>
          <w:sz w:val="20"/>
        </w:rPr>
        <w:t xml:space="preserve"> 16/4-321,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города, заключившие трудовой договор (контракт), являются должностными лицами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2 в ред. Решения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 Исключена. - Решение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 xml:space="preserve">Статьи 47 - 48. Исключены. - Решение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49. Избирательная комиссия муниципального образования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Городского совета МО город Норильск Красноярского края от 27.02.2007 </w:t>
      </w:r>
      <w:r w:rsidR="00EB14B0">
        <w:rPr>
          <w:rFonts w:ascii="Arial" w:hAnsi="Arial" w:cs="Arial"/>
          <w:sz w:val="20"/>
        </w:rPr>
        <w:t>№</w:t>
      </w:r>
      <w:r w:rsidRPr="00EB14B0">
        <w:rPr>
          <w:rFonts w:ascii="Arial" w:hAnsi="Arial" w:cs="Arial"/>
          <w:sz w:val="20"/>
        </w:rPr>
        <w:t xml:space="preserve"> </w:t>
      </w:r>
      <w:r w:rsidRPr="00EB14B0">
        <w:rPr>
          <w:rFonts w:ascii="Arial" w:hAnsi="Arial" w:cs="Arial"/>
          <w:sz w:val="20"/>
        </w:rPr>
        <w:lastRenderedPageBreak/>
        <w:t>66-1004)</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Городской Совет вправе сформировать Избирательную комиссию муниципального образования город Норильск, в порядке, определенном Федеральным законом "Об основных гарантиях избирательных прав и права на участие в референдуме граждан Российской Федерации", являющуюся муниципальным органом и не входящим в структуру органов местного самоуправления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Избирательная комиссия муниципального образования город Норильск обеспечивает реализацию и защиту избирательных прав и права на участие в референдуме граждан Российской Федерации, осуществляет подготовку и проведение на территории города Норильска выборов в органы местного самоуправления, местных референдумов в соответствии с действующим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Срок полномочий избирательной комиссии муниципального образования город Норильск составляет 5 лет.</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Избирательная комиссия муниципального образования город Норильск, действующая на территории города Норильска на основании Устава и Положения, утверждаемого Городским Советом: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осуществляет контроль за соблюдением избирательных прав и права на участие в референдуме граждан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осуществляет меры по обеспечению при проведении выборов в органы местного самоуправления, местного референдума соблюдения единого порядка голосования, определения результатов выборов, референдумов;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осуществляет меры по организации подготовки и проведения выборов в органы местного самоуправления, местных референдумов, распределяет выделенные из местного бюджета и (или) бюджета Красноярского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оказывает правовую, методическую, организационно-техническую помощь нижестоящим комиссиям;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8)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w:t>
      </w:r>
      <w:r w:rsidRPr="00EB14B0">
        <w:rPr>
          <w:rFonts w:ascii="Arial" w:hAnsi="Arial" w:cs="Arial"/>
          <w:sz w:val="20"/>
        </w:rPr>
        <w:lastRenderedPageBreak/>
        <w:t>Красноярского края, местного референдума;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осуществляет иные полномочия в соответствии с федеральными законами, законами Красноярского края, настоящим Уставом.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Деятельность Избирательной комиссии муниципального образования город Норильск осуществляется коллегиально. Избирательная комиссия муниципального образования город Норильск формируется Городским Советом в количестве 10 членов с правом решающего голоса и правомочна приступить к работе, если ее состав сформирован не менее чем на 2/3 от установленного состава. Заседания созываются председателем Избирательной комиссии муниципального образования город Норильск по мере необходимости. Заседание также обязательно проводится по требованию не менее 1/3 от установленного числа членов комиссии с правом решающего голоса.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Заседание Избирательной комиссии муниципального образования город Норильск является правомочным, если на нем присутствует большинство от установленного числа членов комиссии с правом решающего голоса. Решения комиссии подписываются председателем и секретарем комиссии (председательствующим на заседании и секретарем заседания).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Решения и иные акты Избирательной комиссии муниципального образования город Норильск, принятые в пределах ее компетенции, обязательны для государственных учреждений, органов местного самоуправления, кандидатов, избирательных объединений, избирательных блоков, общественных объединений, организаций, должностных лиц, избирателей и участников референдума. Решения и иные акты Избирательной комиссии муниципального образования город Норильск не подлежат государственной регистрации.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В случае, если Городской Совет не сформировал Избирательную комиссию муниципального образования город Норильск, полномочия данной комиссии по решению избирательной комиссии Красноярского края, принятому на основании обращения Городского Совета, могут возлагаться на соответствующую территориальную комиссию.</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50. Контрольно-счетная палата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Решением Городского Совета образуется Контрольно-счетная палата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Статус Контрольно-счетной палаты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2.1. - Контрольно-счетная палата города Норильска является постоянно действующим органом внешнего муниципального финансового контроля;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17.05.2011 </w:t>
      </w:r>
      <w:r w:rsidR="00EB14B0">
        <w:rPr>
          <w:rFonts w:ascii="Arial" w:hAnsi="Arial" w:cs="Arial"/>
          <w:sz w:val="20"/>
        </w:rPr>
        <w:t>№</w:t>
      </w:r>
      <w:r w:rsidRPr="00EB14B0">
        <w:rPr>
          <w:rFonts w:ascii="Arial" w:hAnsi="Arial" w:cs="Arial"/>
          <w:sz w:val="20"/>
        </w:rPr>
        <w:t xml:space="preserve"> 33-785)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2.2. В своей деятельности Контрольно-счетная палата города Норильска руководствуется Конституцией Российской Федерации, законодательными актами Российской Федерации, Красноярского края, решениями Городского Совета, настоящим Уставом, Положением о Контрольно-счетной палате города Норильска и Регламентом Контрольно-счетной палаты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2.3. Контрольно-счетная палата города Норильска является юридическим лицом, имеет печать с изображением герба города Норильска и своим наименованием.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3. Контрольно-счетная палата осуществляет следующие основные полномочия: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контроль за исполнением местного бюджета;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экспертиза проектов местного бюджета;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внешняя проверка годового отчета об исполнении местного бюджета;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анализ бюджетного процесса в муниципальном образовании город Норильск и подготовка предложений, направленных на его совершенствование;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Председателю Городского Совета для рассмотрения Городским Советом;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участие в пределах полномочий в мероприятиях, направленных на противодействие коррупции;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иные полномочия в сфере внешнего муниципального финансового контроля, установленные федеральными законами, законами Красноярского края, настоящим Уставом и нормативными правовыми актами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12) осуществление аудита в сфере закупок в соответствии с Федеральным законом от 05.04.2013 </w:t>
      </w:r>
      <w:r w:rsidR="00EB14B0">
        <w:rPr>
          <w:rFonts w:ascii="Arial" w:hAnsi="Arial" w:cs="Arial"/>
          <w:sz w:val="20"/>
        </w:rPr>
        <w:t>№</w:t>
      </w:r>
      <w:r w:rsidRPr="00EB14B0">
        <w:rPr>
          <w:rFonts w:ascii="Arial" w:hAnsi="Arial" w:cs="Arial"/>
          <w:sz w:val="20"/>
        </w:rPr>
        <w:t xml:space="preserve"> 44-ФЗ "О контрактной системе в сфере закупок товаров, работ, услуг для обеспечения государственных и муниципальных нужд".</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12 введен Решением Норильского городского Совета депутатов Красноярского края от 25.06.2013 </w:t>
      </w:r>
      <w:r w:rsidR="00EB14B0">
        <w:rPr>
          <w:rFonts w:ascii="Arial" w:hAnsi="Arial" w:cs="Arial"/>
          <w:sz w:val="20"/>
        </w:rPr>
        <w:t>№</w:t>
      </w:r>
      <w:r w:rsidRPr="00EB14B0">
        <w:rPr>
          <w:rFonts w:ascii="Arial" w:hAnsi="Arial" w:cs="Arial"/>
          <w:sz w:val="20"/>
        </w:rPr>
        <w:t xml:space="preserve"> 11/4-207)</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17.05.2011 </w:t>
      </w:r>
      <w:r w:rsidR="00EB14B0">
        <w:rPr>
          <w:rFonts w:ascii="Arial" w:hAnsi="Arial" w:cs="Arial"/>
          <w:sz w:val="20"/>
        </w:rPr>
        <w:t>№</w:t>
      </w:r>
      <w:r w:rsidRPr="00EB14B0">
        <w:rPr>
          <w:rFonts w:ascii="Arial" w:hAnsi="Arial" w:cs="Arial"/>
          <w:sz w:val="20"/>
        </w:rPr>
        <w:t xml:space="preserve"> 33-785)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Деятельность Контрольно-счетной палаты основывается на принципах законности, объективности, эффективности, независимости и гласности.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4 в ред. Решения Норильского городского Совета депутатов Красноярского края от 08.11.2011 </w:t>
      </w:r>
      <w:r w:rsidR="00EB14B0">
        <w:rPr>
          <w:rFonts w:ascii="Arial" w:hAnsi="Arial" w:cs="Arial"/>
          <w:sz w:val="20"/>
        </w:rPr>
        <w:lastRenderedPageBreak/>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Предложения о кандидатурах на должность председателя Контрольно-счетной палаты города Норильска вносятся в Городской Совет:</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Главой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депутатами Городского Совета - не менее одной трети от установленного числа депутатов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Председателем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5 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Срок полномочий председателя и аудиторов Контрольно-счетной палаты города Норильска устанавливается Решением Городского Совета и не должен быть менее чем срок полномочий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6 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Контрольно-счетная палата города Норильска обладает организационной и функциональной независимостью, самостоятельно осуществляет свою деятельность и подотчетна Городскому Совету.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Деятельность Контрольно-счетной палаты города Норильска не может быть приостановлена, в том числе в связи с досрочным прекращением полномочий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7 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Состав, структура и порядок деятельности Контрольно-счетной палаты города Норильска устанавливаются решением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8 введена Решением Норильского городского Совета депутатов Красноярского края от 17.05.2011 </w:t>
      </w:r>
      <w:r w:rsidR="00EB14B0">
        <w:rPr>
          <w:rFonts w:ascii="Arial" w:hAnsi="Arial" w:cs="Arial"/>
          <w:sz w:val="20"/>
        </w:rPr>
        <w:t>№</w:t>
      </w:r>
      <w:r w:rsidRPr="00EB14B0">
        <w:rPr>
          <w:rFonts w:ascii="Arial" w:hAnsi="Arial" w:cs="Arial"/>
          <w:sz w:val="20"/>
        </w:rPr>
        <w:t xml:space="preserve"> 33-785; в ред. Решения Норильского городского Совета депутатов Красноярского края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7. ПРАВОВЫЕ ГАРАНТИИ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51. Правовая основа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 Исключен. - Решение Городского совета МО город Норильск Красноярского края от 27.02.2007 </w:t>
      </w:r>
      <w:r w:rsidR="00EB14B0">
        <w:rPr>
          <w:rFonts w:ascii="Arial" w:hAnsi="Arial" w:cs="Arial"/>
          <w:sz w:val="20"/>
        </w:rPr>
        <w:t>№</w:t>
      </w:r>
      <w:r w:rsidRPr="00EB14B0">
        <w:rPr>
          <w:rFonts w:ascii="Arial" w:hAnsi="Arial" w:cs="Arial"/>
          <w:sz w:val="20"/>
        </w:rPr>
        <w:t xml:space="preserve"> 66-1004.</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В случае противоречия правовых актов органов местного самоуправления настоящему Уставу применяется настоящий Устав.</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52. Запрет на ограничение прав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Ограничение прав местного самоуправления, установленных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и краевыми законами, запрещается.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53. Обязательность решений, принятых путем прямого волеизъявления граждан, решений органов и должностных лиц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Решения, принятые путем прямого волеизъявления граждан, правовые акты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города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Неисполнение или ненадлежащее исполнение решений, принятых путем прямого волеизъявления граждан, правовых актов органов и должностных лиц местного самоуправления влечет ответственность, в соответствии с законами.</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54. Рассмотрение обращений органов и должностных лиц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Обращения органов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55. Судебная защита местного самоуправления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Граждане, проживающие на территории города Норильска, органы местного самоуправления и должностные лица местного самоуправления вправе предъявлять в суд или арбитражный суд иски о признании недействующими актов органов государственной власти и государственных должностных лиц, органов местного самоуправления и должностных лиц местного самоуправления, предприятий, учреждений и организаций, а также общественных объединений, нарушающих права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56. Ответственность органов местного самоуправления и должностных лиц местного самоуправления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Основания для наступления ответственности депутатов, Главы города перед населением, процедура и порядок решения соответствующих вопросов определяются в соответствии с федеральным законодательством, законодательством Красноярского края и настоящим Уставом.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Органы местного самоуправления и должностные лица местного самоуправления города Норильска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Ответственность органов местного самоуправления и должностных лиц местного самоуправления города Норильска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Красноярского края,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8. МУНИЦИПАЛЬНЫЕ ПРАВОВЫЕ АКТЫ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57. Система муниципальных правовых актов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В систему муниципальных правовых актов города входят:</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Устав муниципального образования город Норильск;</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 решения, принятые на референдуме;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решения, принятые голосованием избирателей по отзыву Главы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27.09.2016 </w:t>
      </w:r>
      <w:r w:rsidR="00EB14B0">
        <w:rPr>
          <w:rFonts w:ascii="Arial" w:hAnsi="Arial" w:cs="Arial"/>
          <w:sz w:val="20"/>
        </w:rPr>
        <w:t>№</w:t>
      </w:r>
      <w:r w:rsidRPr="00EB14B0">
        <w:rPr>
          <w:rFonts w:ascii="Arial" w:hAnsi="Arial" w:cs="Arial"/>
          <w:sz w:val="20"/>
        </w:rPr>
        <w:t xml:space="preserve"> 33/4-721)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решения и иные акты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постановления и распоряжения Главы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постановления и распоряжения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распоряжения заместителей Главы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распоряжения и приказы руководителей структурных подразделений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правовые акты Контрольно-счетной палаты и ее Председателя.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распоряжения Председателя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 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Устав муниципального образования город Норильск является нормативным правовым актом прямого действия, обладающим высшей юридической силой по отношению ко всем иным правовым актам города. Правовые акты города не должны противоречить Уставу муниципального образования.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58. Принятие Устава, внесение изменений и дополнений</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Проект Устава муниципального образования город Норильск, проект решения Городского Совета о внесении изменений и дополнений в Устав муниципального образования город Норильск не позднее чем за 30 дней до дня рассмотрения вопроса о принятии Устава муниципального образования город Норильск, о внесении изменений и дополнений в Устав муниципального образования город Норильск подлежат официальному опубликованию с одновременным опубликованием установленного Городским Советом порядка учета предложений по проекту данного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Городского Совета о внесении изменений и дополнений в Устав муниципального образования город Норильск, а также порядка участия граждан в его обсуждении в случае, когда в Устав муниципального образования город Норильск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 от 18.04.2017 </w:t>
      </w:r>
      <w:r w:rsidR="00EB14B0">
        <w:rPr>
          <w:rFonts w:ascii="Arial" w:hAnsi="Arial" w:cs="Arial"/>
          <w:sz w:val="20"/>
        </w:rPr>
        <w:t>№</w:t>
      </w:r>
      <w:r w:rsidRPr="00EB14B0">
        <w:rPr>
          <w:rFonts w:ascii="Arial" w:hAnsi="Arial" w:cs="Arial"/>
          <w:sz w:val="20"/>
        </w:rPr>
        <w:t xml:space="preserve"> 37/4-815)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После опубликования проект решения о принятии Устава, о внесении изменений и дополнений в Устав муниципального образования город Норильск выносится на публичные </w:t>
      </w:r>
      <w:r w:rsidRPr="00EB14B0">
        <w:rPr>
          <w:rFonts w:ascii="Arial" w:hAnsi="Arial" w:cs="Arial"/>
          <w:sz w:val="20"/>
        </w:rPr>
        <w:lastRenderedPageBreak/>
        <w:t>слушания. Результаты публичных слушаний подлежат опубликованию.</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Проект решения о принятии Устава, о внесении изменений и дополнений в Устав муниципального образования город Норильск не выносится на публичные слушания, когда в Устав муниципального образования город Норильск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 в ред. Решения Норильского городского Совета депутатов Красноярского края от 18.04.2017 </w:t>
      </w:r>
      <w:r w:rsidR="00EB14B0">
        <w:rPr>
          <w:rFonts w:ascii="Arial" w:hAnsi="Arial" w:cs="Arial"/>
          <w:sz w:val="20"/>
        </w:rPr>
        <w:t>№</w:t>
      </w:r>
      <w:r w:rsidRPr="00EB14B0">
        <w:rPr>
          <w:rFonts w:ascii="Arial" w:hAnsi="Arial" w:cs="Arial"/>
          <w:sz w:val="20"/>
        </w:rPr>
        <w:t xml:space="preserve"> 37/4-815)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Решения Городского Совета о принятии Устава муниципального образования город Норильск,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Решения Городского Совета о принятии Устава муниципального образования город Норильск, внесении изменений и дополнений в Устав муниципального образования город Норильск подлежат государственной регистрации в порядке, установленном действующим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Решения Городского Совета о принятии Устава муниципального образования город Норильск, о внесении изменений и дополнений в Устав муниципального образования город Норильск подлежат официальному опубликованию после их государственной регистрации и вступают в силу после официального опубликования. Глава города обязан опубликовать (обнародовать) зарегистрированные Устав муниципального образования город Норильск, решение Городского Совета о внесении изменений и дополнений в Устав муниципального образования город Норильск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Изменения и дополнения, внесенные в Устав муниципального образования город Норильск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Совета, принявшего решение о внесении в Устав указанных изменений и дополнений.</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59. Решение референдума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Правовой акт города может быть принят в виде решения референдума, проводимого в соответствии с требованиями действующего законодательства и настоящего Устава.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Если для реализации решения, принятого путем прямого волеизъявления населения, дополнительно требуется принятие муниципального правового акта, то Городской Совет или должностное лицо местного самоуправления, в компетенцию которых входит принятие данного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3. Решение, принятое на референдуме, подлежит официальному опубликованию.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Указанное решение вступает в силу со дня его официального опубликования, является общеобязательным, действует на территории города Норильска и может быть отменено или изменено только путем принятия иного решения на референдуме.</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60. Правовые акты Главы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Глава города по вопросам, входящим в его компетенцию, издает постановления и распоряжения.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Нормативные правовые акты Главы города, затрагивающие права, свободы и обязанности человека и гражданина, вступают в силу после их официального опубликования в газете "Заполярная правда".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Глава города вправе выступать с заявлениями и обращениями, не содержащими юридических предписаний.</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61. Правовые акты Администрации города</w:t>
      </w:r>
    </w:p>
    <w:p w:rsidR="009B63D4" w:rsidRPr="00EB14B0" w:rsidRDefault="009B63D4" w:rsidP="00EB14B0">
      <w:pPr>
        <w:pStyle w:val="ConsPlusNormal"/>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Администрация города по вопросам своей компетенции издает постановления и распоряжения. Заместители Главы города по вопросам своей компетенции издают распоряжения. Руководители структурных подразделений Администрации города по вопросам своей компетенции издают распоряжения и приказы.</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Распоряжения заместителей Главы города, распоряжения и приказы руководителей структурных подразделений Администрации города не могут противоречить постановлениям и распоряжениям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Правовые акты Администрации города не могут противоречить решениям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Правовые акты Администрации города вступают в силу с момента их подписания, если в самом акте не предусмотрено иное. Нормативные правовые акты Администрации города в течение 10 дней с даты их издания направляются в Городской Совет.</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Нормативные правовые акты Администрации города, затрагивающие права, свободы и обязанности человека и гражданина, вступают в силу после их официального опубликования в газете "Заполярная правда".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62. Решения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 Решение Городского Совета (в дальнейшем - решение) - нормативный правовой акт, </w:t>
      </w:r>
      <w:r w:rsidRPr="00EB14B0">
        <w:rPr>
          <w:rFonts w:ascii="Arial" w:hAnsi="Arial" w:cs="Arial"/>
          <w:sz w:val="20"/>
        </w:rPr>
        <w:lastRenderedPageBreak/>
        <w:t>устанавливающий правила, обязательные для исполнения на территории города Норильска, принятый Городским Советом по вопросам, отнесенным к его компетенции в соответствии с действующим законодательством, в том числе об удалении Главы города в отставку и по вопросам организации деятельности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Проекты решений могут вноситься в Городской Совет его депутатами, постоянными комиссиями, Главой города, прокурором города Норильска, а также группами граждан, осуществляющими правотворческую инициативу в порядке, предусмотренном настоящим Уставом.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02.11.2010 </w:t>
      </w:r>
      <w:r w:rsidR="00EB14B0">
        <w:rPr>
          <w:rFonts w:ascii="Arial" w:hAnsi="Arial" w:cs="Arial"/>
          <w:sz w:val="20"/>
        </w:rPr>
        <w:t>№</w:t>
      </w:r>
      <w:r w:rsidRPr="00EB14B0">
        <w:rPr>
          <w:rFonts w:ascii="Arial" w:hAnsi="Arial" w:cs="Arial"/>
          <w:sz w:val="20"/>
        </w:rPr>
        <w:t xml:space="preserve"> 29-706,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Проекты решений, предусматривающие установление, изменение и отмену местных налогов и сборов, осуществление расходов из средств местного бюджета, вносятся в Городской Совет только по инициативе Главы города или при наличии заключения Главы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02.11.2010 </w:t>
      </w:r>
      <w:r w:rsidR="00EB14B0">
        <w:rPr>
          <w:rFonts w:ascii="Arial" w:hAnsi="Arial" w:cs="Arial"/>
          <w:sz w:val="20"/>
        </w:rPr>
        <w:t>№</w:t>
      </w:r>
      <w:r w:rsidRPr="00EB14B0">
        <w:rPr>
          <w:rFonts w:ascii="Arial" w:hAnsi="Arial" w:cs="Arial"/>
          <w:sz w:val="20"/>
        </w:rPr>
        <w:t xml:space="preserve"> 29-706,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Порядок подготовки и согласования вносимых проектов решений определяется Регламентом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Проекты решений, вносимые Главой города в качестве срочных, включаются в повестку дня, если они поданы не позднее 10 рабочих дней до даты проведения сессии.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Проект решения считается срочным в случаях, когда принятие решений по нему не терпит отлагательства.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Проекты решений, подаваемые в качестве срочных, могут быть рассмотрены на текущей сессии.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Проекты решений, посредством которых утверждается бюджет города, изменяется административно-территориальное устройство города Норильска, не могут вноситься в качестве срочных.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Принятые Городским Советом решения подписываются Председателем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Решения Городского Совета, затрагивающие права, свободы и обязанности человека и гражданина, официально публикуются в газете "Заполярная правда" и вступают в силу через десять дней со дня официального опубликования.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Решения Городского Совета вступают в силу со дня официального опубликования, если иное не предусмотрено в самом решении.</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63. Обязательность муниципальных правовых актов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Муниципальные правовые акты города обязательны для исполнения всеми расположенными на территории города Норильска предприятиями, учреждениями и организациями, независимо от их организационно-правовых форм и подчиненности, а также гражданами.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Правовые акты Главы города и Администрации города не должны противоречить решениям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Неисполнение или ненадлежащее исполнение правовых актов города влечет ответственность в соответствии с действующим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город Норильск или должностными лицами местного самоуправления муниципального образования город Норильск, принявшими (издавшими) соответствующий муниципальный правовой акт, Главой города - правовые акты Администрации города, изданные должностными лицами Администрации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образования город Норильск,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город Норильск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64. Толкование муниципальных правовых актов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Официальное толкование муниципальных правовых актов города Норильска производится в установленном порядке органами, их издавшими.</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9. ГОРОДСКАЯ МУНИЦИПАЛЬНАЯ СЛУЖБА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65. Городская муниципальная служба, должность муниципальной службы и муниципальный служащий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Должность муниципальной службы - должность в органе местного самоуправления, аппарате избирательной комиссии муниципального образования город Норильск, которые образуются в соответствии с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Должности муниципальной службы устанавливаются в соответствии с реестром должностей </w:t>
      </w:r>
      <w:r w:rsidRPr="00EB14B0">
        <w:rPr>
          <w:rFonts w:ascii="Arial" w:hAnsi="Arial" w:cs="Arial"/>
          <w:sz w:val="20"/>
        </w:rPr>
        <w:lastRenderedPageBreak/>
        <w:t>муниципальной службы, утвержденным законом Красноярского края в следующем порядке: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распоряжением Председателя Городского Совета - в отношении муниципальных служащих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постановлением Администрации города - в отношении муниципальных служащих Администрации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распоряжением Председателя Контрольно-счетной палаты города Норильска - в отношении муниципальных служащих Контрольно-счетной палаты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66. Статус муниципального служащего</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Поступать на муниципальную службу имеют право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языком Российской Федерации и соответствующие квалификационным требованиям, установленным федеральным законом для замещения должности муниципальной службы, при отсутствии обстоятельств, служащих ограничением для замещения должности муниципальной службы. Квалификационные требования устанавливаются в соответствии с действующим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Поступление гражданина на муниципальную службу осуществляется в результате назначения на должность муниципальной службы или по конкурсу на условиях трудового договора в соответствии с трудовым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2 в ред. Решения Норильского городского Совета депутатов Красноярского края от 17.12.2007 </w:t>
      </w:r>
      <w:r w:rsidR="00EB14B0">
        <w:rPr>
          <w:rFonts w:ascii="Arial" w:hAnsi="Arial" w:cs="Arial"/>
          <w:sz w:val="20"/>
        </w:rPr>
        <w:t>№</w:t>
      </w:r>
      <w:r w:rsidRPr="00EB14B0">
        <w:rPr>
          <w:rFonts w:ascii="Arial" w:hAnsi="Arial" w:cs="Arial"/>
          <w:sz w:val="20"/>
        </w:rPr>
        <w:t xml:space="preserve"> 7-130)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Гражданин не может быть принят на муниципальную службу, а муниципальный служащий не может находиться на муниципальной службе в случае: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признания его недееспособным или ограниченно дееспособным решением суда, вступившим в законную силу;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w:t>
      </w:r>
      <w:r w:rsidRPr="00EB14B0">
        <w:rPr>
          <w:rFonts w:ascii="Arial" w:hAnsi="Arial" w:cs="Arial"/>
          <w:sz w:val="20"/>
        </w:rPr>
        <w:lastRenderedPageBreak/>
        <w:t>муниципальной службы связано с использованием таких сведений;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4 в ред. Решения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представления подложных документов или заведомо ложных сведений при поступлении на муниципальную службу;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9) непредставления предусмотренных Федеральным законом от 02.03.2007 </w:t>
      </w:r>
      <w:r w:rsidR="00EB14B0">
        <w:rPr>
          <w:rFonts w:ascii="Arial" w:hAnsi="Arial" w:cs="Arial"/>
          <w:sz w:val="20"/>
        </w:rPr>
        <w:t>№</w:t>
      </w:r>
      <w:r w:rsidRPr="00EB14B0">
        <w:rPr>
          <w:rFonts w:ascii="Arial" w:hAnsi="Arial" w:cs="Arial"/>
          <w:sz w:val="20"/>
        </w:rPr>
        <w:t xml:space="preserve"> 25-ФЗ "О муниципальной службе в Российской Федерации", Федеральным законом от 25.12.2008 </w:t>
      </w:r>
      <w:r w:rsidR="00EB14B0">
        <w:rPr>
          <w:rFonts w:ascii="Arial" w:hAnsi="Arial" w:cs="Arial"/>
          <w:sz w:val="20"/>
        </w:rPr>
        <w:t>№</w:t>
      </w:r>
      <w:r w:rsidRPr="00EB14B0">
        <w:rPr>
          <w:rFonts w:ascii="Arial" w:hAnsi="Arial" w:cs="Arial"/>
          <w:sz w:val="20"/>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12.11.2013 </w:t>
      </w:r>
      <w:r w:rsidR="00EB14B0">
        <w:rPr>
          <w:rFonts w:ascii="Arial" w:hAnsi="Arial" w:cs="Arial"/>
          <w:sz w:val="20"/>
        </w:rPr>
        <w:t>№</w:t>
      </w:r>
      <w:r w:rsidRPr="00EB14B0">
        <w:rPr>
          <w:rFonts w:ascii="Arial" w:hAnsi="Arial" w:cs="Arial"/>
          <w:sz w:val="20"/>
        </w:rPr>
        <w:t xml:space="preserve"> 13/4-256)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Муниципальный служащий имеет все права и несет обязанности, предусмотренные законодательством о муниципальной службе.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Муниципальный служащий обязан соблюдать ограничения, исполнять требования, не нарушать запреты, установленные федеральным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4 в ред. Решения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о труде.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w:t>
      </w:r>
      <w:r w:rsidR="00EB14B0">
        <w:rPr>
          <w:rFonts w:ascii="Arial" w:hAnsi="Arial" w:cs="Arial"/>
          <w:sz w:val="20"/>
        </w:rPr>
        <w:t>№</w:t>
      </w:r>
      <w:r w:rsidRPr="00EB14B0">
        <w:rPr>
          <w:rFonts w:ascii="Arial" w:hAnsi="Arial" w:cs="Arial"/>
          <w:sz w:val="20"/>
        </w:rPr>
        <w:t xml:space="preserve"> 25-ФЗ </w:t>
      </w:r>
      <w:r w:rsidRPr="00EB14B0">
        <w:rPr>
          <w:rFonts w:ascii="Arial" w:hAnsi="Arial" w:cs="Arial"/>
          <w:sz w:val="20"/>
        </w:rPr>
        <w:lastRenderedPageBreak/>
        <w:t xml:space="preserve">"О муниципальной службе в Российской Федерации", Федеральным законом от 25.12.2008 </w:t>
      </w:r>
      <w:r w:rsidR="00EB14B0">
        <w:rPr>
          <w:rFonts w:ascii="Arial" w:hAnsi="Arial" w:cs="Arial"/>
          <w:sz w:val="20"/>
        </w:rPr>
        <w:t>№</w:t>
      </w:r>
      <w:r w:rsidRPr="00EB14B0">
        <w:rPr>
          <w:rFonts w:ascii="Arial" w:hAnsi="Arial" w:cs="Arial"/>
          <w:sz w:val="20"/>
        </w:rPr>
        <w:t xml:space="preserve"> 273-ФЗ "О противодействии коррупции" и другими федеральными законами, налагаются взыскания, предусмотренные статьей 27 Федерального закона от 02.03.2007 </w:t>
      </w:r>
      <w:r w:rsidR="00EB14B0">
        <w:rPr>
          <w:rFonts w:ascii="Arial" w:hAnsi="Arial" w:cs="Arial"/>
          <w:sz w:val="20"/>
        </w:rPr>
        <w:t>№</w:t>
      </w:r>
      <w:r w:rsidRPr="00EB14B0">
        <w:rPr>
          <w:rFonts w:ascii="Arial" w:hAnsi="Arial" w:cs="Arial"/>
          <w:sz w:val="20"/>
        </w:rPr>
        <w:t xml:space="preserve"> 25-ФЗ "О муниципальной службе в Российской Федерации".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(абзац введен Решением Норильского городского Совета депутатов Красноярского края от 15.05.2012 </w:t>
      </w:r>
      <w:r w:rsidR="00EB14B0">
        <w:rPr>
          <w:rFonts w:ascii="Arial" w:hAnsi="Arial" w:cs="Arial"/>
          <w:sz w:val="20"/>
        </w:rPr>
        <w:t>№</w:t>
      </w:r>
      <w:r w:rsidRPr="00EB14B0">
        <w:rPr>
          <w:rFonts w:ascii="Arial" w:hAnsi="Arial" w:cs="Arial"/>
          <w:sz w:val="20"/>
        </w:rPr>
        <w:t xml:space="preserve"> 3/4-32)</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установленными действующим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6 в ред. Решения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7. Исключена. - Решение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установленными действующим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7 введена Решением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Оплата труда муниципального служащего устанавливается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Красноярского края.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8 в ред. Решения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29.05.2007 </w:t>
      </w:r>
      <w:r w:rsidR="00EB14B0">
        <w:rPr>
          <w:rFonts w:ascii="Arial" w:hAnsi="Arial" w:cs="Arial"/>
          <w:sz w:val="20"/>
        </w:rPr>
        <w:t>№</w:t>
      </w:r>
      <w:r w:rsidRPr="00EB14B0">
        <w:rPr>
          <w:rFonts w:ascii="Arial" w:hAnsi="Arial" w:cs="Arial"/>
          <w:sz w:val="20"/>
        </w:rPr>
        <w:t xml:space="preserve"> 3-36,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10. Исключен. - Решение Норильского городского Совета депутатов Красноярского края от 17.05.2011 </w:t>
      </w:r>
      <w:r w:rsidR="00EB14B0">
        <w:rPr>
          <w:rFonts w:ascii="Arial" w:hAnsi="Arial" w:cs="Arial"/>
          <w:sz w:val="20"/>
        </w:rPr>
        <w:t>№</w:t>
      </w:r>
      <w:r w:rsidRPr="00EB14B0">
        <w:rPr>
          <w:rFonts w:ascii="Arial" w:hAnsi="Arial" w:cs="Arial"/>
          <w:sz w:val="20"/>
        </w:rPr>
        <w:t xml:space="preserve"> 33-785.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10. Исключен. - Решение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10. ЭКОНОМИЧЕСКАЯ ОСНОВА МЕСТНОГО САМОУПРАВЛЕНИЯ</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ГОРОДА НОРИЛЬСКА</w:t>
      </w:r>
    </w:p>
    <w:p w:rsidR="009B63D4" w:rsidRPr="00EB14B0" w:rsidRDefault="009B63D4" w:rsidP="00EB14B0">
      <w:pPr>
        <w:pStyle w:val="ConsPlusNormal"/>
        <w:jc w:val="center"/>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67. Собственность муниципального образования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Экономическую основу местного самоуправления составляют находящееся в муниципальной собственности имущество города Норильска, средства бюджета города Норильска, а также имущественные права муниципального образования.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2. В собственности города Норильска находится: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 имущество, предназначенное для решения установленных Федеральным законом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 вопросов местного значения;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 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имущество, предназначенное для решения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(пп. 4 введен Решением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Объекты муниципальной собственности города Норильска учитываются в специальном реестре, который ведет Администрация города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города Норильска должен быть доступен для жителей города Норильска.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68. Владение, пользование и распоряжение муниципальным имуществом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Администрация города от имени муниципального образования город Норильск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Администрация города вправе передавать имущество города Норильска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Администрация города может создавать муниципальные автономные учреждения, муниципальные бюджетные учреждения, муниципальные казенные учреждения, по решению Городского Совета - муниципальные предприятия,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Администрация города определяет цели, условия и порядок деятельности муниципальных предприятий и учреждений, заслушивает ежегодные отчеты об их деятельности в порядке, установленном Администрацией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69. Участие органов местного самоуправления в кредитных отношениях, во внешнеэкономической деятельности</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Администрация города в порядке, предусмотренном действующим законодательством, вправе осуществлять муниципальные займы, получать и выдавать бюджетные кредиты, выступать гарантом перед кредитными учреждениями.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Органы местного самоуправления в интересах населения города, в установленном законом порядке, вправе осуществлять внешнеэкономическую деятельность.</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70. Имущественная ответственность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 Норильск отвечает по своим обязательствам имуществом, входящим в состав городской казны.</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Обращенные к городу Норильску имущественные требования удовлетворяются за счет казны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71. Городская казна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Средства местного бюджета и иное муниципальное имущество, не закрепленное за муниципальными предприятиями и учреждениями, составляют городскую казну.</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Распорядителем городской казны является Глава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Порядок управления и распоряжения городской казной определяется Положением, утвержденным Городским Советом.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72. Система городских финансов</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Городские финансы - совокупность денежных средств, формируемых и используемых органами местного самоуправления для решения вопросов местного значения.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Городские финансы включают:</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средства бюджета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 абзац исключен. - Решение Норильского городского Совета депутатов Красноярского края от 10.11.2009 </w:t>
      </w:r>
      <w:r w:rsidR="00EB14B0">
        <w:rPr>
          <w:rFonts w:ascii="Arial" w:hAnsi="Arial" w:cs="Arial"/>
          <w:sz w:val="20"/>
        </w:rPr>
        <w:t>№</w:t>
      </w:r>
      <w:r w:rsidRPr="00EB14B0">
        <w:rPr>
          <w:rFonts w:ascii="Arial" w:hAnsi="Arial" w:cs="Arial"/>
          <w:sz w:val="20"/>
        </w:rPr>
        <w:t xml:space="preserve"> 22-527;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иные финансовые средства, служащие удовлетворению потребностей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Формирование и использование городских финансов основывается на принципах: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самостоятельности городских финансов;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государственной финансовой поддержки;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гласности формирования и использования финансовых ресурсов.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 Финансовые средства, необходимые для осуществления органами местного </w:t>
      </w:r>
      <w:r w:rsidRPr="00EB14B0">
        <w:rPr>
          <w:rFonts w:ascii="Arial" w:hAnsi="Arial" w:cs="Arial"/>
          <w:sz w:val="20"/>
        </w:rPr>
        <w:lastRenderedPageBreak/>
        <w:t>самоуправления отдельных государственных полномочий, передаваемых им органами государственной власти Российской Федерации и Красноярского края, ежегодно предусматриваются, соответственно, в федеральном и краевом бюджетах и передаются в бюджет города в порядке, установленном действующим законодательством.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73. Бюджет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Город Норильск имеет собственный бюджет.</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Бюджет города разрабатывается и утверждается в форме решения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Порядок рассмотрения и утверждения проекта бюджета города, представления, рассмотрения и утверждения отчета об исполнении бюджета определяется Положением о бюджете и бюджетном процессе на территории муниципального образования город Норильск, утверждаемым решением Городского Совета.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74. Доходы бюджета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75. Расходы бюджета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Формирование расходов бюджета города осуществляется в соответствии с расходными обязательствами города Норильска, устанавливаемыми и исполняемыми органами местного самоуправления города Норильска в соответствии с требованиями Бюджетного кодекса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Администрация города ведет реестр расходных обязательств города Норильска в порядке, установленном постановлением Администрации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Исполнение расходных обязательств города Норильска осуществляется за счет средств бюджета города в соответствии с требованиями Бюджетного кодекса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Администрация города вправе дополнительно использовать собственные материальные ресурсы и финансовые средства для осуществления переданных ей отдельных государственных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а) в случае несвоевременного перечисления субвенций на осуществление переданных государственных полномочий из бюджетов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б)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местном бюджете, с целью повышения качества исполнения переданных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в) в случае если в городе в процессе осуществления отдельных переданных полномочий превышены нормативы, используемые в методиках для определения размера субвенций;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г) в случае непередачи материальных ресурсов, если их передача предусмотрена законом.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Решение о дополнительном использовании материальных ресурсов и финансовых средств для осуществления переданных отдельных государственных полномочий принимается Городским Советом по предложению Администрации города. Вносимое предложение должно содержать расчет объема финансовых средств, перечень материальных ресурсов (при необходимости), а также обоснования их использования для осуществления переданных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При принятии Городским Советом решения о дополнительном использовании материальных ресурсов и финансовых средств для осуществления переданных отдельных государственных полномочий в течение текущего финансового года в решение о бюджете города должны быть внесены соответствующие изменения и дополнения.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введена Решением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4. Администрация города вправе осуществлять расходование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ей в соответствии со статьей 19 Федерального закона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также участвовать в осуществлении этих полномочий в случае принятия Городским Советом решения о реализации права на участие в осуществлении указанных полномочий (за исключением случаев, предусмотренных частью 3 статьи 28 настоящего Устава).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4 введена Решением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76. Сбалансированность бюджета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Сбалансированность бюджета города Норильска является необходимым условием бюджетно-финансовой политики.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Превышение расходов над доходами составляет дефицит бюджета города Норильска. При планировании бюджета на соответствующий финансовый год с дефицитом определяются источники его финансирования.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 Исключен. - Решение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77. Составление, рассмотрение и утверждение бюджета города Норильска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Составлению проекта бюджета города Норильска предшествует разработка планов и программ, прогнозов развития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Финансовый (бюджетный) год устанавливается в 12 месяцев - с 1 января по 31 декабря. Проект бюджета на очередной бюджетный год представляется Главой города не позднее 15 ноября текущего года.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29.01.2008 </w:t>
      </w:r>
      <w:r w:rsidR="00EB14B0">
        <w:rPr>
          <w:rFonts w:ascii="Arial" w:hAnsi="Arial" w:cs="Arial"/>
          <w:sz w:val="20"/>
        </w:rPr>
        <w:t>№</w:t>
      </w:r>
      <w:r w:rsidRPr="00EB14B0">
        <w:rPr>
          <w:rFonts w:ascii="Arial" w:hAnsi="Arial" w:cs="Arial"/>
          <w:sz w:val="20"/>
        </w:rPr>
        <w:t xml:space="preserve"> 8-151,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3. В проекте решения о бюджете города Норильска, вносимого в Городской Совет, должны содержаться основные характеристики бюджета, к которым относятся общий объем доходов </w:t>
      </w:r>
      <w:r w:rsidRPr="00EB14B0">
        <w:rPr>
          <w:rFonts w:ascii="Arial" w:hAnsi="Arial" w:cs="Arial"/>
          <w:sz w:val="20"/>
        </w:rPr>
        <w:lastRenderedPageBreak/>
        <w:t>бюджета, общий объем расходов бюджета, дефицит (профицит) бюджета, а также иные показатели, установленные Бюджетным кодексом Российской Федерации, решениями Городского Совета (кроме решений о бюджете).</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3 в ред. Решения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обязательному опубликованию.</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Проект бюджета города Норильска и отчет об его исполнении должны выноситься на публичные слушания.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78. Уточнение бюджета в процессе его исполнения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В процессе исполнения бюджета Администрация города вправе вносить в него изменения по доходам, расходам в соответствии с бюджетным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Городским Советом по представлению Главы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79. Контроль за исполнением бюджета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Контроль за исполнением бюджета осуществляется Городским Советом.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Администрация города не позднее 1 мая текущего года представляет Городскому Совету отчет об исполнении бюджета и не реже одного раза в квартал - информацию о ходе его исполнения.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21.10.2008 </w:t>
      </w:r>
      <w:r w:rsidR="00EB14B0">
        <w:rPr>
          <w:rFonts w:ascii="Arial" w:hAnsi="Arial" w:cs="Arial"/>
          <w:sz w:val="20"/>
        </w:rPr>
        <w:t>№</w:t>
      </w:r>
      <w:r w:rsidRPr="00EB14B0">
        <w:rPr>
          <w:rFonts w:ascii="Arial" w:hAnsi="Arial" w:cs="Arial"/>
          <w:sz w:val="20"/>
        </w:rPr>
        <w:t xml:space="preserve"> 14-320)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80. Местные налоги и сборы</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Местные налоги и сборы, а также льготы по их уплате, по представлению Администрации города, устанавливает Городской Совет в соответствии с действующим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Предоставление льгот по местным налогам и сборам, установленным Городским Советом, а также по иным налогам и сборам, поступающим в бюджет города Норильска, осуществляется решениями Городского Совета до утверждения бюджета города на соответствующий год, которые вступают в силу с момента их опубликования, если иное не предусмотрено действующим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После утверждения бюджета города Норильска предоставление дополнительных неучтенных в нем льгот допускается только со следующего финансового года.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81. Средства самообложения граждан</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Норильска, за исключением отдельных категорий граждан, численность которых не может превышать 30 процентов от общего числа жителей города Норильска и для которых размер платежей может быть уменьшен в соответствии с решением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Вопросы введения и использования средств самообложения граждан решаются на местном референдуме.</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11. ВЗАИМООТНОШЕНИЯ ОРГАНОВ МЕСТНОГО САМОУПРАВЛЕНИЯ</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ГОРОДА НОРИЛЬСКА С ПРЕДПРИЯТИЯМИ, УЧРЕЖДЕНИЯМИ,</w:t>
      </w:r>
    </w:p>
    <w:p w:rsidR="009B63D4" w:rsidRPr="00EB14B0" w:rsidRDefault="009B63D4" w:rsidP="00EB14B0">
      <w:pPr>
        <w:pStyle w:val="ConsPlusNormal"/>
        <w:jc w:val="center"/>
        <w:rPr>
          <w:rFonts w:ascii="Arial" w:hAnsi="Arial" w:cs="Arial"/>
          <w:sz w:val="20"/>
        </w:rPr>
      </w:pPr>
      <w:r w:rsidRPr="00EB14B0">
        <w:rPr>
          <w:rFonts w:ascii="Arial" w:hAnsi="Arial" w:cs="Arial"/>
          <w:sz w:val="20"/>
        </w:rPr>
        <w:t>ОРГАНИЗАЦИЯМИ И ОБЩЕСТВЕННЫМИ ОБЪЕДИНЕНИЯМИ,</w:t>
      </w:r>
    </w:p>
    <w:p w:rsidR="009B63D4" w:rsidRPr="00EB14B0" w:rsidRDefault="009B63D4" w:rsidP="00EB14B0">
      <w:pPr>
        <w:pStyle w:val="ConsPlusNormal"/>
        <w:jc w:val="center"/>
        <w:rPr>
          <w:rFonts w:ascii="Arial" w:hAnsi="Arial" w:cs="Arial"/>
          <w:sz w:val="20"/>
        </w:rPr>
      </w:pPr>
      <w:r w:rsidRPr="00EB14B0">
        <w:rPr>
          <w:rFonts w:ascii="Arial" w:hAnsi="Arial" w:cs="Arial"/>
          <w:sz w:val="20"/>
        </w:rPr>
        <w:t>РАСПОЛОЖЕННЫМИ НА ЕГО ТЕРРИТОРИИ</w:t>
      </w:r>
    </w:p>
    <w:p w:rsidR="009B63D4" w:rsidRPr="00EB14B0" w:rsidRDefault="009B63D4" w:rsidP="00EB14B0">
      <w:pPr>
        <w:pStyle w:val="ConsPlusNormal"/>
        <w:jc w:val="center"/>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82. Взаимоотношения органов местного самоуправления с предприятиями и учреждениями, находящимися в городской собственности</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Администрация города вправе создавать муниципальные автономные учреждения, муниципальные бюджетные учреждения, муниципальные казенные учреждения, по решению Городского Совета - муниципальные предприятия.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02.11.2010 </w:t>
      </w:r>
      <w:r w:rsidR="00EB14B0">
        <w:rPr>
          <w:rFonts w:ascii="Arial" w:hAnsi="Arial" w:cs="Arial"/>
          <w:sz w:val="20"/>
        </w:rPr>
        <w:t>№</w:t>
      </w:r>
      <w:r w:rsidRPr="00EB14B0">
        <w:rPr>
          <w:rFonts w:ascii="Arial" w:hAnsi="Arial" w:cs="Arial"/>
          <w:sz w:val="20"/>
        </w:rPr>
        <w:t xml:space="preserve"> 29-706)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Органы местного самоуправления, осуществляющие функции и полномочия учредителя, определяют цели, условия и порядок деятельности предприятий и учреждений, находящихся в городской собственности, осуществляют регулирование цен и тарифов на их продукцию (услуги), утверждают их уставы, назначают и увольняют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02.11.2010 </w:t>
      </w:r>
      <w:r w:rsidR="00EB14B0">
        <w:rPr>
          <w:rFonts w:ascii="Arial" w:hAnsi="Arial" w:cs="Arial"/>
          <w:sz w:val="20"/>
        </w:rPr>
        <w:t>№</w:t>
      </w:r>
      <w:r w:rsidRPr="00EB14B0">
        <w:rPr>
          <w:rFonts w:ascii="Arial" w:hAnsi="Arial" w:cs="Arial"/>
          <w:sz w:val="20"/>
        </w:rPr>
        <w:t xml:space="preserve"> 29-706, от 08.11.2011 </w:t>
      </w:r>
      <w:r w:rsidR="00EB14B0">
        <w:rPr>
          <w:rFonts w:ascii="Arial" w:hAnsi="Arial" w:cs="Arial"/>
          <w:sz w:val="20"/>
        </w:rPr>
        <w:t>№</w:t>
      </w:r>
      <w:r w:rsidRPr="00EB14B0">
        <w:rPr>
          <w:rFonts w:ascii="Arial" w:hAnsi="Arial" w:cs="Arial"/>
          <w:sz w:val="20"/>
        </w:rPr>
        <w:t xml:space="preserve"> 36-877)</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Часть прибыли муниципальных предприятий и учреждений может зачисляться в доход местного бюджета.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Отношения между органами местного самоуправления и руководителями предприятий и учреждений, находящихся в городской собственности, строятся в соответствии с трудовым законодательством.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83. Муниципальное унитарное предприятие</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Муниципальное унитарное предприятие - коммерческая организация, созданная по решению Городского Совета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Учредительным документом унитарного предприятия является его устав, утверждаемый Администрацией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3. Единоличным исполнительным органом унитарного предприятия является руководитель, который назначается Главой города.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Решений Норильского городского Совета депутатов Красноярского края от 05.02.2013 </w:t>
      </w:r>
      <w:r w:rsidR="00EB14B0">
        <w:rPr>
          <w:rFonts w:ascii="Arial" w:hAnsi="Arial" w:cs="Arial"/>
          <w:sz w:val="20"/>
        </w:rPr>
        <w:t>№</w:t>
      </w:r>
      <w:r w:rsidRPr="00EB14B0">
        <w:rPr>
          <w:rFonts w:ascii="Arial" w:hAnsi="Arial" w:cs="Arial"/>
          <w:sz w:val="20"/>
        </w:rPr>
        <w:t xml:space="preserve"> 8/4-149,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Администрация города не отвечает по обязательствам муниципального унитарного предприятия, за исключением случаев, предусмотренных законом.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Администрации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84. Муниципальное учреждение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02.11.2010 </w:t>
      </w:r>
      <w:r w:rsidR="00EB14B0">
        <w:rPr>
          <w:rFonts w:ascii="Arial" w:hAnsi="Arial" w:cs="Arial"/>
          <w:sz w:val="20"/>
        </w:rPr>
        <w:t>№</w:t>
      </w:r>
      <w:r w:rsidRPr="00EB14B0">
        <w:rPr>
          <w:rFonts w:ascii="Arial" w:hAnsi="Arial" w:cs="Arial"/>
          <w:sz w:val="20"/>
        </w:rPr>
        <w:t xml:space="preserve"> 29-706)</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Муниципальное бюджетное учреждение -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Муниципальное автономное учреждение -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в случаях, установленных федеральными законами.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Муниципальное казенное учреждение - учреждение, осуществляющее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Муниципальное учреждение создается на основании правового акта Администрации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Учредительным документом муниципального учреждения является Устав, утверждаемый Администрацией города. Руководитель муниципального учреждения назначается на должность в порядке, предусмотренном правовым актом Администрации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Имущество закрепляется за муниципальным учреждением на праве оперативного 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муниципальным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законом.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w:t>
      </w:r>
      <w:r w:rsidRPr="00EB14B0">
        <w:rPr>
          <w:rFonts w:ascii="Arial" w:hAnsi="Arial" w:cs="Arial"/>
          <w:sz w:val="20"/>
        </w:rPr>
        <w:lastRenderedPageBreak/>
        <w:t>вправе распоряжаться самостоятельно, если иное не установлено законом.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Муниципальное казенное учреждение не вправе отчуждать либо иным способом распоряжаться имуществом без согласия собственника имущества.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Муниципальное бюджетное учреждение отвечает по своим обязательствам всем находящимся у него на праве оперативного управления имуществом в соответствии с Федеральным законом.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Муниципальное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приобретенного им за счет средств, выделенных ему учредителем на приобретение этого имущества.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Муниципальное казенное учреждение отвечает по своим обязательствам находящимися в его распоряжении денежными средствами.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По обязательствам муниципальных казенных учреждений органы местного самоуправления отвечают от имени города субсидиарно и обеспечивают исполнение указанных обязательств в порядке, установленном Федеральным законом.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85. Взаимоотношения органов местного самоуправления с предприятиями, учреждениями и организациями, не находящимися в городской собственности, а также физическими лицами, занимающимися предпринимательской деятельностью</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По вопросам, не входящим в компетенцию органов местного самоуправления, их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действующего законодательства и договоров.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социально-экономическом развитии территории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Органы местного самоуправления не вправе устанавливать ограничения хозяйственной деятельности предприятий, учреждений и организаций, не находящихся в муниципальной собственности в случаях, предусмотренных федеральными законами и законами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Органы местного самоуправления содействуют созданию и деятельности предприятий различных форм собственности на территории города.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86. Закупки товаров, работ, услуг</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16.02.2016 </w:t>
      </w:r>
      <w:r w:rsidR="00EB14B0">
        <w:rPr>
          <w:rFonts w:ascii="Arial" w:hAnsi="Arial" w:cs="Arial"/>
          <w:sz w:val="20"/>
        </w:rPr>
        <w:t>№</w:t>
      </w:r>
      <w:r w:rsidRPr="00EB14B0">
        <w:rPr>
          <w:rFonts w:ascii="Arial" w:hAnsi="Arial" w:cs="Arial"/>
          <w:sz w:val="20"/>
        </w:rPr>
        <w:t xml:space="preserve"> 29/4-638)</w:t>
      </w:r>
    </w:p>
    <w:p w:rsidR="009B63D4" w:rsidRPr="00EB14B0" w:rsidRDefault="009B63D4" w:rsidP="00EB14B0">
      <w:pPr>
        <w:pStyle w:val="ConsPlusNormal"/>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Закупки товаров, работ, услуг для обеспечения функций органов местного самоуправления, их структурных подразделений, подведомственных им казенных учреждений, нужд муниципальных бюджетных, автономных учреждений, а также в случаях, установленных законодательством Российской Федерации, - для нужд муниципальных унитарных предприятий, хозяйственных обществ города осуществляются в соответствии с законодательством Российской Федерации.</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 xml:space="preserve">Статья 87. Взаимоотношения органов местного самоуправления с некоммерческими организациями, общественными объединениями, профсоюзными и благотворительными </w:t>
      </w:r>
      <w:r w:rsidRPr="00EB14B0">
        <w:rPr>
          <w:rFonts w:ascii="Arial" w:hAnsi="Arial" w:cs="Arial"/>
          <w:sz w:val="20"/>
        </w:rPr>
        <w:lastRenderedPageBreak/>
        <w:t>организациями и средствами массовой информации</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Органы местного самоуправления оказывают содействие общественным объединениям, осуществляющим деятельность на территории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Вопросы, затрагивающие интересы общественных объединений, в предусмотренных законом случаях, решаются органами местного самоуправления с участием соответствующих общественных объединений или по согласованию с ними.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Общественные объединения, в случаях и порядке, установленных действующим законодательством, вправе представлять и защищать свои права и интересы, права и интересы своих членов и участников, а также отдельных граждан в органах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Поддержка органами местного самоуправления общественных объединений может выражаться в виде: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целевого финансирования отдельных общественно-значимых программ общественных объединений, как правило, на конкурсной основе;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заключения любых видов договоров, в том числе на выполнение работ и оказание услуг;</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предоставления налоговых и иных льгот, в том числе полное или частичное освобождение от платы за пользование муниципальным имуществом;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размещения среди общественных объединений на конкурсной основе муниципальных социальных заказов.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Представители общественных объединений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Особенности взаимоотношений органов местного самоуправления с политическими партиями, профессиональными союзами, благотворительными, правозащитными организациями и другими видами общественных объединений определяются в соответствии с законодательством, регламентирующим их деятельность.</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В Городском Совете может быть создана пресс-служба, освещающая текущую деятельность Городского Совета, Администрации города, муниципальных учреждений, муниципальных предприятий, осуществляющая подготовку информационных материалов, пресс-конференций для средств массовой информации.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7 в ред. Решения Норильского городского Совета депутатов Красноярского края от 18.11.2014 </w:t>
      </w:r>
      <w:r w:rsidR="00EB14B0">
        <w:rPr>
          <w:rFonts w:ascii="Arial" w:hAnsi="Arial" w:cs="Arial"/>
          <w:sz w:val="20"/>
        </w:rPr>
        <w:t>№</w:t>
      </w:r>
      <w:r w:rsidRPr="00EB14B0">
        <w:rPr>
          <w:rFonts w:ascii="Arial" w:hAnsi="Arial" w:cs="Arial"/>
          <w:sz w:val="20"/>
        </w:rPr>
        <w:t xml:space="preserve"> 20/4-421)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center"/>
        <w:outlineLvl w:val="0"/>
        <w:rPr>
          <w:rFonts w:ascii="Arial" w:hAnsi="Arial" w:cs="Arial"/>
          <w:sz w:val="20"/>
        </w:rPr>
      </w:pPr>
      <w:r w:rsidRPr="00EB14B0">
        <w:rPr>
          <w:rFonts w:ascii="Arial" w:hAnsi="Arial" w:cs="Arial"/>
          <w:sz w:val="20"/>
        </w:rPr>
        <w:t>Глава 12. ЗАКЛЮЧИТЕЛЬНЫЕ И ПЕРЕХОДНЫЕ ПОЛОЖЕНИЯ</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 xml:space="preserve">Статья 88. Исключена. - Решение Норильского городского Совета депутатов Красноярского края от 25.02.2014 </w:t>
      </w:r>
      <w:r w:rsidR="00EB14B0">
        <w:rPr>
          <w:rFonts w:ascii="Arial" w:hAnsi="Arial" w:cs="Arial"/>
          <w:sz w:val="20"/>
        </w:rPr>
        <w:t>№</w:t>
      </w:r>
      <w:r w:rsidRPr="00EB14B0">
        <w:rPr>
          <w:rFonts w:ascii="Arial" w:hAnsi="Arial" w:cs="Arial"/>
          <w:sz w:val="20"/>
        </w:rPr>
        <w:t xml:space="preserve"> 16/4-321.</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88. Переходные положения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(введена Решением Норильского городского Совета депутатов Красноярского края от 20.05.2015 </w:t>
      </w:r>
      <w:r w:rsidR="00EB14B0">
        <w:rPr>
          <w:rFonts w:ascii="Arial" w:hAnsi="Arial" w:cs="Arial"/>
          <w:sz w:val="20"/>
        </w:rPr>
        <w:t>№</w:t>
      </w:r>
      <w:r w:rsidRPr="00EB14B0">
        <w:rPr>
          <w:rFonts w:ascii="Arial" w:hAnsi="Arial" w:cs="Arial"/>
          <w:sz w:val="20"/>
        </w:rPr>
        <w:t xml:space="preserve"> 24/4-540)</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 Переходный период в части исполнения полномочий Главы города и Руководителя Администрации (далее - переходный период) начинается со дня вступления в силу решения Городского Совета "О внесении изменений и дополнений в Устав муниципального образования город Норильск", принятого в соответствии с Законом Красноярского края от 03.03.2015 </w:t>
      </w:r>
      <w:r w:rsidR="00EB14B0">
        <w:rPr>
          <w:rFonts w:ascii="Arial" w:hAnsi="Arial" w:cs="Arial"/>
          <w:sz w:val="20"/>
        </w:rPr>
        <w:t>№</w:t>
      </w:r>
      <w:r w:rsidRPr="00EB14B0">
        <w:rPr>
          <w:rFonts w:ascii="Arial" w:hAnsi="Arial" w:cs="Arial"/>
          <w:sz w:val="20"/>
        </w:rPr>
        <w:t xml:space="preserve"> 8-3182 </w:t>
      </w:r>
      <w:r w:rsidRPr="00EB14B0">
        <w:rPr>
          <w:rFonts w:ascii="Arial" w:hAnsi="Arial" w:cs="Arial"/>
          <w:sz w:val="20"/>
        </w:rPr>
        <w:lastRenderedPageBreak/>
        <w:t>"О внесении изменения в статью 2 Закона края "О некоторых вопросах организации местного самоуправления", и завершается: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Для Главы города - в день вступления в силу решения Городского Совета нового созыва об избрании Главы города по результатам конкурса;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1.2. Для Руководителя Администрации - в день, предшествующий дню начала работы Городского Совета нового созыва.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 в ред. Решения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2. В переходный период деятельностью Городского Совета руководит Глава города, избранный до вступления в силу Закона Красноярского края от 03.03.2015 </w:t>
      </w:r>
      <w:r w:rsidR="00EB14B0">
        <w:rPr>
          <w:rFonts w:ascii="Arial" w:hAnsi="Arial" w:cs="Arial"/>
          <w:sz w:val="20"/>
        </w:rPr>
        <w:t>№</w:t>
      </w:r>
      <w:r w:rsidRPr="00EB14B0">
        <w:rPr>
          <w:rFonts w:ascii="Arial" w:hAnsi="Arial" w:cs="Arial"/>
          <w:sz w:val="20"/>
        </w:rPr>
        <w:t xml:space="preserve"> 8-3182 "О внесении изменения в статью 2 Закона края "О некоторых вопросах организации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В случае временного отсутствия Главы города или невозможности выполнения им своих обязанностей, его полномочия по распоряжению Главы города осуществляет Заместитель Главы города (в случае его отсутствия - председатель постоянной комиссии Городского Совета, осуществляющий свои полномочия на постоянной основе).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В случае невозможности издания Главой города указанного распоряжения, назначение исполняющего обязанности Главы города осуществляется решением Городского Совета, подписанным старейшим депутатом.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случае досрочного прекращения полномочий Главы города в соответствии с Федеральным законом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 лицо, исполняющее полномочия Главы города, избирается депутатами из состава Городского Совета на внеочередной сессии Городского Совета в порядке, установленном Регламентом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Глава города в переходный период осуществляет следующие полномочия: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определяет направления развития региональных, межрегиональных, международных и внешнеэкономических связей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представляет город Норильск в отношениях с жителями города Норильска, органами государственной власти, органами местного самоуправления города Норильска и других муниципальных образований, гражданами и организациями, независимо от форм собственности, без доверенности действует от имени муниципального образования;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обеспечивает на территории города Норильска исполнение Конституции Российской Федерации, федерального законодательства, законодательства Красноярского края, Устава города и иных муниципальных правовых актов в пределах своей компетенции;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обеспечивает согласованное функционирование и взаимодействие органов и должностных лиц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координирует деятельность территориального общественного самоуправления на территории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6) исключен. - Решение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7) издает постановления и распоряжения в рамках компетенции;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подписывает и обнародует решения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подписывает от имени города Норильска договоры и соглашения о межмуниципальном сотрудничестве и вносит их на утверждение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награждает от имени города Норильска наградами, возбуждает ходатайства о награждении государственными наградами Российской Федерации;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инициирует проведение публичных слушаний, назначает их проведение в установленном порядке;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12) организует проведение опроса граждан по вопросам местного значения;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организует прием граждан, рассматривает предложения, заявления и жалобы граждан, принимает по ним решения в пределах своей компетенции;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15) принимает решение о реализации проекта муниципально-частного партнерства, определяет орган местного самоуправления, уполномоченный на осуществление полномочий, предусмотренных частью 2 статьи 18 Федерального закона от 13.07.2015 </w:t>
      </w:r>
      <w:r w:rsidR="00EB14B0">
        <w:rPr>
          <w:rFonts w:ascii="Arial" w:hAnsi="Arial" w:cs="Arial"/>
          <w:sz w:val="20"/>
        </w:rPr>
        <w:t>№</w:t>
      </w:r>
      <w:r w:rsidRPr="00EB14B0">
        <w:rPr>
          <w:rFonts w:ascii="Arial" w:hAnsi="Arial" w:cs="Arial"/>
          <w:sz w:val="20"/>
        </w:rPr>
        <w:t xml:space="preserve">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муниципально-частного партнерства, предусмотренные действующим законодательством.</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(п. 15 введен Решением Норильского городского Совета депутатов Красноярского края от 24.11.2015 </w:t>
      </w:r>
      <w:r w:rsidR="00EB14B0">
        <w:rPr>
          <w:rFonts w:ascii="Arial" w:hAnsi="Arial" w:cs="Arial"/>
          <w:sz w:val="20"/>
        </w:rPr>
        <w:t>№</w:t>
      </w:r>
      <w:r w:rsidRPr="00EB14B0">
        <w:rPr>
          <w:rFonts w:ascii="Arial" w:hAnsi="Arial" w:cs="Arial"/>
          <w:sz w:val="20"/>
        </w:rPr>
        <w:t xml:space="preserve"> 27/4-595)</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В переходный период Глава города, выполняя свою работу в качестве Председателя Городского Совета на постоянной основе, осуществляет следующие полномочия: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осуществляет общее руководство работой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созывает внеочередные заседания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организует подготовку, созывает и ведет заседания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организует контроль за исполнением решений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оказывает содействие депутатам в осуществлении ими своих полномочий, организует обеспечение их необходимой информацией;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руководит Городским Советом при осуществлении им контроля за деятельностью Руководителя Администрации, должностных лиц Администрации, руководителей муниципальных учреждений, предприятий;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принимает меры по обеспечению гласности и учету общественного мнения в работе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9) издает распоряжения по вопросам организации деятельности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осуществляет подготовку проектов планов работы и нормотворческой деятельности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координирует работу постоянных и временных комиссий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12) дает поручения постоянным и временным комиссиям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заключает договоры и соглашения, регулирующие взаимоотношения Городского Совета с органами государственной власти, органами местного самоуправления города Норильска и других муниципальных образований, гражданами и организациями, независимо от форм собственности, без доверенности действует от имени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14) распоряжается средствами по расходам, предусмотренным в бюджете города Норильска на содержание и обеспечение деятельности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15) от имени Городского Совета подписывает исковые заявления и иные процессуальные документы, направляемые в суды общей юрисдикции, арбитражные суды, в случаях, предусмотренных законодательством, выдает доверенности на представление интересов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16) утверждает структуру, штатную численность и штатное расписание аппарата Городского Совета, смету расходов на финансирование деятельности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17) руководит работой аппарата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18) осуществляет иные полномочия в соответствии с федеральными и краевыми законами, настоящим Уставом, решениями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В переходный период деятельностью Администрации города руководит на основе принципа единоначалия Руководитель Администрации.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В случае временного отсутствия Руководителя Администрации (отпуск, командировка, временная нетрудоспособность и др.) исполнение обязанностей Руководителя Администрации возлагается на одного из заместителей Руководителя Администрации распоряжением Администрации. При невозможности издания Руководителем Администрации указанного распоряжения исполнение обязанностей Руководителя Администрации возлагается на одного из заместителей Руководителя Администрации распоряжением Главы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В случаях прекращения полномочий Руководителя Администрации, предусмотренных действующим законодательством, его полномочия возлагаются на Исполняющего полномочия Руководителя Администрации, назначенного решением Городского Совета, принятым 2/3 голосов от установленной численности депутатов Городского Совета.</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До созыва внеочередной сессии Городского Совета Глава города назначает одного из заместителей Руководителя Администрации Исполняющим полномочия Руководителя Администрации.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В переходный период Руководитель Администрации в пределах своих полномочий: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 представляет на утверждение Городского Совета проект местного бюджета и отчет о его исполнении, проекты решений о внесении изменений в решение о местном бюджете (инициирует внесение проектов указанных правовых актов в Городской Совет либо дает относительно их </w:t>
      </w:r>
      <w:r w:rsidRPr="00EB14B0">
        <w:rPr>
          <w:rFonts w:ascii="Arial" w:hAnsi="Arial" w:cs="Arial"/>
          <w:sz w:val="20"/>
        </w:rPr>
        <w:lastRenderedPageBreak/>
        <w:t>содержания соответствующие заключения);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 разрабатывает проекты программ и планов экономического и социального развития города Норильска, проекты нормативных правовых актов о введении или отмене местных налогов и сборов, а также других правовых актов, предусматривающих расходы из бюджета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3) осуществляет функции главного распорядителя бюджетных средств при исполнении бюджета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4) представляет интересы муниципального образования город Норильск, Администрации города в органах местного самоуправления, органах государственной власти без доверенности;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5) от имени муниципального образования город Норильск, Администрации города подписывает исковые заявления, и иные процессуальные документы, направляемые в суды общей юрисдикции, арбитражные суды, представляет интересы муниципального образования город Норильск, Администрации города в судебных органах;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6) выдает доверенности на представление интересов муниципального образования город Норильск, Администрации города за исключением случаев, предусмотренных законодательством;</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7) заключает от имени муниципального образования город Норильск, Администрации города муниципальные контракты, договоры и соглашения, издает правовое акты по вопросам компетенции Администрации города, наделяет в установленном порядке полномочиями по их изданию иное должностное лицо Администрации города, отменяет или приостанавливает действие правовых актов Администрации города, изданных должностными лицами Администрации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8) организует взаимодействие Администрации города с муниципальными учреждениями и муниципальными предприятиями, контроль за их деятельностью;</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организует и контролирует выполнение решений, принятых жителями на местном референдуме, решений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10) осуществляет контроль за исполнением на территории муниципального образования нормативных правовых актов, издаваемых органами и должностными лицами местного самоуправления;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представляет на утверждение Городского Совета Структуру Администрации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12) распределяет полномочия между заместителями Руководителя Администрации;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13) организует работу с кадрами в Администрации города, их аттестацию, дополнительное профессиональное образование;</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14) является представителем нанимателя для муниципальных служащих Администрации города и ее органов, структурных подразделений, а также вправе наделить иное должностное лицо Администрации города полномочиями представителя нанимателя в отношении муниципальных служащих Администрации города и ее органов, структурных подразделений; назначает на должности и освобождает от должности работников Администрации города и ее органов, структурных подразделений, не являющихся муниципальными служащими; назначает и освобождает от должности руководителей муниципальных предприятий, муниципальных бюджетных учреждений, муниципальных казенных учреждений, определяет порядок назначения на должности и освобождения от должности руководителей муниципальных автономных учреждений;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lastRenderedPageBreak/>
        <w:t>15) представляет Городскому Совету ежегодный отчет о деятельности Администрации города, присутствует, выступает по предложению Городского Совета на его заседаниях, привлекает к участию в них своих подчиненных;</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16) организует прием граждан должностными лицами Администрации города, рассматривает обращения граждан, а также внесенные ими в органы местного самоуправления в рамках правотворческой инициативы проекты правовых актов, лично ведет прием граждан;</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17) инициирует созыв внеочередных и чрезвычайных сессий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18) возглавляет и координирует деятельность по предотвращению чрезвычайных ситуаций в городе Норильске и ликвидации их последствий;</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19) принимает меры к сохранению, реконструкции и использованию историко-культурного наследия города Норильска;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20) осуществляет иные полномочия, возложенные на него законодательством, настоящим Уставом, решениями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Полномочия Руководителя Администрации в переходный период прекращаются досрочно в случаях, предусмотренных Федеральным законом от 06.10.2003 </w:t>
      </w:r>
      <w:r w:rsidR="00EB14B0">
        <w:rPr>
          <w:rFonts w:ascii="Arial" w:hAnsi="Arial" w:cs="Arial"/>
          <w:sz w:val="20"/>
        </w:rPr>
        <w:t>№</w:t>
      </w:r>
      <w:r w:rsidRPr="00EB14B0">
        <w:rPr>
          <w:rFonts w:ascii="Arial" w:hAnsi="Arial" w:cs="Arial"/>
          <w:sz w:val="20"/>
        </w:rPr>
        <w:t xml:space="preserve"> 131-ФЗ "Об общих принципах организации местного самоуправления в Российской Федерации", в иных случаях, установленных федеральными законами.</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Распоряжения заместителей Руководителя Администрации, иных должностных лиц Администрации города, уполномоченных на издание правовых актов Руководителя Администрации, издаваемые ими в переходный период, входят в систему муниципальных правовых актов города.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9. Первая сессия открывается и ведется Главой города или старейшим депутатом Городского Совета.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Абзац исключен. - Решение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10. Конкурс по отбору кандидатур на должность Главы города назначается и проводится созывом Городского Совета, избранным до вступления в силу Закона Красноярского края от 03.03.2015 </w:t>
      </w:r>
      <w:r w:rsidR="00EB14B0">
        <w:rPr>
          <w:rFonts w:ascii="Arial" w:hAnsi="Arial" w:cs="Arial"/>
          <w:sz w:val="20"/>
        </w:rPr>
        <w:t>№</w:t>
      </w:r>
      <w:r w:rsidRPr="00EB14B0">
        <w:rPr>
          <w:rFonts w:ascii="Arial" w:hAnsi="Arial" w:cs="Arial"/>
          <w:sz w:val="20"/>
        </w:rPr>
        <w:t xml:space="preserve"> 8-3182 "О внесении изменения в статью 2 Закона края "О некоторых вопросах организации местного самоуправления".</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10 в ред. Решения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11. На первой сессии Городского Совета нового созыва принимаются решения об избрании Главы города по результатам конкурса, об избрании Председателя Городского Совета, заместителя Председателя Городского Совета, формировании постоянных и временных комиссий Городского Совета, решение об утверждении (изменении) структуры Администрации города в части изменения наименования должностей заместителей Руководителя Администрации.</w:t>
      </w:r>
    </w:p>
    <w:p w:rsidR="009B63D4" w:rsidRPr="00EB14B0" w:rsidRDefault="009B63D4" w:rsidP="00EB14B0">
      <w:pPr>
        <w:pStyle w:val="ConsPlusNormal"/>
        <w:jc w:val="both"/>
        <w:rPr>
          <w:rFonts w:ascii="Arial" w:hAnsi="Arial" w:cs="Arial"/>
          <w:sz w:val="20"/>
        </w:rPr>
      </w:pPr>
      <w:r w:rsidRPr="00EB14B0">
        <w:rPr>
          <w:rFonts w:ascii="Arial" w:hAnsi="Arial" w:cs="Arial"/>
          <w:sz w:val="20"/>
        </w:rPr>
        <w:t xml:space="preserve">(часть 11 введена Решением Норильского городского Совета депутатов Красноярского края от 20.06.2017 </w:t>
      </w:r>
      <w:r w:rsidR="00EB14B0">
        <w:rPr>
          <w:rFonts w:ascii="Arial" w:hAnsi="Arial" w:cs="Arial"/>
          <w:sz w:val="20"/>
        </w:rPr>
        <w:t>№</w:t>
      </w:r>
      <w:r w:rsidRPr="00EB14B0">
        <w:rPr>
          <w:rFonts w:ascii="Arial" w:hAnsi="Arial" w:cs="Arial"/>
          <w:sz w:val="20"/>
        </w:rPr>
        <w:t xml:space="preserve"> 38/4-836)</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t>Статья 89. Вступление в силу Устава</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Настоящий Устав, за исключением положений, для которых установлены иные сроки и порядок вступления в силу, вступает в силу с 1 января 2006 года в порядке, определенном настоящим Уставом.</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outlineLvl w:val="1"/>
        <w:rPr>
          <w:rFonts w:ascii="Arial" w:hAnsi="Arial" w:cs="Arial"/>
          <w:sz w:val="20"/>
        </w:rPr>
      </w:pPr>
      <w:r w:rsidRPr="00EB14B0">
        <w:rPr>
          <w:rFonts w:ascii="Arial" w:hAnsi="Arial" w:cs="Arial"/>
          <w:sz w:val="20"/>
        </w:rPr>
        <w:lastRenderedPageBreak/>
        <w:t>Статья 90. Хранение Устава</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xml:space="preserve">(в ред. Решения Норильского городского Совета депутатов Красноярского края от 16.02.2010 </w:t>
      </w:r>
      <w:r w:rsidR="00EB14B0">
        <w:rPr>
          <w:rFonts w:ascii="Arial" w:hAnsi="Arial" w:cs="Arial"/>
          <w:sz w:val="20"/>
        </w:rPr>
        <w:t>№</w:t>
      </w:r>
      <w:r w:rsidRPr="00EB14B0">
        <w:rPr>
          <w:rFonts w:ascii="Arial" w:hAnsi="Arial" w:cs="Arial"/>
          <w:sz w:val="20"/>
        </w:rPr>
        <w:t xml:space="preserve"> 24-575)</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Два идентичных и имеющих одинаковую юридическую силу экземпляра Устава муниципального образования город Норильск, имеющего государственную регистрацию, хранятся:</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в Городском Совете - 1 экземпляр;</w:t>
      </w:r>
    </w:p>
    <w:p w:rsidR="009B63D4" w:rsidRPr="00EB14B0" w:rsidRDefault="009B63D4" w:rsidP="00EB14B0">
      <w:pPr>
        <w:pStyle w:val="ConsPlusNormal"/>
        <w:ind w:firstLine="540"/>
        <w:jc w:val="both"/>
        <w:rPr>
          <w:rFonts w:ascii="Arial" w:hAnsi="Arial" w:cs="Arial"/>
          <w:sz w:val="20"/>
        </w:rPr>
      </w:pPr>
      <w:r w:rsidRPr="00EB14B0">
        <w:rPr>
          <w:rFonts w:ascii="Arial" w:hAnsi="Arial" w:cs="Arial"/>
          <w:sz w:val="20"/>
        </w:rPr>
        <w:t>- в Управлении Министерства юстиции Российской Федерации по Красноярскому краю - 1 экземпляр.</w:t>
      </w:r>
    </w:p>
    <w:p w:rsidR="009B63D4" w:rsidRPr="00EB14B0" w:rsidRDefault="009B63D4" w:rsidP="00EB14B0">
      <w:pPr>
        <w:pStyle w:val="ConsPlusNormal"/>
        <w:ind w:firstLine="540"/>
        <w:jc w:val="both"/>
        <w:rPr>
          <w:rFonts w:ascii="Arial" w:hAnsi="Arial" w:cs="Arial"/>
          <w:sz w:val="20"/>
        </w:rPr>
      </w:pPr>
    </w:p>
    <w:p w:rsidR="009B63D4" w:rsidRPr="00EB14B0" w:rsidRDefault="009B63D4" w:rsidP="00EB14B0">
      <w:pPr>
        <w:pStyle w:val="ConsPlusNormal"/>
        <w:jc w:val="right"/>
        <w:rPr>
          <w:rFonts w:ascii="Arial" w:hAnsi="Arial" w:cs="Arial"/>
          <w:sz w:val="20"/>
        </w:rPr>
      </w:pPr>
      <w:r w:rsidRPr="00EB14B0">
        <w:rPr>
          <w:rFonts w:ascii="Arial" w:hAnsi="Arial" w:cs="Arial"/>
          <w:sz w:val="20"/>
        </w:rPr>
        <w:t>Председатель Городского Совета</w:t>
      </w:r>
    </w:p>
    <w:p w:rsidR="009B63D4" w:rsidRPr="00EB14B0" w:rsidRDefault="009B63D4" w:rsidP="00EB14B0">
      <w:pPr>
        <w:pStyle w:val="ConsPlusNormal"/>
        <w:jc w:val="right"/>
        <w:rPr>
          <w:rFonts w:ascii="Arial" w:hAnsi="Arial" w:cs="Arial"/>
          <w:sz w:val="20"/>
        </w:rPr>
      </w:pPr>
      <w:r w:rsidRPr="00EB14B0">
        <w:rPr>
          <w:rFonts w:ascii="Arial" w:hAnsi="Arial" w:cs="Arial"/>
          <w:sz w:val="20"/>
        </w:rPr>
        <w:t>муниципального образования</w:t>
      </w:r>
    </w:p>
    <w:p w:rsidR="009B63D4" w:rsidRPr="00EB14B0" w:rsidRDefault="009B63D4" w:rsidP="00EB14B0">
      <w:pPr>
        <w:pStyle w:val="ConsPlusNormal"/>
        <w:jc w:val="right"/>
        <w:rPr>
          <w:rFonts w:ascii="Arial" w:hAnsi="Arial" w:cs="Arial"/>
          <w:sz w:val="20"/>
        </w:rPr>
      </w:pPr>
      <w:r w:rsidRPr="00EB14B0">
        <w:rPr>
          <w:rFonts w:ascii="Arial" w:hAnsi="Arial" w:cs="Arial"/>
          <w:sz w:val="20"/>
        </w:rPr>
        <w:t>город Норильск</w:t>
      </w:r>
    </w:p>
    <w:p w:rsidR="009B63D4" w:rsidRPr="00EB14B0" w:rsidRDefault="009B63D4" w:rsidP="00EB14B0">
      <w:pPr>
        <w:pStyle w:val="ConsPlusNormal"/>
        <w:jc w:val="right"/>
        <w:rPr>
          <w:rFonts w:ascii="Arial" w:hAnsi="Arial" w:cs="Arial"/>
          <w:sz w:val="20"/>
        </w:rPr>
      </w:pPr>
      <w:r w:rsidRPr="00EB14B0">
        <w:rPr>
          <w:rFonts w:ascii="Arial" w:hAnsi="Arial" w:cs="Arial"/>
          <w:sz w:val="20"/>
        </w:rPr>
        <w:t>С.А.ШМАКОВ</w:t>
      </w:r>
    </w:p>
    <w:p w:rsidR="009B63D4" w:rsidRPr="00EB14B0" w:rsidRDefault="009B63D4" w:rsidP="00EB14B0">
      <w:pPr>
        <w:pStyle w:val="ConsPlusNormal"/>
        <w:jc w:val="right"/>
        <w:rPr>
          <w:rFonts w:ascii="Arial" w:hAnsi="Arial" w:cs="Arial"/>
          <w:sz w:val="20"/>
        </w:rPr>
      </w:pPr>
    </w:p>
    <w:p w:rsidR="009B63D4" w:rsidRPr="00EB14B0" w:rsidRDefault="009B63D4" w:rsidP="00EB14B0">
      <w:pPr>
        <w:pStyle w:val="ConsPlusNormal"/>
        <w:jc w:val="right"/>
        <w:rPr>
          <w:rFonts w:ascii="Arial" w:hAnsi="Arial" w:cs="Arial"/>
          <w:sz w:val="20"/>
        </w:rPr>
      </w:pPr>
    </w:p>
    <w:p w:rsidR="009B63D4" w:rsidRPr="00EB14B0" w:rsidRDefault="009B63D4" w:rsidP="00EB14B0">
      <w:pPr>
        <w:pStyle w:val="ConsPlusNormal"/>
        <w:pBdr>
          <w:top w:val="single" w:sz="6" w:space="0" w:color="auto"/>
        </w:pBdr>
        <w:jc w:val="both"/>
        <w:rPr>
          <w:rFonts w:ascii="Arial" w:hAnsi="Arial" w:cs="Arial"/>
          <w:sz w:val="20"/>
        </w:rPr>
      </w:pPr>
    </w:p>
    <w:bookmarkEnd w:id="0"/>
    <w:p w:rsidR="002F0A99" w:rsidRPr="00EB14B0" w:rsidRDefault="002F0A99" w:rsidP="00EB14B0">
      <w:pPr>
        <w:spacing w:after="0" w:line="240" w:lineRule="auto"/>
        <w:rPr>
          <w:rFonts w:ascii="Arial" w:hAnsi="Arial" w:cs="Arial"/>
          <w:sz w:val="20"/>
          <w:szCs w:val="20"/>
        </w:rPr>
      </w:pPr>
    </w:p>
    <w:sectPr w:rsidR="002F0A99" w:rsidRPr="00EB14B0" w:rsidSect="00174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D4"/>
    <w:rsid w:val="002F0A99"/>
    <w:rsid w:val="009B63D4"/>
    <w:rsid w:val="00C07F15"/>
    <w:rsid w:val="00EB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90531-43D9-4D90-B33D-25504C9F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3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63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3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3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33175</Words>
  <Characters>189098</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Клюева Наталья Леонидовна</dc:creator>
  <cp:keywords/>
  <dc:description/>
  <cp:lastModifiedBy>Клюева Наталья Леонидовна</cp:lastModifiedBy>
  <cp:revision>3</cp:revision>
  <dcterms:created xsi:type="dcterms:W3CDTF">2018-02-14T09:02:00Z</dcterms:created>
  <dcterms:modified xsi:type="dcterms:W3CDTF">2018-02-14T09:03:00Z</dcterms:modified>
</cp:coreProperties>
</file>